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58" w:rsidRPr="00BD4DC9" w:rsidRDefault="005B7BA8" w:rsidP="00684958">
      <w:pPr>
        <w:ind w:left="-993" w:right="-1015"/>
        <w:jc w:val="center"/>
        <w:rPr>
          <w:b/>
          <w:bCs/>
          <w:sz w:val="28"/>
          <w:szCs w:val="28"/>
        </w:rPr>
      </w:pPr>
      <w:r>
        <w:rPr>
          <w:b/>
          <w:bCs/>
          <w:sz w:val="28"/>
          <w:szCs w:val="28"/>
        </w:rPr>
        <w:t>1.Раздел «</w:t>
      </w:r>
      <w:r w:rsidR="00684958" w:rsidRPr="005B7BA8">
        <w:rPr>
          <w:b/>
          <w:bCs/>
        </w:rPr>
        <w:t>ПОЯСНИТЕЛЬНАЯ ЗАПИСКА</w:t>
      </w:r>
      <w:r>
        <w:rPr>
          <w:b/>
          <w:bCs/>
          <w:sz w:val="28"/>
          <w:szCs w:val="28"/>
        </w:rPr>
        <w:t>»</w:t>
      </w:r>
    </w:p>
    <w:p w:rsidR="00684958" w:rsidRPr="00C47B4C" w:rsidRDefault="00684958" w:rsidP="00684958">
      <w:pPr>
        <w:jc w:val="center"/>
        <w:rPr>
          <w:b/>
          <w:bCs/>
          <w:sz w:val="28"/>
          <w:szCs w:val="28"/>
        </w:rPr>
      </w:pPr>
    </w:p>
    <w:p w:rsidR="00684958" w:rsidRPr="005B6322" w:rsidRDefault="00684958" w:rsidP="004B1F72">
      <w:pPr>
        <w:spacing w:line="276" w:lineRule="auto"/>
        <w:jc w:val="both"/>
        <w:rPr>
          <w:color w:val="1A1A1A" w:themeColor="background1" w:themeShade="1A"/>
          <w:sz w:val="28"/>
          <w:szCs w:val="28"/>
        </w:rPr>
      </w:pPr>
      <w:proofErr w:type="gramStart"/>
      <w:r w:rsidRPr="005B6322">
        <w:rPr>
          <w:color w:val="1A1A1A" w:themeColor="background1" w:themeShade="1A"/>
          <w:sz w:val="28"/>
          <w:szCs w:val="28"/>
        </w:rPr>
        <w:t xml:space="preserve">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 утвержденного 5 марта 2004 года приказ № 1089, на основе примерной программы по биологии для основной школы и на основе оригинальной авторской программы под руководством В.В. Пасечника. </w:t>
      </w:r>
      <w:proofErr w:type="gramEnd"/>
    </w:p>
    <w:p w:rsidR="00684958" w:rsidRPr="005B6322" w:rsidRDefault="00684958" w:rsidP="004B1F72">
      <w:pPr>
        <w:spacing w:line="276" w:lineRule="auto"/>
        <w:jc w:val="both"/>
        <w:rPr>
          <w:color w:val="1A1A1A" w:themeColor="background1" w:themeShade="1A"/>
          <w:sz w:val="28"/>
          <w:szCs w:val="28"/>
        </w:rPr>
      </w:pPr>
      <w:r w:rsidRPr="005B6322">
        <w:rPr>
          <w:color w:val="1A1A1A" w:themeColor="background1" w:themeShade="1A"/>
          <w:sz w:val="28"/>
          <w:szCs w:val="28"/>
        </w:rPr>
        <w:t xml:space="preserve">        Рабочая программа предназначена для изучения биологии в 8 классе  средней  общеобразовательной  школы  по  учебнику:  Колесова Д.В., Маш Р.Д., Беляева Н.Н. «Биология. Человек». «Дрофа», 2009.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w:t>
      </w:r>
      <w:r w:rsidR="00DD2434" w:rsidRPr="005B6322">
        <w:rPr>
          <w:color w:val="1A1A1A" w:themeColor="background1" w:themeShade="1A"/>
          <w:sz w:val="28"/>
          <w:szCs w:val="28"/>
        </w:rPr>
        <w:t>зовательных учреждениях, на 2015/2016</w:t>
      </w:r>
      <w:r w:rsidRPr="005B6322">
        <w:rPr>
          <w:color w:val="1A1A1A" w:themeColor="background1" w:themeShade="1A"/>
          <w:sz w:val="28"/>
          <w:szCs w:val="28"/>
        </w:rPr>
        <w:t xml:space="preserve"> учебный год, утвержденный приказом Министерства образования и науки Российской Федерации от19 декабря 2012 г. № 1067. Учебник имеет гриф «Допущено Министерством образования и науки Российской Федерации».</w:t>
      </w:r>
    </w:p>
    <w:p w:rsidR="005B7BA8" w:rsidRPr="005B6322" w:rsidRDefault="005B7BA8" w:rsidP="004B1F72">
      <w:pPr>
        <w:spacing w:line="276" w:lineRule="auto"/>
        <w:jc w:val="both"/>
        <w:rPr>
          <w:color w:val="1A1A1A" w:themeColor="background1" w:themeShade="1A"/>
          <w:sz w:val="28"/>
          <w:szCs w:val="28"/>
        </w:rPr>
      </w:pPr>
      <w:r w:rsidRPr="005B6322">
        <w:rPr>
          <w:color w:val="1A1A1A" w:themeColor="background1" w:themeShade="1A"/>
          <w:sz w:val="28"/>
          <w:szCs w:val="28"/>
        </w:rPr>
        <w:t xml:space="preserve">     Изучение биологии в 8 классе должно быть направлено на достижение следующих целей:</w:t>
      </w:r>
    </w:p>
    <w:p w:rsidR="005B7BA8" w:rsidRPr="005B6322" w:rsidRDefault="005B7BA8" w:rsidP="004B1F72">
      <w:pPr>
        <w:widowControl w:val="0"/>
        <w:numPr>
          <w:ilvl w:val="0"/>
          <w:numId w:val="1"/>
        </w:numPr>
        <w:shd w:val="clear" w:color="auto" w:fill="FFFFFF"/>
        <w:tabs>
          <w:tab w:val="clear" w:pos="2099"/>
          <w:tab w:val="num" w:pos="142"/>
        </w:tabs>
        <w:autoSpaceDE w:val="0"/>
        <w:autoSpaceDN w:val="0"/>
        <w:adjustRightInd w:val="0"/>
        <w:spacing w:before="86" w:line="276" w:lineRule="auto"/>
        <w:ind w:left="142" w:hanging="142"/>
        <w:jc w:val="both"/>
        <w:rPr>
          <w:color w:val="000000"/>
          <w:sz w:val="28"/>
          <w:szCs w:val="28"/>
        </w:rPr>
      </w:pPr>
      <w:r w:rsidRPr="005B6322">
        <w:rPr>
          <w:b/>
          <w:bCs/>
          <w:color w:val="000000"/>
          <w:spacing w:val="1"/>
          <w:sz w:val="28"/>
          <w:szCs w:val="28"/>
        </w:rPr>
        <w:t xml:space="preserve">освоение знаний </w:t>
      </w:r>
      <w:r w:rsidRPr="005B6322">
        <w:rPr>
          <w:color w:val="000000"/>
          <w:spacing w:val="1"/>
          <w:sz w:val="28"/>
          <w:szCs w:val="28"/>
        </w:rPr>
        <w:t xml:space="preserve">о живой природе и присущих ей закономерностях;  о </w:t>
      </w:r>
      <w:proofErr w:type="spellStart"/>
      <w:r w:rsidRPr="005B6322">
        <w:rPr>
          <w:color w:val="000000"/>
          <w:spacing w:val="2"/>
          <w:sz w:val="28"/>
          <w:szCs w:val="28"/>
        </w:rPr>
        <w:t>средообразующей</w:t>
      </w:r>
      <w:proofErr w:type="spellEnd"/>
      <w:r w:rsidRPr="005B6322">
        <w:rPr>
          <w:color w:val="000000"/>
          <w:spacing w:val="2"/>
          <w:sz w:val="28"/>
          <w:szCs w:val="28"/>
        </w:rPr>
        <w:t xml:space="preserve"> роли живых организмов; о роли </w:t>
      </w:r>
      <w:r w:rsidRPr="005B6322">
        <w:rPr>
          <w:color w:val="000000"/>
          <w:sz w:val="28"/>
          <w:szCs w:val="28"/>
        </w:rPr>
        <w:t>биологической науки в практической деятельности людей; методах познания живой природы;</w:t>
      </w:r>
    </w:p>
    <w:p w:rsidR="005B7BA8" w:rsidRPr="005B6322" w:rsidRDefault="005B7BA8" w:rsidP="004B1F72">
      <w:pPr>
        <w:widowControl w:val="0"/>
        <w:numPr>
          <w:ilvl w:val="0"/>
          <w:numId w:val="1"/>
        </w:numPr>
        <w:shd w:val="clear" w:color="auto" w:fill="FFFFFF"/>
        <w:tabs>
          <w:tab w:val="clear" w:pos="2099"/>
          <w:tab w:val="num" w:pos="142"/>
          <w:tab w:val="left" w:pos="571"/>
        </w:tabs>
        <w:autoSpaceDE w:val="0"/>
        <w:autoSpaceDN w:val="0"/>
        <w:adjustRightInd w:val="0"/>
        <w:spacing w:before="67" w:line="276" w:lineRule="auto"/>
        <w:ind w:left="142" w:hanging="142"/>
        <w:jc w:val="both"/>
        <w:rPr>
          <w:color w:val="000000"/>
          <w:sz w:val="28"/>
          <w:szCs w:val="28"/>
        </w:rPr>
      </w:pPr>
      <w:r w:rsidRPr="005B6322">
        <w:rPr>
          <w:b/>
          <w:bCs/>
          <w:color w:val="000000"/>
          <w:sz w:val="28"/>
          <w:szCs w:val="28"/>
        </w:rPr>
        <w:t xml:space="preserve">овладение умениями </w:t>
      </w:r>
      <w:r w:rsidRPr="005B6322">
        <w:rPr>
          <w:color w:val="000000"/>
          <w:sz w:val="28"/>
          <w:szCs w:val="28"/>
        </w:rPr>
        <w:t>применять биологические знания для объяснения процессов и явлений жи</w:t>
      </w:r>
      <w:r w:rsidRPr="005B6322">
        <w:rPr>
          <w:color w:val="000000"/>
          <w:sz w:val="28"/>
          <w:szCs w:val="28"/>
        </w:rPr>
        <w:softHyphen/>
      </w:r>
      <w:r w:rsidRPr="005B6322">
        <w:rPr>
          <w:color w:val="000000"/>
          <w:spacing w:val="-1"/>
          <w:sz w:val="28"/>
          <w:szCs w:val="28"/>
        </w:rPr>
        <w:t>вой природы, использовать информацию о современ</w:t>
      </w:r>
      <w:r w:rsidRPr="005B6322">
        <w:rPr>
          <w:color w:val="000000"/>
          <w:spacing w:val="-1"/>
          <w:sz w:val="28"/>
          <w:szCs w:val="28"/>
        </w:rPr>
        <w:softHyphen/>
      </w:r>
      <w:r w:rsidRPr="005B6322">
        <w:rPr>
          <w:color w:val="000000"/>
          <w:sz w:val="28"/>
          <w:szCs w:val="28"/>
        </w:rPr>
        <w:t>ных достижениях в области биологии и экологии, работать с биоло</w:t>
      </w:r>
      <w:r w:rsidRPr="005B6322">
        <w:rPr>
          <w:color w:val="000000"/>
          <w:spacing w:val="-1"/>
          <w:sz w:val="28"/>
          <w:szCs w:val="28"/>
        </w:rPr>
        <w:t xml:space="preserve">гическими приборами, инструментами, справочниками; проводить наблюдения за биологическими </w:t>
      </w:r>
      <w:r w:rsidRPr="005B6322">
        <w:rPr>
          <w:color w:val="000000"/>
          <w:sz w:val="28"/>
          <w:szCs w:val="28"/>
        </w:rPr>
        <w:t>объектами;</w:t>
      </w:r>
    </w:p>
    <w:p w:rsidR="005B7BA8" w:rsidRPr="005B6322" w:rsidRDefault="005B7BA8" w:rsidP="004B1F72">
      <w:pPr>
        <w:widowControl w:val="0"/>
        <w:numPr>
          <w:ilvl w:val="0"/>
          <w:numId w:val="1"/>
        </w:numPr>
        <w:shd w:val="clear" w:color="auto" w:fill="FFFFFF"/>
        <w:tabs>
          <w:tab w:val="clear" w:pos="2099"/>
          <w:tab w:val="num" w:pos="142"/>
          <w:tab w:val="left" w:pos="571"/>
        </w:tabs>
        <w:autoSpaceDE w:val="0"/>
        <w:autoSpaceDN w:val="0"/>
        <w:adjustRightInd w:val="0"/>
        <w:spacing w:before="62" w:line="276" w:lineRule="auto"/>
        <w:ind w:left="142" w:hanging="142"/>
        <w:jc w:val="both"/>
        <w:rPr>
          <w:color w:val="000000"/>
          <w:sz w:val="28"/>
          <w:szCs w:val="28"/>
        </w:rPr>
      </w:pPr>
      <w:r w:rsidRPr="005B6322">
        <w:rPr>
          <w:b/>
          <w:bCs/>
          <w:color w:val="000000"/>
          <w:spacing w:val="2"/>
          <w:sz w:val="28"/>
          <w:szCs w:val="28"/>
        </w:rPr>
        <w:t xml:space="preserve">развитие познавательных интересов, интеллектуальных и творческих способностей </w:t>
      </w:r>
      <w:r w:rsidRPr="005B6322">
        <w:rPr>
          <w:color w:val="000000"/>
          <w:spacing w:val="2"/>
          <w:sz w:val="28"/>
          <w:szCs w:val="28"/>
        </w:rPr>
        <w:t>в про</w:t>
      </w:r>
      <w:r w:rsidRPr="005B6322">
        <w:rPr>
          <w:color w:val="000000"/>
          <w:spacing w:val="2"/>
          <w:sz w:val="28"/>
          <w:szCs w:val="28"/>
        </w:rPr>
        <w:softHyphen/>
      </w:r>
      <w:r w:rsidRPr="005B6322">
        <w:rPr>
          <w:color w:val="000000"/>
          <w:spacing w:val="1"/>
          <w:sz w:val="28"/>
          <w:szCs w:val="28"/>
        </w:rPr>
        <w:t xml:space="preserve">цессе проведения наблюдений за живыми организмами, биологических экспериментов, работы с </w:t>
      </w:r>
      <w:r w:rsidRPr="005B6322">
        <w:rPr>
          <w:color w:val="000000"/>
          <w:sz w:val="28"/>
          <w:szCs w:val="28"/>
        </w:rPr>
        <w:t>различными источниками информации;</w:t>
      </w:r>
    </w:p>
    <w:p w:rsidR="005B7BA8" w:rsidRPr="005B6322" w:rsidRDefault="005B7BA8" w:rsidP="004B1F72">
      <w:pPr>
        <w:widowControl w:val="0"/>
        <w:numPr>
          <w:ilvl w:val="0"/>
          <w:numId w:val="1"/>
        </w:numPr>
        <w:shd w:val="clear" w:color="auto" w:fill="FFFFFF"/>
        <w:tabs>
          <w:tab w:val="clear" w:pos="2099"/>
          <w:tab w:val="num" w:pos="142"/>
          <w:tab w:val="left" w:pos="571"/>
        </w:tabs>
        <w:autoSpaceDE w:val="0"/>
        <w:autoSpaceDN w:val="0"/>
        <w:adjustRightInd w:val="0"/>
        <w:spacing w:before="77" w:line="276" w:lineRule="auto"/>
        <w:ind w:left="142" w:hanging="142"/>
        <w:jc w:val="both"/>
        <w:rPr>
          <w:color w:val="000000"/>
          <w:sz w:val="28"/>
          <w:szCs w:val="28"/>
        </w:rPr>
      </w:pPr>
      <w:r w:rsidRPr="005B6322">
        <w:rPr>
          <w:b/>
          <w:bCs/>
          <w:color w:val="000000"/>
          <w:spacing w:val="4"/>
          <w:sz w:val="28"/>
          <w:szCs w:val="28"/>
        </w:rPr>
        <w:t xml:space="preserve">воспитание </w:t>
      </w:r>
      <w:r w:rsidRPr="005B6322">
        <w:rPr>
          <w:color w:val="000000"/>
          <w:spacing w:val="4"/>
          <w:sz w:val="28"/>
          <w:szCs w:val="28"/>
        </w:rPr>
        <w:t xml:space="preserve">позитивного ценностного отношения к живой природе, </w:t>
      </w:r>
      <w:r w:rsidRPr="005B6322">
        <w:rPr>
          <w:color w:val="000000"/>
          <w:sz w:val="28"/>
          <w:szCs w:val="28"/>
        </w:rPr>
        <w:t>культуры поведения в природе;</w:t>
      </w:r>
    </w:p>
    <w:p w:rsidR="005B7BA8" w:rsidRPr="005B6322" w:rsidRDefault="005B7BA8" w:rsidP="004B1F72">
      <w:pPr>
        <w:widowControl w:val="0"/>
        <w:numPr>
          <w:ilvl w:val="0"/>
          <w:numId w:val="1"/>
        </w:numPr>
        <w:shd w:val="clear" w:color="auto" w:fill="FFFFFF"/>
        <w:tabs>
          <w:tab w:val="clear" w:pos="2099"/>
          <w:tab w:val="num" w:pos="142"/>
          <w:tab w:val="left" w:pos="571"/>
        </w:tabs>
        <w:autoSpaceDE w:val="0"/>
        <w:autoSpaceDN w:val="0"/>
        <w:adjustRightInd w:val="0"/>
        <w:spacing w:before="72" w:line="276" w:lineRule="auto"/>
        <w:ind w:left="142" w:hanging="142"/>
        <w:jc w:val="both"/>
        <w:rPr>
          <w:sz w:val="28"/>
          <w:szCs w:val="28"/>
        </w:rPr>
      </w:pPr>
      <w:r w:rsidRPr="005B6322">
        <w:rPr>
          <w:b/>
          <w:bCs/>
          <w:color w:val="000000"/>
          <w:sz w:val="28"/>
          <w:szCs w:val="28"/>
        </w:rPr>
        <w:t xml:space="preserve">использование приобретенных знаний и умений в повседневной жизни </w:t>
      </w:r>
      <w:proofErr w:type="spellStart"/>
      <w:r w:rsidRPr="005B6322">
        <w:rPr>
          <w:bCs/>
          <w:color w:val="000000"/>
          <w:sz w:val="28"/>
          <w:szCs w:val="28"/>
        </w:rPr>
        <w:t>для</w:t>
      </w:r>
      <w:r w:rsidRPr="005B6322">
        <w:rPr>
          <w:color w:val="000000"/>
          <w:sz w:val="28"/>
          <w:szCs w:val="28"/>
        </w:rPr>
        <w:t>оценки</w:t>
      </w:r>
      <w:proofErr w:type="spellEnd"/>
      <w:r w:rsidRPr="005B6322">
        <w:rPr>
          <w:color w:val="000000"/>
          <w:sz w:val="28"/>
          <w:szCs w:val="28"/>
        </w:rPr>
        <w:t xml:space="preserve"> последствий своей деятельности по отношению к природной среде, </w:t>
      </w:r>
      <w:r w:rsidRPr="005B6322">
        <w:rPr>
          <w:color w:val="000000"/>
          <w:spacing w:val="-1"/>
          <w:sz w:val="28"/>
          <w:szCs w:val="28"/>
        </w:rPr>
        <w:t>для соблюдения правил поведения в окружающей среде.</w:t>
      </w:r>
    </w:p>
    <w:p w:rsidR="005B7BA8" w:rsidRPr="005B6322" w:rsidRDefault="005B7BA8" w:rsidP="004B1F72">
      <w:pPr>
        <w:shd w:val="clear" w:color="auto" w:fill="FFFFFF"/>
        <w:spacing w:line="276" w:lineRule="auto"/>
        <w:ind w:left="5" w:right="5" w:firstLine="706"/>
        <w:jc w:val="both"/>
        <w:rPr>
          <w:color w:val="000000"/>
          <w:sz w:val="28"/>
          <w:szCs w:val="28"/>
        </w:rPr>
      </w:pPr>
      <w:r w:rsidRPr="005B6322">
        <w:rPr>
          <w:color w:val="000000"/>
          <w:spacing w:val="1"/>
          <w:sz w:val="28"/>
          <w:szCs w:val="28"/>
        </w:rPr>
        <w:lastRenderedPageBreak/>
        <w:t xml:space="preserve">При освоении программы особое внимание </w:t>
      </w:r>
      <w:proofErr w:type="gramStart"/>
      <w:r w:rsidRPr="005B6322">
        <w:rPr>
          <w:color w:val="000000"/>
          <w:spacing w:val="1"/>
          <w:sz w:val="28"/>
          <w:szCs w:val="28"/>
        </w:rPr>
        <w:t>с</w:t>
      </w:r>
      <w:proofErr w:type="gramEnd"/>
      <w:r w:rsidRPr="005B6322">
        <w:rPr>
          <w:color w:val="000000"/>
          <w:spacing w:val="1"/>
          <w:sz w:val="28"/>
          <w:szCs w:val="28"/>
        </w:rPr>
        <w:t xml:space="preserve"> уделено </w:t>
      </w:r>
      <w:proofErr w:type="gramStart"/>
      <w:r w:rsidRPr="005B6322">
        <w:rPr>
          <w:color w:val="000000"/>
          <w:spacing w:val="1"/>
          <w:sz w:val="28"/>
          <w:szCs w:val="28"/>
        </w:rPr>
        <w:t>формированию</w:t>
      </w:r>
      <w:proofErr w:type="gramEnd"/>
      <w:r w:rsidRPr="005B6322">
        <w:rPr>
          <w:color w:val="000000"/>
          <w:spacing w:val="1"/>
          <w:sz w:val="28"/>
          <w:szCs w:val="28"/>
        </w:rPr>
        <w:t xml:space="preserve"> у учащихся </w:t>
      </w:r>
      <w:proofErr w:type="spellStart"/>
      <w:r w:rsidRPr="005B6322">
        <w:rPr>
          <w:color w:val="000000"/>
          <w:spacing w:val="1"/>
          <w:sz w:val="28"/>
          <w:szCs w:val="28"/>
        </w:rPr>
        <w:t>общеучебных</w:t>
      </w:r>
      <w:proofErr w:type="spellEnd"/>
      <w:r w:rsidRPr="005B6322">
        <w:rPr>
          <w:color w:val="000000"/>
          <w:spacing w:val="1"/>
          <w:sz w:val="28"/>
          <w:szCs w:val="28"/>
        </w:rPr>
        <w:t xml:space="preserve"> умений и на</w:t>
      </w:r>
      <w:r w:rsidRPr="005B6322">
        <w:rPr>
          <w:color w:val="000000"/>
          <w:spacing w:val="1"/>
          <w:sz w:val="28"/>
          <w:szCs w:val="28"/>
        </w:rPr>
        <w:softHyphen/>
      </w:r>
      <w:r w:rsidRPr="005B6322">
        <w:rPr>
          <w:color w:val="000000"/>
          <w:sz w:val="28"/>
          <w:szCs w:val="28"/>
        </w:rPr>
        <w:t xml:space="preserve">выков, универсальных способов деятельности и ключевых компетенций. Для учебного предмета «Биология» приоритетными </w:t>
      </w:r>
      <w:r w:rsidRPr="005B6322">
        <w:rPr>
          <w:color w:val="000000"/>
          <w:spacing w:val="-1"/>
          <w:sz w:val="28"/>
          <w:szCs w:val="28"/>
        </w:rPr>
        <w:t>являются распо</w:t>
      </w:r>
      <w:r w:rsidRPr="005B6322">
        <w:rPr>
          <w:color w:val="000000"/>
          <w:spacing w:val="-1"/>
          <w:sz w:val="28"/>
          <w:szCs w:val="28"/>
        </w:rPr>
        <w:softHyphen/>
      </w:r>
      <w:r w:rsidRPr="005B6322">
        <w:rPr>
          <w:color w:val="000000"/>
          <w:sz w:val="28"/>
          <w:szCs w:val="28"/>
        </w:rPr>
        <w:t>знавание объектов, сравнение, классификация, анализ, оценка.</w:t>
      </w:r>
    </w:p>
    <w:p w:rsidR="004B1F72" w:rsidRPr="005B6322" w:rsidRDefault="005B7BA8" w:rsidP="004B1F72">
      <w:pPr>
        <w:spacing w:line="276" w:lineRule="auto"/>
        <w:jc w:val="both"/>
        <w:rPr>
          <w:sz w:val="28"/>
          <w:szCs w:val="28"/>
        </w:rPr>
      </w:pPr>
      <w:r w:rsidRPr="005B6322">
        <w:rPr>
          <w:color w:val="000000"/>
          <w:sz w:val="28"/>
          <w:szCs w:val="28"/>
        </w:rPr>
        <w:t xml:space="preserve">В процессе обучения  используется </w:t>
      </w:r>
      <w:proofErr w:type="spellStart"/>
      <w:r w:rsidRPr="005B6322">
        <w:rPr>
          <w:color w:val="000000"/>
          <w:sz w:val="28"/>
          <w:szCs w:val="28"/>
        </w:rPr>
        <w:t>деятельностный</w:t>
      </w:r>
      <w:proofErr w:type="spellEnd"/>
      <w:r w:rsidRPr="005B6322">
        <w:rPr>
          <w:color w:val="000000"/>
          <w:sz w:val="28"/>
          <w:szCs w:val="28"/>
        </w:rPr>
        <w:t xml:space="preserve">, </w:t>
      </w:r>
      <w:proofErr w:type="spellStart"/>
      <w:r w:rsidRPr="005B6322">
        <w:rPr>
          <w:color w:val="000000"/>
          <w:sz w:val="28"/>
          <w:szCs w:val="28"/>
        </w:rPr>
        <w:t>практико</w:t>
      </w:r>
      <w:proofErr w:type="spellEnd"/>
      <w:r w:rsidRPr="005B6322">
        <w:rPr>
          <w:color w:val="000000"/>
          <w:sz w:val="28"/>
          <w:szCs w:val="28"/>
        </w:rPr>
        <w:t xml:space="preserve"> - ориентированный и личностно ориентированный подход: освоение уча</w:t>
      </w:r>
      <w:r w:rsidRPr="005B6322">
        <w:rPr>
          <w:color w:val="000000"/>
          <w:sz w:val="28"/>
          <w:szCs w:val="28"/>
        </w:rPr>
        <w:softHyphen/>
      </w:r>
      <w:r w:rsidRPr="005B6322">
        <w:rPr>
          <w:color w:val="000000"/>
          <w:spacing w:val="-1"/>
          <w:sz w:val="28"/>
          <w:szCs w:val="28"/>
        </w:rPr>
        <w:t>щимися интеллектуальной и практической деятельности; овладение знаниями и умениями, востребован</w:t>
      </w:r>
      <w:r w:rsidRPr="005B6322">
        <w:rPr>
          <w:color w:val="000000"/>
          <w:spacing w:val="-1"/>
          <w:sz w:val="28"/>
          <w:szCs w:val="28"/>
        </w:rPr>
        <w:softHyphen/>
      </w:r>
      <w:r w:rsidRPr="005B6322">
        <w:rPr>
          <w:color w:val="000000"/>
          <w:sz w:val="28"/>
          <w:szCs w:val="28"/>
        </w:rPr>
        <w:t>ными в повседневной жизни, позволяющими ориентироваться в окружающем мире, значимыми для со</w:t>
      </w:r>
      <w:r w:rsidRPr="005B6322">
        <w:rPr>
          <w:color w:val="000000"/>
          <w:sz w:val="28"/>
          <w:szCs w:val="28"/>
        </w:rPr>
        <w:softHyphen/>
        <w:t>хранения окружающей среды и собственного здоровья.</w:t>
      </w:r>
      <w:r w:rsidRPr="005B6322">
        <w:rPr>
          <w:sz w:val="28"/>
          <w:szCs w:val="28"/>
        </w:rPr>
        <w:t xml:space="preserve"> </w:t>
      </w:r>
    </w:p>
    <w:p w:rsidR="005B7BA8" w:rsidRPr="005B6322" w:rsidRDefault="005B7BA8" w:rsidP="004B1F72">
      <w:pPr>
        <w:spacing w:line="276" w:lineRule="auto"/>
        <w:jc w:val="both"/>
        <w:rPr>
          <w:color w:val="1A1A1A" w:themeColor="background1" w:themeShade="1A"/>
          <w:sz w:val="28"/>
          <w:szCs w:val="28"/>
        </w:rPr>
      </w:pPr>
      <w:r w:rsidRPr="005B6322">
        <w:rPr>
          <w:color w:val="1A1A1A" w:themeColor="background1" w:themeShade="1A"/>
          <w:sz w:val="28"/>
          <w:szCs w:val="28"/>
        </w:rPr>
        <w:t xml:space="preserve">Реализация </w:t>
      </w:r>
      <w:proofErr w:type="spellStart"/>
      <w:r w:rsidRPr="005B6322">
        <w:rPr>
          <w:color w:val="1A1A1A" w:themeColor="background1" w:themeShade="1A"/>
          <w:sz w:val="28"/>
          <w:szCs w:val="28"/>
        </w:rPr>
        <w:t>компетентностного</w:t>
      </w:r>
      <w:proofErr w:type="spellEnd"/>
      <w:r w:rsidRPr="005B6322">
        <w:rPr>
          <w:color w:val="1A1A1A" w:themeColor="background1" w:themeShade="1A"/>
          <w:sz w:val="28"/>
          <w:szCs w:val="28"/>
        </w:rPr>
        <w:t xml:space="preserve"> подхода в обучении биологии предусматривает:</w:t>
      </w:r>
    </w:p>
    <w:p w:rsidR="005B7BA8" w:rsidRPr="005B6322" w:rsidRDefault="005B7BA8" w:rsidP="004B1F72">
      <w:pPr>
        <w:spacing w:line="276" w:lineRule="auto"/>
        <w:jc w:val="both"/>
        <w:rPr>
          <w:color w:val="1A1A1A" w:themeColor="background1" w:themeShade="1A"/>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2509"/>
      </w:tblGrid>
      <w:tr w:rsidR="005B7BA8" w:rsidRPr="005B6322" w:rsidTr="005B7BA8">
        <w:tc>
          <w:tcPr>
            <w:tcW w:w="2341" w:type="dxa"/>
            <w:shd w:val="clear" w:color="auto" w:fill="auto"/>
          </w:tcPr>
          <w:p w:rsidR="005B7BA8" w:rsidRPr="005B6322" w:rsidRDefault="005B7BA8" w:rsidP="004B1F72">
            <w:pPr>
              <w:spacing w:line="276" w:lineRule="auto"/>
              <w:jc w:val="both"/>
              <w:rPr>
                <w:color w:val="1A1A1A" w:themeColor="background1" w:themeShade="1A"/>
                <w:sz w:val="28"/>
                <w:szCs w:val="28"/>
              </w:rPr>
            </w:pPr>
          </w:p>
        </w:tc>
        <w:tc>
          <w:tcPr>
            <w:tcW w:w="12509" w:type="dxa"/>
            <w:shd w:val="clear" w:color="auto" w:fill="auto"/>
          </w:tcPr>
          <w:p w:rsidR="005B7BA8" w:rsidRPr="005B6322" w:rsidRDefault="005B7BA8" w:rsidP="004B1F72">
            <w:pPr>
              <w:spacing w:line="276" w:lineRule="auto"/>
              <w:jc w:val="center"/>
              <w:rPr>
                <w:b/>
                <w:color w:val="1A1A1A" w:themeColor="background1" w:themeShade="1A"/>
                <w:sz w:val="28"/>
                <w:szCs w:val="28"/>
              </w:rPr>
            </w:pPr>
            <w:r w:rsidRPr="005B6322">
              <w:rPr>
                <w:b/>
                <w:color w:val="1A1A1A" w:themeColor="background1" w:themeShade="1A"/>
                <w:sz w:val="28"/>
                <w:szCs w:val="28"/>
              </w:rPr>
              <w:t>Компетенции</w:t>
            </w:r>
          </w:p>
        </w:tc>
      </w:tr>
      <w:tr w:rsidR="005B7BA8" w:rsidRPr="005B6322" w:rsidTr="005B7BA8">
        <w:tc>
          <w:tcPr>
            <w:tcW w:w="2341" w:type="dxa"/>
            <w:shd w:val="clear" w:color="auto" w:fill="auto"/>
          </w:tcPr>
          <w:p w:rsidR="005B7BA8" w:rsidRPr="005B6322" w:rsidRDefault="005B7BA8" w:rsidP="004B1F72">
            <w:pPr>
              <w:spacing w:line="276" w:lineRule="auto"/>
              <w:jc w:val="both"/>
              <w:rPr>
                <w:color w:val="1A1A1A" w:themeColor="background1" w:themeShade="1A"/>
                <w:sz w:val="28"/>
                <w:szCs w:val="28"/>
              </w:rPr>
            </w:pPr>
            <w:proofErr w:type="spellStart"/>
            <w:r w:rsidRPr="005B6322">
              <w:rPr>
                <w:color w:val="1A1A1A" w:themeColor="background1" w:themeShade="1A"/>
                <w:sz w:val="28"/>
                <w:szCs w:val="28"/>
              </w:rPr>
              <w:t>Общеучебные</w:t>
            </w:r>
            <w:proofErr w:type="spellEnd"/>
          </w:p>
        </w:tc>
        <w:tc>
          <w:tcPr>
            <w:tcW w:w="12509" w:type="dxa"/>
            <w:shd w:val="clear" w:color="auto" w:fill="auto"/>
          </w:tcPr>
          <w:p w:rsidR="005B7BA8" w:rsidRPr="005B6322" w:rsidRDefault="005B7BA8" w:rsidP="004B1F72">
            <w:pPr>
              <w:spacing w:line="276" w:lineRule="auto"/>
              <w:jc w:val="both"/>
              <w:rPr>
                <w:color w:val="1A1A1A" w:themeColor="background1" w:themeShade="1A"/>
                <w:sz w:val="28"/>
                <w:szCs w:val="28"/>
              </w:rPr>
            </w:pPr>
            <w:proofErr w:type="gramStart"/>
            <w:r w:rsidRPr="005B6322">
              <w:rPr>
                <w:color w:val="1A1A1A" w:themeColor="background1" w:themeShade="1A"/>
                <w:sz w:val="28"/>
                <w:szCs w:val="28"/>
              </w:rPr>
              <w:t>Информационные: развитие познавательных интересов и интеллектуальных способностей в процессе самостоятельного приобретения биологических знаний с использованием различных источников информации, в том числе компьютерных; использование компьютерных технологий для обработки и передачи биологической информации и ее представления в различных формах.</w:t>
            </w:r>
            <w:proofErr w:type="gramEnd"/>
          </w:p>
          <w:p w:rsidR="005B7BA8" w:rsidRPr="005B6322" w:rsidRDefault="005B7BA8" w:rsidP="004B1F72">
            <w:pPr>
              <w:spacing w:line="276" w:lineRule="auto"/>
              <w:jc w:val="both"/>
              <w:rPr>
                <w:color w:val="1A1A1A" w:themeColor="background1" w:themeShade="1A"/>
                <w:sz w:val="28"/>
                <w:szCs w:val="28"/>
              </w:rPr>
            </w:pPr>
            <w:r w:rsidRPr="005B6322">
              <w:rPr>
                <w:color w:val="1A1A1A" w:themeColor="background1" w:themeShade="1A"/>
                <w:sz w:val="28"/>
                <w:szCs w:val="28"/>
              </w:rPr>
              <w:t>Коммуникативные: уметь принимать решения, договариваться, аргументировать свое мнение, формулировать ответ в понятной для других форме.</w:t>
            </w:r>
          </w:p>
          <w:p w:rsidR="005B7BA8" w:rsidRPr="005B6322" w:rsidRDefault="005B7BA8" w:rsidP="004B1F72">
            <w:pPr>
              <w:spacing w:line="276" w:lineRule="auto"/>
              <w:jc w:val="both"/>
              <w:rPr>
                <w:color w:val="1A1A1A" w:themeColor="background1" w:themeShade="1A"/>
                <w:sz w:val="28"/>
                <w:szCs w:val="28"/>
              </w:rPr>
            </w:pPr>
            <w:r w:rsidRPr="005B6322">
              <w:rPr>
                <w:color w:val="1A1A1A" w:themeColor="background1" w:themeShade="1A"/>
                <w:sz w:val="28"/>
                <w:szCs w:val="28"/>
              </w:rPr>
              <w:t>Социальные: использовать естественнонаучные знания в жизненных ситуациях.</w:t>
            </w:r>
          </w:p>
        </w:tc>
      </w:tr>
      <w:tr w:rsidR="005B7BA8" w:rsidRPr="005B6322" w:rsidTr="005B7BA8">
        <w:tc>
          <w:tcPr>
            <w:tcW w:w="2341" w:type="dxa"/>
            <w:shd w:val="clear" w:color="auto" w:fill="auto"/>
          </w:tcPr>
          <w:p w:rsidR="005B7BA8" w:rsidRPr="005B6322" w:rsidRDefault="005B7BA8" w:rsidP="004B1F72">
            <w:pPr>
              <w:spacing w:line="276" w:lineRule="auto"/>
              <w:jc w:val="both"/>
              <w:rPr>
                <w:color w:val="1A1A1A" w:themeColor="background1" w:themeShade="1A"/>
                <w:sz w:val="28"/>
                <w:szCs w:val="28"/>
              </w:rPr>
            </w:pPr>
            <w:r w:rsidRPr="005B6322">
              <w:rPr>
                <w:color w:val="1A1A1A" w:themeColor="background1" w:themeShade="1A"/>
                <w:sz w:val="28"/>
                <w:szCs w:val="28"/>
              </w:rPr>
              <w:t>Предметно-ориентированные</w:t>
            </w:r>
          </w:p>
        </w:tc>
        <w:tc>
          <w:tcPr>
            <w:tcW w:w="12509" w:type="dxa"/>
            <w:shd w:val="clear" w:color="auto" w:fill="auto"/>
          </w:tcPr>
          <w:p w:rsidR="005B7BA8" w:rsidRPr="005B6322" w:rsidRDefault="005B7BA8" w:rsidP="004B1F72">
            <w:pPr>
              <w:spacing w:line="276" w:lineRule="auto"/>
              <w:jc w:val="both"/>
              <w:rPr>
                <w:color w:val="1A1A1A" w:themeColor="background1" w:themeShade="1A"/>
                <w:sz w:val="28"/>
                <w:szCs w:val="28"/>
              </w:rPr>
            </w:pPr>
            <w:r w:rsidRPr="005B6322">
              <w:rPr>
                <w:color w:val="1A1A1A" w:themeColor="background1" w:themeShade="1A"/>
                <w:sz w:val="28"/>
                <w:szCs w:val="28"/>
              </w:rPr>
              <w:t>Освоение знаний о биологической  составляющей естественнонаучного картины мира, важнейших биологических понятиях, законах и теориях; овладение умениями применять полученные знания для объяснения разнообразия биологических систем  и основных признаках живого, оценки роли биологии в современном обществе</w:t>
            </w:r>
          </w:p>
        </w:tc>
      </w:tr>
    </w:tbl>
    <w:p w:rsidR="005B7BA8" w:rsidRPr="005B6322" w:rsidRDefault="005B7BA8" w:rsidP="004B1F72">
      <w:pPr>
        <w:spacing w:line="276" w:lineRule="auto"/>
        <w:jc w:val="both"/>
        <w:rPr>
          <w:color w:val="1A1A1A" w:themeColor="background1" w:themeShade="1A"/>
          <w:sz w:val="28"/>
          <w:szCs w:val="28"/>
        </w:rPr>
      </w:pPr>
    </w:p>
    <w:p w:rsidR="004B1F72" w:rsidRPr="005B6322" w:rsidRDefault="004B1F72" w:rsidP="00317A0C">
      <w:pPr>
        <w:autoSpaceDE w:val="0"/>
        <w:autoSpaceDN w:val="0"/>
        <w:adjustRightInd w:val="0"/>
        <w:spacing w:line="276" w:lineRule="auto"/>
        <w:ind w:left="-426" w:right="670"/>
        <w:jc w:val="center"/>
        <w:rPr>
          <w:b/>
          <w:sz w:val="28"/>
          <w:szCs w:val="28"/>
        </w:rPr>
      </w:pPr>
    </w:p>
    <w:p w:rsidR="004B1F72" w:rsidRDefault="004B1F72" w:rsidP="00317A0C">
      <w:pPr>
        <w:autoSpaceDE w:val="0"/>
        <w:autoSpaceDN w:val="0"/>
        <w:adjustRightInd w:val="0"/>
        <w:spacing w:line="276" w:lineRule="auto"/>
        <w:ind w:left="-426" w:right="670"/>
        <w:jc w:val="center"/>
        <w:rPr>
          <w:b/>
          <w:sz w:val="28"/>
          <w:szCs w:val="28"/>
        </w:rPr>
      </w:pPr>
    </w:p>
    <w:p w:rsidR="005B6322" w:rsidRDefault="005B6322" w:rsidP="005B6322">
      <w:pPr>
        <w:autoSpaceDE w:val="0"/>
        <w:autoSpaceDN w:val="0"/>
        <w:adjustRightInd w:val="0"/>
        <w:spacing w:line="276" w:lineRule="auto"/>
        <w:ind w:right="670"/>
        <w:rPr>
          <w:b/>
          <w:sz w:val="28"/>
          <w:szCs w:val="28"/>
        </w:rPr>
      </w:pPr>
    </w:p>
    <w:p w:rsidR="00317A0C" w:rsidRPr="00317A0C" w:rsidRDefault="004B1F72" w:rsidP="005B6322">
      <w:pPr>
        <w:autoSpaceDE w:val="0"/>
        <w:autoSpaceDN w:val="0"/>
        <w:adjustRightInd w:val="0"/>
        <w:spacing w:line="276" w:lineRule="auto"/>
        <w:ind w:right="670"/>
        <w:jc w:val="center"/>
        <w:rPr>
          <w:b/>
          <w:sz w:val="28"/>
          <w:szCs w:val="28"/>
        </w:rPr>
      </w:pPr>
      <w:r>
        <w:rPr>
          <w:b/>
          <w:sz w:val="28"/>
          <w:szCs w:val="28"/>
        </w:rPr>
        <w:lastRenderedPageBreak/>
        <w:t>2.Раздел «Общая характеристика учебного</w:t>
      </w:r>
      <w:r w:rsidR="00317A0C" w:rsidRPr="00CD56F9">
        <w:rPr>
          <w:b/>
          <w:sz w:val="28"/>
          <w:szCs w:val="28"/>
        </w:rPr>
        <w:t xml:space="preserve"> предмет</w:t>
      </w:r>
      <w:r>
        <w:rPr>
          <w:b/>
          <w:sz w:val="28"/>
          <w:szCs w:val="28"/>
        </w:rPr>
        <w:t>а»</w:t>
      </w:r>
      <w:r w:rsidR="00317A0C" w:rsidRPr="00CD56F9">
        <w:rPr>
          <w:b/>
          <w:sz w:val="28"/>
          <w:szCs w:val="28"/>
        </w:rPr>
        <w:t>.</w:t>
      </w:r>
    </w:p>
    <w:p w:rsidR="00317A0C" w:rsidRPr="005B6322" w:rsidRDefault="00317A0C"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При изучении курса «Человек и его здоровье» эти цели конкретизируются в рамках рассматриваемого материала:</w:t>
      </w:r>
    </w:p>
    <w:p w:rsidR="00317A0C" w:rsidRPr="005B6322" w:rsidRDefault="00317A0C"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освоение знаний о человеке как биосоциальном существе;</w:t>
      </w:r>
    </w:p>
    <w:p w:rsidR="00317A0C" w:rsidRPr="005B6322" w:rsidRDefault="00317A0C"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овладение умениями применять биологические знания для объяснения жизнедеятельности собственного организма, влияния факторов здоровья и риска; наблюдения за состоянием собственного организма;</w:t>
      </w:r>
    </w:p>
    <w:p w:rsidR="00317A0C" w:rsidRPr="005B6322" w:rsidRDefault="00317A0C"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развитие познавательных интересов, интеллектуальных и творческих способностей в процессе работы с различными источниками информации;</w:t>
      </w:r>
    </w:p>
    <w:p w:rsidR="00317A0C" w:rsidRPr="005B6322" w:rsidRDefault="00317A0C"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воспитание позитивного ценностного отношения к собственному здоровью и здоровью других людей;</w:t>
      </w:r>
    </w:p>
    <w:p w:rsidR="00317A0C" w:rsidRPr="005B6322" w:rsidRDefault="00317A0C"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использование приобретенных знаний и умений в повседневной жизни для заботы о собственном здоровье, оказания первой помощи себе и окружающим; оценки последствий своей деятельности по отношению к собственному организму, здоровью других людей; для соблюдения норм здорового образа жизни, профилактики заболеваний, травматизма и стрессов, вредных привычек, ВИЧ-инфекции.</w:t>
      </w:r>
    </w:p>
    <w:p w:rsidR="004B1F72" w:rsidRPr="005B6322" w:rsidRDefault="004B1F72"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xml:space="preserve">Структура курса складывается из трех частей. В первой раскрывается биосоциальная природа человека, определяется место человека в природе, дается топография органов, раскрываются предмет и методы анатомии, физиологии и гигиены, проводится знакомство с </w:t>
      </w:r>
      <w:proofErr w:type="spellStart"/>
      <w:r w:rsidRPr="005B6322">
        <w:rPr>
          <w:rFonts w:eastAsia="Times New Roman"/>
          <w:color w:val="3A453B"/>
          <w:sz w:val="28"/>
          <w:szCs w:val="28"/>
          <w:lang w:eastAsia="ru-RU"/>
        </w:rPr>
        <w:t>разноуровневой</w:t>
      </w:r>
      <w:proofErr w:type="spellEnd"/>
      <w:r w:rsidRPr="005B6322">
        <w:rPr>
          <w:rFonts w:eastAsia="Times New Roman"/>
          <w:color w:val="3A453B"/>
          <w:sz w:val="28"/>
          <w:szCs w:val="28"/>
          <w:lang w:eastAsia="ru-RU"/>
        </w:rPr>
        <w:t xml:space="preserve"> организацией организма, рассматриваются клеточное строение, ткани и повторяется материал 7 класса о нервно-гуморальной регуляции органов. Во второй части дается обзор основных систем органов, вводятся сведения об обмене веществ, нервной и эндокринной системах и их связи, анализаторах, поведении и психике. В третьей, завершающей, части рассматриваются индивидуальное развитие человека, наследственные и приобретенные качества личности: темперамент, характер, способности и </w:t>
      </w:r>
      <w:proofErr w:type="spellStart"/>
      <w:r w:rsidRPr="005B6322">
        <w:rPr>
          <w:rFonts w:eastAsia="Times New Roman"/>
          <w:color w:val="3A453B"/>
          <w:sz w:val="28"/>
          <w:szCs w:val="28"/>
          <w:lang w:eastAsia="ru-RU"/>
        </w:rPr>
        <w:t>другие</w:t>
      </w:r>
      <w:proofErr w:type="gramStart"/>
      <w:r w:rsidRPr="005B6322">
        <w:rPr>
          <w:rFonts w:eastAsia="Times New Roman"/>
          <w:color w:val="3A453B"/>
          <w:sz w:val="28"/>
          <w:szCs w:val="28"/>
          <w:lang w:eastAsia="ru-RU"/>
        </w:rPr>
        <w:t>.В</w:t>
      </w:r>
      <w:proofErr w:type="spellEnd"/>
      <w:proofErr w:type="gramEnd"/>
      <w:r w:rsidRPr="005B6322">
        <w:rPr>
          <w:rFonts w:eastAsia="Times New Roman"/>
          <w:color w:val="3A453B"/>
          <w:sz w:val="28"/>
          <w:szCs w:val="28"/>
          <w:lang w:eastAsia="ru-RU"/>
        </w:rPr>
        <w:t xml:space="preserve"> программе предусматриваются лабораторные и практические работы. Среди практических работ большое внимание уделяется функциональным пробам, позволяющим каждому школьнику оценить свои физические возможности путем сравнения личных результатов с </w:t>
      </w:r>
      <w:proofErr w:type="gramStart"/>
      <w:r w:rsidRPr="005B6322">
        <w:rPr>
          <w:rFonts w:eastAsia="Times New Roman"/>
          <w:color w:val="3A453B"/>
          <w:sz w:val="28"/>
          <w:szCs w:val="28"/>
          <w:lang w:eastAsia="ru-RU"/>
        </w:rPr>
        <w:t>нормативными</w:t>
      </w:r>
      <w:proofErr w:type="gramEnd"/>
      <w:r w:rsidRPr="005B6322">
        <w:rPr>
          <w:rFonts w:eastAsia="Times New Roman"/>
          <w:color w:val="3A453B"/>
          <w:sz w:val="28"/>
          <w:szCs w:val="28"/>
          <w:lang w:eastAsia="ru-RU"/>
        </w:rPr>
        <w:t>. Включены также тренировочные задания, способствующие развитию наблюдательности, внимания, памяти, воображения.</w:t>
      </w:r>
    </w:p>
    <w:p w:rsidR="004B1F72" w:rsidRPr="005B6322" w:rsidRDefault="004B1F72" w:rsidP="00EF5922">
      <w:pPr>
        <w:shd w:val="clear" w:color="auto" w:fill="FFFFFF"/>
        <w:spacing w:line="276" w:lineRule="auto"/>
        <w:jc w:val="center"/>
        <w:rPr>
          <w:rFonts w:eastAsia="Times New Roman"/>
          <w:b/>
          <w:color w:val="3A453B"/>
          <w:sz w:val="28"/>
          <w:szCs w:val="28"/>
          <w:lang w:eastAsia="ru-RU"/>
        </w:rPr>
      </w:pPr>
    </w:p>
    <w:p w:rsidR="005B6322" w:rsidRDefault="005B6322" w:rsidP="005B6322">
      <w:pPr>
        <w:shd w:val="clear" w:color="auto" w:fill="FFFFFF"/>
        <w:rPr>
          <w:rFonts w:eastAsia="Times New Roman"/>
          <w:b/>
          <w:color w:val="3A453B"/>
          <w:sz w:val="28"/>
          <w:szCs w:val="28"/>
          <w:lang w:eastAsia="ru-RU"/>
        </w:rPr>
      </w:pPr>
    </w:p>
    <w:p w:rsidR="004B1F72" w:rsidRPr="005B6322" w:rsidRDefault="004B1F72" w:rsidP="005B6322">
      <w:pPr>
        <w:shd w:val="clear" w:color="auto" w:fill="FFFFFF"/>
        <w:jc w:val="center"/>
        <w:rPr>
          <w:rFonts w:eastAsia="Times New Roman"/>
          <w:b/>
          <w:color w:val="3A453B"/>
          <w:sz w:val="28"/>
          <w:szCs w:val="28"/>
          <w:lang w:eastAsia="ru-RU"/>
        </w:rPr>
      </w:pPr>
      <w:r w:rsidRPr="005B6322">
        <w:rPr>
          <w:rFonts w:eastAsia="Times New Roman"/>
          <w:b/>
          <w:color w:val="3A453B"/>
          <w:sz w:val="28"/>
          <w:szCs w:val="28"/>
          <w:lang w:eastAsia="ru-RU"/>
        </w:rPr>
        <w:lastRenderedPageBreak/>
        <w:t>3.Раздел «Место учебного предмета «Биология »  в учебном плане»</w:t>
      </w:r>
    </w:p>
    <w:p w:rsidR="00FE5DF6" w:rsidRPr="005B6322" w:rsidRDefault="004B1F72" w:rsidP="006312F0">
      <w:pPr>
        <w:spacing w:line="276" w:lineRule="auto"/>
        <w:jc w:val="both"/>
        <w:rPr>
          <w:sz w:val="28"/>
          <w:szCs w:val="28"/>
        </w:rPr>
      </w:pPr>
      <w:r w:rsidRPr="005B6322">
        <w:rPr>
          <w:bCs/>
          <w:sz w:val="28"/>
          <w:szCs w:val="28"/>
        </w:rPr>
        <w:t xml:space="preserve">        </w:t>
      </w:r>
      <w:proofErr w:type="gramStart"/>
      <w:r w:rsidRPr="005B6322">
        <w:rPr>
          <w:bCs/>
          <w:sz w:val="28"/>
          <w:szCs w:val="28"/>
        </w:rPr>
        <w:t xml:space="preserve">В соответствие с  федеральным  базисным учебным планом  и примерными  учебными планами для общеобразовательных учреждений РФ, реализующих программы общего образования, утвержденные приказом Министерства образования РФ от 09 марта 2004 года №1312.  в  рамках  основного  общего  образования  и в соответствии с учебным планом МБОУ Быстрянской СОШ   на изучение </w:t>
      </w:r>
      <w:r w:rsidR="008A2B3C">
        <w:rPr>
          <w:bCs/>
          <w:sz w:val="28"/>
          <w:szCs w:val="28"/>
        </w:rPr>
        <w:t xml:space="preserve"> </w:t>
      </w:r>
      <w:r w:rsidRPr="005B6322">
        <w:rPr>
          <w:bCs/>
          <w:sz w:val="28"/>
          <w:szCs w:val="28"/>
        </w:rPr>
        <w:t>предмета «Биология»    в 8 классе выделено 2 часа в неделю</w:t>
      </w:r>
      <w:r w:rsidR="006312F0" w:rsidRPr="005B6322">
        <w:rPr>
          <w:bCs/>
          <w:sz w:val="28"/>
          <w:szCs w:val="28"/>
        </w:rPr>
        <w:t>, 70 часов в за</w:t>
      </w:r>
      <w:proofErr w:type="gramEnd"/>
      <w:r w:rsidR="006312F0" w:rsidRPr="005B6322">
        <w:rPr>
          <w:bCs/>
          <w:sz w:val="28"/>
          <w:szCs w:val="28"/>
        </w:rPr>
        <w:t xml:space="preserve"> год</w:t>
      </w:r>
      <w:r w:rsidRPr="005B6322">
        <w:rPr>
          <w:bCs/>
          <w:sz w:val="28"/>
          <w:szCs w:val="28"/>
        </w:rPr>
        <w:t>. Фактическое количество часов  в соответствие с годовым календарным графиком МБОУ Быстрянской СОШ   на 2015-2016 учебный год составило 6</w:t>
      </w:r>
      <w:r w:rsidR="006312F0" w:rsidRPr="005B6322">
        <w:rPr>
          <w:bCs/>
          <w:sz w:val="28"/>
          <w:szCs w:val="28"/>
        </w:rPr>
        <w:t>6часов,</w:t>
      </w:r>
      <w:r w:rsidR="008A2B3C">
        <w:rPr>
          <w:bCs/>
          <w:sz w:val="28"/>
          <w:szCs w:val="28"/>
        </w:rPr>
        <w:t xml:space="preserve"> </w:t>
      </w:r>
      <w:r w:rsidR="00317A0C" w:rsidRPr="005B6322">
        <w:rPr>
          <w:sz w:val="28"/>
          <w:szCs w:val="28"/>
        </w:rPr>
        <w:t>программный мат</w:t>
      </w:r>
      <w:r w:rsidR="00AC6C80">
        <w:rPr>
          <w:sz w:val="28"/>
          <w:szCs w:val="28"/>
        </w:rPr>
        <w:t>ериал будет выполнен в объеме 67</w:t>
      </w:r>
      <w:r w:rsidR="00317A0C" w:rsidRPr="005B6322">
        <w:rPr>
          <w:sz w:val="28"/>
          <w:szCs w:val="28"/>
        </w:rPr>
        <w:t>часов за счет уплотнения тем:</w:t>
      </w:r>
    </w:p>
    <w:p w:rsidR="00FE5DF6" w:rsidRPr="005B6322" w:rsidRDefault="00317A0C" w:rsidP="006312F0">
      <w:pPr>
        <w:spacing w:line="276" w:lineRule="auto"/>
        <w:jc w:val="both"/>
        <w:rPr>
          <w:sz w:val="28"/>
          <w:szCs w:val="28"/>
        </w:rPr>
      </w:pPr>
      <w:r w:rsidRPr="005B6322">
        <w:rPr>
          <w:sz w:val="28"/>
          <w:szCs w:val="28"/>
          <w:u w:val="single"/>
        </w:rPr>
        <w:t>«Введение»</w:t>
      </w:r>
      <w:r w:rsidRPr="005B6322">
        <w:rPr>
          <w:sz w:val="28"/>
          <w:szCs w:val="28"/>
        </w:rPr>
        <w:t xml:space="preserve"> - урок№1 «Науки о человеке. Анатомия, физиология, гигиена, психология» и урок№2 «Становление наук о человеке»; </w:t>
      </w:r>
    </w:p>
    <w:p w:rsidR="00FE5DF6" w:rsidRPr="005B6322" w:rsidRDefault="00AC6C80" w:rsidP="006312F0">
      <w:pPr>
        <w:spacing w:line="276" w:lineRule="auto"/>
        <w:jc w:val="both"/>
        <w:rPr>
          <w:sz w:val="28"/>
          <w:szCs w:val="28"/>
        </w:rPr>
      </w:pPr>
      <w:r w:rsidRPr="005B6322">
        <w:rPr>
          <w:sz w:val="28"/>
          <w:szCs w:val="28"/>
          <w:u w:val="single"/>
        </w:rPr>
        <w:t xml:space="preserve"> </w:t>
      </w:r>
      <w:r w:rsidR="00317A0C" w:rsidRPr="005B6322">
        <w:rPr>
          <w:sz w:val="28"/>
          <w:szCs w:val="28"/>
          <w:u w:val="single"/>
        </w:rPr>
        <w:t>«Общий обзор организма человека»</w:t>
      </w:r>
      <w:r w:rsidR="00317A0C" w:rsidRPr="005B6322">
        <w:rPr>
          <w:sz w:val="28"/>
          <w:szCs w:val="28"/>
        </w:rPr>
        <w:t>- урок №6 ««Уровни организации. Структура тела» и урок№7 «Л/</w:t>
      </w:r>
      <w:proofErr w:type="gramStart"/>
      <w:r w:rsidR="00317A0C" w:rsidRPr="005B6322">
        <w:rPr>
          <w:sz w:val="28"/>
          <w:szCs w:val="28"/>
        </w:rPr>
        <w:t>Р</w:t>
      </w:r>
      <w:proofErr w:type="gramEnd"/>
      <w:r w:rsidR="00317A0C" w:rsidRPr="005B6322">
        <w:rPr>
          <w:sz w:val="28"/>
          <w:szCs w:val="28"/>
        </w:rPr>
        <w:t xml:space="preserve">№1.Распознование  на таблицах органов и систем органов человека»; </w:t>
      </w:r>
    </w:p>
    <w:p w:rsidR="00317A0C" w:rsidRPr="005B6322" w:rsidRDefault="00317A0C" w:rsidP="006312F0">
      <w:pPr>
        <w:spacing w:line="276" w:lineRule="auto"/>
        <w:jc w:val="both"/>
        <w:rPr>
          <w:sz w:val="28"/>
          <w:szCs w:val="28"/>
        </w:rPr>
      </w:pPr>
      <w:r w:rsidRPr="005B6322">
        <w:rPr>
          <w:sz w:val="28"/>
          <w:szCs w:val="28"/>
        </w:rPr>
        <w:t>«</w:t>
      </w:r>
      <w:r w:rsidRPr="005B6322">
        <w:rPr>
          <w:sz w:val="28"/>
          <w:szCs w:val="28"/>
          <w:u w:val="single"/>
        </w:rPr>
        <w:t>Обобщение»</w:t>
      </w:r>
      <w:r w:rsidRPr="005B6322">
        <w:rPr>
          <w:sz w:val="28"/>
          <w:szCs w:val="28"/>
        </w:rPr>
        <w:t>– урок №69 «Анализ и оценка влияния факторов окружающей среды, факторов риска на здоровье. О вреде  наркотических средств» и урок №70 «Строение и процессы жизнедеятельности организма человека».</w:t>
      </w:r>
    </w:p>
    <w:p w:rsidR="006312F0" w:rsidRPr="005B6322" w:rsidRDefault="006312F0" w:rsidP="00317A0C">
      <w:pPr>
        <w:ind w:firstLine="567"/>
        <w:jc w:val="center"/>
        <w:rPr>
          <w:b/>
          <w:sz w:val="28"/>
          <w:szCs w:val="28"/>
        </w:rPr>
      </w:pPr>
    </w:p>
    <w:p w:rsidR="006312F0" w:rsidRPr="005B6322" w:rsidRDefault="006312F0" w:rsidP="00317A0C">
      <w:pPr>
        <w:ind w:firstLine="567"/>
        <w:jc w:val="center"/>
        <w:rPr>
          <w:b/>
          <w:sz w:val="28"/>
          <w:szCs w:val="28"/>
        </w:rPr>
      </w:pPr>
    </w:p>
    <w:p w:rsidR="006312F0" w:rsidRPr="005B6322" w:rsidRDefault="006312F0" w:rsidP="00317A0C">
      <w:pPr>
        <w:ind w:firstLine="567"/>
        <w:jc w:val="center"/>
        <w:rPr>
          <w:b/>
          <w:sz w:val="28"/>
          <w:szCs w:val="28"/>
        </w:rPr>
      </w:pPr>
    </w:p>
    <w:p w:rsidR="006312F0" w:rsidRPr="005B6322" w:rsidRDefault="006312F0" w:rsidP="00317A0C">
      <w:pPr>
        <w:ind w:firstLine="567"/>
        <w:jc w:val="center"/>
        <w:rPr>
          <w:b/>
          <w:sz w:val="28"/>
          <w:szCs w:val="28"/>
        </w:rPr>
      </w:pPr>
    </w:p>
    <w:p w:rsidR="006312F0" w:rsidRPr="005B6322" w:rsidRDefault="006312F0" w:rsidP="00317A0C">
      <w:pPr>
        <w:ind w:firstLine="567"/>
        <w:jc w:val="center"/>
        <w:rPr>
          <w:b/>
          <w:sz w:val="28"/>
          <w:szCs w:val="28"/>
        </w:rPr>
      </w:pPr>
    </w:p>
    <w:p w:rsidR="006312F0" w:rsidRPr="005B6322" w:rsidRDefault="006312F0" w:rsidP="00317A0C">
      <w:pPr>
        <w:ind w:firstLine="567"/>
        <w:jc w:val="center"/>
        <w:rPr>
          <w:b/>
          <w:sz w:val="28"/>
          <w:szCs w:val="28"/>
        </w:rPr>
      </w:pPr>
    </w:p>
    <w:p w:rsidR="006312F0" w:rsidRPr="005B6322" w:rsidRDefault="006312F0" w:rsidP="00317A0C">
      <w:pPr>
        <w:ind w:firstLine="567"/>
        <w:jc w:val="center"/>
        <w:rPr>
          <w:b/>
          <w:sz w:val="28"/>
          <w:szCs w:val="28"/>
        </w:rPr>
      </w:pPr>
    </w:p>
    <w:p w:rsidR="006312F0" w:rsidRPr="005B6322" w:rsidRDefault="006312F0" w:rsidP="00317A0C">
      <w:pPr>
        <w:ind w:firstLine="567"/>
        <w:jc w:val="center"/>
        <w:rPr>
          <w:b/>
          <w:sz w:val="28"/>
          <w:szCs w:val="28"/>
        </w:rPr>
      </w:pPr>
    </w:p>
    <w:p w:rsidR="006312F0" w:rsidRPr="005B6322" w:rsidRDefault="006312F0" w:rsidP="00317A0C">
      <w:pPr>
        <w:ind w:firstLine="567"/>
        <w:jc w:val="center"/>
        <w:rPr>
          <w:b/>
          <w:sz w:val="28"/>
          <w:szCs w:val="28"/>
        </w:rPr>
      </w:pPr>
    </w:p>
    <w:p w:rsidR="006312F0" w:rsidRPr="005B6322" w:rsidRDefault="006312F0" w:rsidP="00317A0C">
      <w:pPr>
        <w:ind w:firstLine="567"/>
        <w:jc w:val="center"/>
        <w:rPr>
          <w:b/>
          <w:sz w:val="28"/>
          <w:szCs w:val="28"/>
        </w:rPr>
      </w:pPr>
    </w:p>
    <w:p w:rsidR="005B6322" w:rsidRDefault="005B6322" w:rsidP="005B6322">
      <w:pPr>
        <w:rPr>
          <w:b/>
          <w:sz w:val="28"/>
          <w:szCs w:val="28"/>
        </w:rPr>
      </w:pPr>
    </w:p>
    <w:p w:rsidR="00BB2821" w:rsidRDefault="00BB2821" w:rsidP="005B6322">
      <w:pPr>
        <w:jc w:val="center"/>
        <w:rPr>
          <w:b/>
          <w:sz w:val="28"/>
          <w:szCs w:val="28"/>
        </w:rPr>
      </w:pPr>
    </w:p>
    <w:p w:rsidR="00BB2821" w:rsidRDefault="00BB2821" w:rsidP="005B6322">
      <w:pPr>
        <w:jc w:val="center"/>
        <w:rPr>
          <w:b/>
          <w:sz w:val="28"/>
          <w:szCs w:val="28"/>
        </w:rPr>
      </w:pPr>
    </w:p>
    <w:p w:rsidR="00684958" w:rsidRPr="005B6322" w:rsidRDefault="006312F0" w:rsidP="005B6322">
      <w:pPr>
        <w:jc w:val="center"/>
        <w:rPr>
          <w:b/>
          <w:sz w:val="28"/>
          <w:szCs w:val="28"/>
        </w:rPr>
      </w:pPr>
      <w:r w:rsidRPr="005B6322">
        <w:rPr>
          <w:b/>
          <w:sz w:val="28"/>
          <w:szCs w:val="28"/>
        </w:rPr>
        <w:lastRenderedPageBreak/>
        <w:t xml:space="preserve">4.Раздел </w:t>
      </w:r>
      <w:r w:rsidRPr="005B6322">
        <w:rPr>
          <w:sz w:val="28"/>
          <w:szCs w:val="28"/>
        </w:rPr>
        <w:t>«</w:t>
      </w:r>
      <w:r w:rsidR="00317A0C" w:rsidRPr="005B6322">
        <w:rPr>
          <w:b/>
          <w:sz w:val="28"/>
          <w:szCs w:val="28"/>
        </w:rPr>
        <w:t>Содержание учебного предмета</w:t>
      </w:r>
      <w:r w:rsidRPr="005B6322">
        <w:rPr>
          <w:b/>
          <w:sz w:val="28"/>
          <w:szCs w:val="28"/>
        </w:rPr>
        <w:t xml:space="preserve"> «Биология»</w:t>
      </w:r>
    </w:p>
    <w:p w:rsidR="00317A0C" w:rsidRPr="005B6322" w:rsidRDefault="00317A0C" w:rsidP="005B6322">
      <w:pPr>
        <w:ind w:right="-185"/>
        <w:jc w:val="center"/>
        <w:rPr>
          <w:b/>
          <w:sz w:val="28"/>
          <w:szCs w:val="28"/>
        </w:rPr>
      </w:pPr>
      <w:r w:rsidRPr="005B6322">
        <w:rPr>
          <w:b/>
          <w:sz w:val="28"/>
          <w:szCs w:val="28"/>
        </w:rPr>
        <w:t>1. Введение. Науки, изучающие организм человека (2 ч.)</w:t>
      </w:r>
    </w:p>
    <w:p w:rsidR="00317A0C" w:rsidRPr="005B6322" w:rsidRDefault="00317A0C" w:rsidP="005B6322">
      <w:pPr>
        <w:ind w:right="-185"/>
        <w:rPr>
          <w:sz w:val="28"/>
          <w:szCs w:val="28"/>
        </w:rPr>
      </w:pPr>
      <w:r w:rsidRPr="005B6322">
        <w:rPr>
          <w:sz w:val="28"/>
          <w:szCs w:val="28"/>
        </w:rPr>
        <w:t>Значение знаний о строении и жизнедеятельности организма человека для самопознания и сохранения здоровья. Науки о человеке: анатомия, физиология, медицина, психология. Становление наук о человеке. Методы изучения организма человека, их значение и использование в собственной жизни.</w:t>
      </w:r>
    </w:p>
    <w:p w:rsidR="00317A0C" w:rsidRPr="005B6322" w:rsidRDefault="00317A0C" w:rsidP="005B6322">
      <w:pPr>
        <w:ind w:right="-185"/>
        <w:jc w:val="center"/>
        <w:rPr>
          <w:b/>
          <w:sz w:val="28"/>
          <w:szCs w:val="28"/>
        </w:rPr>
      </w:pPr>
      <w:r w:rsidRPr="005B6322">
        <w:rPr>
          <w:b/>
          <w:sz w:val="28"/>
          <w:szCs w:val="28"/>
        </w:rPr>
        <w:t xml:space="preserve">2. </w:t>
      </w:r>
      <w:r w:rsidR="00070AB1" w:rsidRPr="005B6322">
        <w:rPr>
          <w:b/>
          <w:sz w:val="28"/>
          <w:szCs w:val="28"/>
        </w:rPr>
        <w:t>Происхождение человека</w:t>
      </w:r>
      <w:r w:rsidRPr="005B6322">
        <w:rPr>
          <w:b/>
          <w:sz w:val="28"/>
          <w:szCs w:val="28"/>
        </w:rPr>
        <w:t>(3 ч.)</w:t>
      </w:r>
    </w:p>
    <w:p w:rsidR="00317A0C" w:rsidRPr="005B6322" w:rsidRDefault="00317A0C" w:rsidP="005B6322">
      <w:pPr>
        <w:ind w:right="-185" w:firstLine="540"/>
        <w:jc w:val="both"/>
        <w:rPr>
          <w:sz w:val="28"/>
          <w:szCs w:val="28"/>
        </w:rPr>
      </w:pPr>
      <w:r w:rsidRPr="005B6322">
        <w:rPr>
          <w:sz w:val="28"/>
          <w:szCs w:val="28"/>
        </w:rPr>
        <w:t xml:space="preserve">Место и роль человека в системе органического мира, его сходство с животными и отличие от них. Историческое прошлое людей. Расы человека. Критика расизма. </w:t>
      </w:r>
      <w:r w:rsidRPr="005B6322">
        <w:rPr>
          <w:b/>
          <w:bCs/>
          <w:iCs/>
          <w:sz w:val="28"/>
          <w:szCs w:val="28"/>
        </w:rPr>
        <w:t>Демонстрации</w:t>
      </w:r>
      <w:proofErr w:type="gramStart"/>
      <w:r w:rsidRPr="005B6322">
        <w:rPr>
          <w:b/>
          <w:bCs/>
          <w:iCs/>
          <w:sz w:val="28"/>
          <w:szCs w:val="28"/>
        </w:rPr>
        <w:t>:</w:t>
      </w:r>
      <w:r w:rsidRPr="005B6322">
        <w:rPr>
          <w:sz w:val="28"/>
          <w:szCs w:val="28"/>
        </w:rPr>
        <w:t>С</w:t>
      </w:r>
      <w:proofErr w:type="gramEnd"/>
      <w:r w:rsidRPr="005B6322">
        <w:rPr>
          <w:sz w:val="28"/>
          <w:szCs w:val="28"/>
        </w:rPr>
        <w:t>ходство человека и животных. Расы человека. Видовое единство человеческих рас</w:t>
      </w:r>
    </w:p>
    <w:p w:rsidR="00317A0C" w:rsidRPr="005B6322" w:rsidRDefault="00317A0C" w:rsidP="005B6322">
      <w:pPr>
        <w:ind w:right="-185"/>
        <w:jc w:val="center"/>
        <w:rPr>
          <w:b/>
          <w:sz w:val="28"/>
          <w:szCs w:val="28"/>
        </w:rPr>
      </w:pPr>
      <w:r w:rsidRPr="005B6322">
        <w:rPr>
          <w:b/>
          <w:sz w:val="28"/>
          <w:szCs w:val="28"/>
        </w:rPr>
        <w:t xml:space="preserve">3. Строение </w:t>
      </w:r>
      <w:r w:rsidR="00070AB1" w:rsidRPr="005B6322">
        <w:rPr>
          <w:b/>
          <w:sz w:val="28"/>
          <w:szCs w:val="28"/>
        </w:rPr>
        <w:t xml:space="preserve"> и функции </w:t>
      </w:r>
      <w:r w:rsidRPr="005B6322">
        <w:rPr>
          <w:b/>
          <w:sz w:val="28"/>
          <w:szCs w:val="28"/>
        </w:rPr>
        <w:t>организма (5 ч.)</w:t>
      </w:r>
    </w:p>
    <w:p w:rsidR="00317A0C" w:rsidRPr="005B6322" w:rsidRDefault="00317A0C" w:rsidP="005B6322">
      <w:pPr>
        <w:ind w:right="-185" w:firstLine="540"/>
        <w:jc w:val="both"/>
        <w:rPr>
          <w:sz w:val="28"/>
          <w:szCs w:val="28"/>
        </w:rPr>
      </w:pPr>
      <w:r w:rsidRPr="005B6322">
        <w:rPr>
          <w:sz w:val="28"/>
          <w:szCs w:val="28"/>
        </w:rPr>
        <w:t>Общий обзор организма. Клеточное строение организма. Физиология клеток. Ткани. Особенности строения тканей. Рефлекторная регуляция функций организма человека.</w:t>
      </w:r>
    </w:p>
    <w:p w:rsidR="00317A0C" w:rsidRPr="005B6322" w:rsidRDefault="00317A0C" w:rsidP="005B6322">
      <w:pPr>
        <w:ind w:right="-185"/>
        <w:jc w:val="both"/>
        <w:rPr>
          <w:b/>
          <w:bCs/>
          <w:iCs/>
          <w:sz w:val="28"/>
          <w:szCs w:val="28"/>
        </w:rPr>
      </w:pPr>
      <w:r w:rsidRPr="005B6322">
        <w:rPr>
          <w:b/>
          <w:bCs/>
          <w:iCs/>
          <w:sz w:val="28"/>
          <w:szCs w:val="28"/>
        </w:rPr>
        <w:t xml:space="preserve"> Демонстрации:</w:t>
      </w:r>
    </w:p>
    <w:p w:rsidR="00317A0C" w:rsidRPr="005B6322" w:rsidRDefault="00317A0C" w:rsidP="005B6322">
      <w:pPr>
        <w:pStyle w:val="a4"/>
        <w:numPr>
          <w:ilvl w:val="0"/>
          <w:numId w:val="2"/>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Строение и разнообразие клеток  организма человека.</w:t>
      </w:r>
    </w:p>
    <w:p w:rsidR="00317A0C" w:rsidRPr="005B6322" w:rsidRDefault="00317A0C" w:rsidP="005B6322">
      <w:pPr>
        <w:pStyle w:val="a4"/>
        <w:numPr>
          <w:ilvl w:val="0"/>
          <w:numId w:val="2"/>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Ткани организма человека.</w:t>
      </w:r>
    </w:p>
    <w:p w:rsidR="00317A0C" w:rsidRPr="005B6322" w:rsidRDefault="00317A0C" w:rsidP="005B6322">
      <w:pPr>
        <w:pStyle w:val="a4"/>
        <w:numPr>
          <w:ilvl w:val="0"/>
          <w:numId w:val="2"/>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Органы и системы органов организма человека.</w:t>
      </w:r>
    </w:p>
    <w:p w:rsidR="00317A0C" w:rsidRPr="005B6322" w:rsidRDefault="00317A0C" w:rsidP="005B6322">
      <w:pPr>
        <w:pStyle w:val="a4"/>
        <w:numPr>
          <w:ilvl w:val="0"/>
          <w:numId w:val="2"/>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Нервная система.</w:t>
      </w:r>
    </w:p>
    <w:p w:rsidR="00317A0C" w:rsidRPr="005B6322" w:rsidRDefault="00317A0C" w:rsidP="005B6322">
      <w:pPr>
        <w:ind w:right="-185"/>
        <w:jc w:val="both"/>
        <w:rPr>
          <w:b/>
          <w:bCs/>
          <w:sz w:val="28"/>
          <w:szCs w:val="28"/>
        </w:rPr>
      </w:pPr>
      <w:r w:rsidRPr="005B6322">
        <w:rPr>
          <w:b/>
          <w:bCs/>
          <w:sz w:val="28"/>
          <w:szCs w:val="28"/>
        </w:rPr>
        <w:t xml:space="preserve">Лабораторная работа:  </w:t>
      </w:r>
      <w:r w:rsidRPr="005B6322">
        <w:rPr>
          <w:sz w:val="28"/>
          <w:szCs w:val="28"/>
        </w:rPr>
        <w:t>1. Изучение микроскопического строения тканей.</w:t>
      </w:r>
    </w:p>
    <w:p w:rsidR="00317A0C" w:rsidRPr="005B6322" w:rsidRDefault="00317A0C" w:rsidP="005B6322">
      <w:pPr>
        <w:ind w:right="-185"/>
        <w:jc w:val="center"/>
        <w:rPr>
          <w:b/>
          <w:sz w:val="28"/>
          <w:szCs w:val="28"/>
        </w:rPr>
      </w:pPr>
      <w:r w:rsidRPr="005B6322">
        <w:rPr>
          <w:b/>
          <w:sz w:val="28"/>
          <w:szCs w:val="28"/>
        </w:rPr>
        <w:t>4.Опорно-двигательная система. (7 ч.)</w:t>
      </w:r>
    </w:p>
    <w:p w:rsidR="00317A0C" w:rsidRPr="005B6322" w:rsidRDefault="00317A0C" w:rsidP="005B6322">
      <w:pPr>
        <w:ind w:right="-185"/>
        <w:jc w:val="both"/>
        <w:rPr>
          <w:i/>
          <w:sz w:val="28"/>
          <w:szCs w:val="28"/>
          <w:u w:val="single"/>
        </w:rPr>
      </w:pPr>
      <w:r w:rsidRPr="005B6322">
        <w:rPr>
          <w:sz w:val="28"/>
          <w:szCs w:val="28"/>
        </w:rPr>
        <w:t>Строение и функции опорно-двигательной системы. Профилактика травматизма. Приемы оказания первой помощи себе и окружающим при травмах опорно-двигательной системы. Предупреждение плоскостопия и искривления позвоночника. Признаки хорошей осанки.</w:t>
      </w:r>
    </w:p>
    <w:p w:rsidR="00317A0C" w:rsidRPr="005B6322" w:rsidRDefault="00317A0C" w:rsidP="005B6322">
      <w:pPr>
        <w:ind w:right="-185"/>
        <w:jc w:val="both"/>
        <w:rPr>
          <w:b/>
          <w:bCs/>
          <w:iCs/>
          <w:sz w:val="28"/>
          <w:szCs w:val="28"/>
        </w:rPr>
      </w:pPr>
      <w:r w:rsidRPr="005B6322">
        <w:rPr>
          <w:b/>
          <w:bCs/>
          <w:iCs/>
          <w:sz w:val="28"/>
          <w:szCs w:val="28"/>
        </w:rPr>
        <w:t>Демонстрации:</w:t>
      </w:r>
    </w:p>
    <w:p w:rsidR="00317A0C" w:rsidRPr="005B6322" w:rsidRDefault="00317A0C" w:rsidP="005B6322">
      <w:pPr>
        <w:pStyle w:val="a4"/>
        <w:numPr>
          <w:ilvl w:val="0"/>
          <w:numId w:val="3"/>
        </w:numPr>
        <w:tabs>
          <w:tab w:val="left" w:pos="180"/>
        </w:tabs>
        <w:spacing w:after="0" w:line="240" w:lineRule="auto"/>
        <w:ind w:left="0" w:right="-185" w:firstLine="0"/>
        <w:jc w:val="both"/>
        <w:rPr>
          <w:rFonts w:ascii="Times New Roman" w:hAnsi="Times New Roman"/>
          <w:i/>
          <w:sz w:val="28"/>
          <w:szCs w:val="28"/>
          <w:u w:val="single"/>
        </w:rPr>
      </w:pPr>
      <w:r w:rsidRPr="005B6322">
        <w:rPr>
          <w:rFonts w:ascii="Times New Roman" w:hAnsi="Times New Roman"/>
          <w:sz w:val="28"/>
          <w:szCs w:val="28"/>
        </w:rPr>
        <w:t>Строение опорно-двигательной системы.</w:t>
      </w:r>
    </w:p>
    <w:p w:rsidR="00317A0C" w:rsidRPr="005B6322" w:rsidRDefault="00317A0C" w:rsidP="005B6322">
      <w:pPr>
        <w:pStyle w:val="a4"/>
        <w:numPr>
          <w:ilvl w:val="0"/>
          <w:numId w:val="3"/>
        </w:numPr>
        <w:tabs>
          <w:tab w:val="left" w:pos="180"/>
        </w:tabs>
        <w:spacing w:after="0" w:line="240" w:lineRule="auto"/>
        <w:ind w:left="0" w:right="-185" w:firstLine="0"/>
        <w:jc w:val="both"/>
        <w:rPr>
          <w:rFonts w:ascii="Times New Roman" w:hAnsi="Times New Roman"/>
          <w:i/>
          <w:sz w:val="28"/>
          <w:szCs w:val="28"/>
          <w:u w:val="single"/>
        </w:rPr>
      </w:pPr>
      <w:r w:rsidRPr="005B6322">
        <w:rPr>
          <w:rFonts w:ascii="Times New Roman" w:hAnsi="Times New Roman"/>
          <w:sz w:val="28"/>
          <w:szCs w:val="28"/>
        </w:rPr>
        <w:t>Приемы оказания первой помощи при травмах опорно-двигательной системы.</w:t>
      </w:r>
    </w:p>
    <w:p w:rsidR="00317A0C" w:rsidRPr="005B6322" w:rsidRDefault="00317A0C" w:rsidP="005B6322">
      <w:pPr>
        <w:ind w:right="-185"/>
        <w:jc w:val="both"/>
        <w:rPr>
          <w:b/>
          <w:bCs/>
          <w:sz w:val="28"/>
          <w:szCs w:val="28"/>
        </w:rPr>
      </w:pPr>
      <w:r w:rsidRPr="005B6322">
        <w:rPr>
          <w:b/>
          <w:bCs/>
          <w:sz w:val="28"/>
          <w:szCs w:val="28"/>
        </w:rPr>
        <w:t xml:space="preserve">Лабораторная работа:  </w:t>
      </w:r>
    </w:p>
    <w:p w:rsidR="00317A0C" w:rsidRPr="005B6322" w:rsidRDefault="00317A0C" w:rsidP="005B6322">
      <w:pPr>
        <w:ind w:right="-185"/>
        <w:jc w:val="both"/>
        <w:rPr>
          <w:sz w:val="28"/>
          <w:szCs w:val="28"/>
        </w:rPr>
      </w:pPr>
      <w:r w:rsidRPr="005B6322">
        <w:rPr>
          <w:sz w:val="28"/>
          <w:szCs w:val="28"/>
        </w:rPr>
        <w:t>2. Изучение внешнего вида отдельных костей.</w:t>
      </w:r>
    </w:p>
    <w:p w:rsidR="00317A0C" w:rsidRPr="005B6322" w:rsidRDefault="00317A0C" w:rsidP="005B6322">
      <w:pPr>
        <w:ind w:right="-185"/>
        <w:jc w:val="both"/>
        <w:rPr>
          <w:b/>
          <w:bCs/>
          <w:sz w:val="28"/>
          <w:szCs w:val="28"/>
        </w:rPr>
      </w:pPr>
      <w:r w:rsidRPr="005B6322">
        <w:rPr>
          <w:b/>
          <w:bCs/>
          <w:sz w:val="28"/>
          <w:szCs w:val="28"/>
        </w:rPr>
        <w:t>Практическая работа</w:t>
      </w:r>
    </w:p>
    <w:p w:rsidR="00317A0C" w:rsidRPr="005B6322" w:rsidRDefault="00317A0C" w:rsidP="005B6322">
      <w:pPr>
        <w:ind w:right="-185"/>
        <w:jc w:val="both"/>
        <w:rPr>
          <w:sz w:val="28"/>
          <w:szCs w:val="28"/>
        </w:rPr>
      </w:pPr>
      <w:r w:rsidRPr="005B6322">
        <w:rPr>
          <w:sz w:val="28"/>
          <w:szCs w:val="28"/>
        </w:rPr>
        <w:lastRenderedPageBreak/>
        <w:t>1. Обзор основных групп мышц человеческого организма</w:t>
      </w:r>
    </w:p>
    <w:p w:rsidR="00317A0C" w:rsidRPr="005B6322" w:rsidRDefault="00317A0C" w:rsidP="005B6322">
      <w:pPr>
        <w:ind w:right="-185"/>
        <w:jc w:val="both"/>
        <w:rPr>
          <w:b/>
          <w:bCs/>
          <w:sz w:val="28"/>
          <w:szCs w:val="28"/>
        </w:rPr>
      </w:pPr>
      <w:r w:rsidRPr="005B6322">
        <w:rPr>
          <w:b/>
          <w:bCs/>
          <w:sz w:val="28"/>
          <w:szCs w:val="28"/>
        </w:rPr>
        <w:t>Контрольно-обобщающий урок</w:t>
      </w:r>
      <w:proofErr w:type="gramStart"/>
      <w:r w:rsidRPr="005B6322">
        <w:rPr>
          <w:sz w:val="28"/>
          <w:szCs w:val="28"/>
        </w:rPr>
        <w:t>1</w:t>
      </w:r>
      <w:proofErr w:type="gramEnd"/>
      <w:r w:rsidRPr="005B6322">
        <w:rPr>
          <w:sz w:val="28"/>
          <w:szCs w:val="28"/>
        </w:rPr>
        <w:t>. Опорно-двигательная система</w:t>
      </w:r>
    </w:p>
    <w:p w:rsidR="00317A0C" w:rsidRPr="005B6322" w:rsidRDefault="00317A0C" w:rsidP="005B6322">
      <w:pPr>
        <w:ind w:right="-185"/>
        <w:jc w:val="center"/>
        <w:rPr>
          <w:b/>
          <w:sz w:val="28"/>
          <w:szCs w:val="28"/>
        </w:rPr>
      </w:pPr>
      <w:r w:rsidRPr="005B6322">
        <w:rPr>
          <w:b/>
          <w:sz w:val="28"/>
          <w:szCs w:val="28"/>
        </w:rPr>
        <w:t>5. Внутренняя среда организма (3 ч.)</w:t>
      </w:r>
    </w:p>
    <w:p w:rsidR="00317A0C" w:rsidRPr="005B6322" w:rsidRDefault="00317A0C" w:rsidP="005B6322">
      <w:pPr>
        <w:ind w:right="-185" w:firstLine="540"/>
        <w:jc w:val="both"/>
        <w:rPr>
          <w:sz w:val="28"/>
          <w:szCs w:val="28"/>
        </w:rPr>
      </w:pPr>
      <w:r w:rsidRPr="005B6322">
        <w:rPr>
          <w:sz w:val="28"/>
          <w:szCs w:val="28"/>
        </w:rPr>
        <w:t>Внутренняя среда организма: кровь, лимфа, тканевая жидкость. Значение постоянства внутренней среды организма.</w:t>
      </w:r>
    </w:p>
    <w:p w:rsidR="00317A0C" w:rsidRPr="005B6322" w:rsidRDefault="00317A0C" w:rsidP="005B6322">
      <w:pPr>
        <w:ind w:right="-185" w:firstLine="540"/>
        <w:jc w:val="both"/>
        <w:rPr>
          <w:sz w:val="28"/>
          <w:szCs w:val="28"/>
        </w:rPr>
      </w:pPr>
      <w:r w:rsidRPr="005B6322">
        <w:rPr>
          <w:sz w:val="28"/>
          <w:szCs w:val="28"/>
        </w:rPr>
        <w:t>Кровь, ее функции. Клетки крови. Плазма крови. Свертывание крови. Группы крови. Переливание крови. Лимфа. Тканевая жидкость.</w:t>
      </w:r>
    </w:p>
    <w:p w:rsidR="00317A0C" w:rsidRPr="005B6322" w:rsidRDefault="00317A0C" w:rsidP="005B6322">
      <w:pPr>
        <w:ind w:right="-185" w:firstLine="540"/>
        <w:jc w:val="both"/>
        <w:rPr>
          <w:sz w:val="28"/>
          <w:szCs w:val="28"/>
        </w:rPr>
      </w:pPr>
      <w:r w:rsidRPr="005B6322">
        <w:rPr>
          <w:sz w:val="28"/>
          <w:szCs w:val="28"/>
        </w:rPr>
        <w:t>Иммунитет. Иммунная система человека. Факторы, влияющие на иммунитет. Значение работы Л. Пастера и И.И. Мечникова в области иммунитета. Вакцинация.</w:t>
      </w:r>
    </w:p>
    <w:p w:rsidR="00317A0C" w:rsidRPr="005B6322" w:rsidRDefault="00317A0C" w:rsidP="005B6322">
      <w:pPr>
        <w:ind w:right="-185"/>
        <w:jc w:val="both"/>
        <w:rPr>
          <w:b/>
          <w:bCs/>
          <w:iCs/>
          <w:sz w:val="28"/>
          <w:szCs w:val="28"/>
        </w:rPr>
      </w:pPr>
      <w:r w:rsidRPr="005B6322">
        <w:rPr>
          <w:b/>
          <w:bCs/>
          <w:iCs/>
          <w:sz w:val="28"/>
          <w:szCs w:val="28"/>
        </w:rPr>
        <w:t xml:space="preserve">Демонстрации: </w:t>
      </w:r>
    </w:p>
    <w:p w:rsidR="00317A0C" w:rsidRPr="005B6322" w:rsidRDefault="00317A0C" w:rsidP="005B6322">
      <w:pPr>
        <w:pStyle w:val="a4"/>
        <w:numPr>
          <w:ilvl w:val="0"/>
          <w:numId w:val="4"/>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Состав крови.</w:t>
      </w:r>
    </w:p>
    <w:p w:rsidR="00317A0C" w:rsidRPr="005B6322" w:rsidRDefault="00317A0C" w:rsidP="005B6322">
      <w:pPr>
        <w:pStyle w:val="a4"/>
        <w:numPr>
          <w:ilvl w:val="0"/>
          <w:numId w:val="4"/>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Группы крови.</w:t>
      </w:r>
    </w:p>
    <w:p w:rsidR="00317A0C" w:rsidRPr="005B6322" w:rsidRDefault="00317A0C" w:rsidP="005B6322">
      <w:pPr>
        <w:ind w:right="-185"/>
        <w:jc w:val="both"/>
        <w:rPr>
          <w:b/>
          <w:bCs/>
          <w:sz w:val="28"/>
          <w:szCs w:val="28"/>
        </w:rPr>
      </w:pPr>
      <w:r w:rsidRPr="005B6322">
        <w:rPr>
          <w:b/>
          <w:bCs/>
          <w:sz w:val="28"/>
          <w:szCs w:val="28"/>
        </w:rPr>
        <w:t xml:space="preserve">Лабораторная работа:  </w:t>
      </w:r>
      <w:r w:rsidRPr="005B6322">
        <w:rPr>
          <w:sz w:val="28"/>
          <w:szCs w:val="28"/>
        </w:rPr>
        <w:t>3. Изучение микроскопического строения крови  (микропрепараты крови человека и лягушки).</w:t>
      </w:r>
    </w:p>
    <w:p w:rsidR="00317A0C" w:rsidRPr="005B6322" w:rsidRDefault="00317A0C" w:rsidP="005B6322">
      <w:pPr>
        <w:ind w:right="-185"/>
        <w:jc w:val="center"/>
        <w:rPr>
          <w:b/>
          <w:sz w:val="28"/>
          <w:szCs w:val="28"/>
        </w:rPr>
      </w:pPr>
      <w:r w:rsidRPr="005B6322">
        <w:rPr>
          <w:b/>
          <w:sz w:val="28"/>
          <w:szCs w:val="28"/>
        </w:rPr>
        <w:t>6. Кровеносная и лимфатическая система (7 ч.)</w:t>
      </w:r>
    </w:p>
    <w:p w:rsidR="00317A0C" w:rsidRPr="005B6322" w:rsidRDefault="00317A0C" w:rsidP="005B6322">
      <w:pPr>
        <w:ind w:right="-185"/>
        <w:jc w:val="both"/>
        <w:rPr>
          <w:sz w:val="28"/>
          <w:szCs w:val="28"/>
        </w:rPr>
      </w:pPr>
      <w:r w:rsidRPr="005B6322">
        <w:rPr>
          <w:sz w:val="28"/>
          <w:szCs w:val="28"/>
        </w:rPr>
        <w:t xml:space="preserve">Транспорт веществ. Кровеносная система. Значение кровообращения. Сердце и кровеносные сосуды. </w:t>
      </w:r>
      <w:proofErr w:type="gramStart"/>
      <w:r w:rsidRPr="005B6322">
        <w:rPr>
          <w:sz w:val="28"/>
          <w:szCs w:val="28"/>
        </w:rPr>
        <w:t>Сердечно-сосудистые</w:t>
      </w:r>
      <w:proofErr w:type="gramEnd"/>
      <w:r w:rsidRPr="005B6322">
        <w:rPr>
          <w:sz w:val="28"/>
          <w:szCs w:val="28"/>
        </w:rPr>
        <w:t xml:space="preserve"> заболевания, причины и предупреждение. Артериальное и венозное кровотечение. Приемы оказания первой помощи при кровотечениях. Лимфатическая система. Значение </w:t>
      </w:r>
      <w:proofErr w:type="spellStart"/>
      <w:r w:rsidRPr="005B6322">
        <w:rPr>
          <w:sz w:val="28"/>
          <w:szCs w:val="28"/>
        </w:rPr>
        <w:t>лимфообращения</w:t>
      </w:r>
      <w:proofErr w:type="spellEnd"/>
      <w:r w:rsidRPr="005B6322">
        <w:rPr>
          <w:sz w:val="28"/>
          <w:szCs w:val="28"/>
        </w:rPr>
        <w:t>. Связь кровеносной и лимфатической системы.</w:t>
      </w:r>
    </w:p>
    <w:p w:rsidR="00317A0C" w:rsidRPr="005B6322" w:rsidRDefault="00317A0C" w:rsidP="005B6322">
      <w:pPr>
        <w:ind w:right="-185"/>
        <w:rPr>
          <w:b/>
          <w:bCs/>
          <w:iCs/>
          <w:sz w:val="28"/>
          <w:szCs w:val="28"/>
        </w:rPr>
      </w:pPr>
      <w:r w:rsidRPr="005B6322">
        <w:rPr>
          <w:b/>
          <w:bCs/>
          <w:iCs/>
          <w:sz w:val="28"/>
          <w:szCs w:val="28"/>
        </w:rPr>
        <w:t xml:space="preserve">Демонстрации: </w:t>
      </w:r>
    </w:p>
    <w:p w:rsidR="00317A0C" w:rsidRPr="005B6322" w:rsidRDefault="00317A0C" w:rsidP="005B6322">
      <w:pPr>
        <w:pStyle w:val="a4"/>
        <w:numPr>
          <w:ilvl w:val="0"/>
          <w:numId w:val="5"/>
        </w:numPr>
        <w:tabs>
          <w:tab w:val="left" w:pos="360"/>
        </w:tabs>
        <w:spacing w:after="0" w:line="240" w:lineRule="auto"/>
        <w:ind w:left="0" w:right="-185" w:firstLine="0"/>
        <w:rPr>
          <w:rFonts w:ascii="Times New Roman" w:hAnsi="Times New Roman"/>
          <w:sz w:val="28"/>
          <w:szCs w:val="28"/>
        </w:rPr>
      </w:pPr>
      <w:r w:rsidRPr="005B6322">
        <w:rPr>
          <w:rFonts w:ascii="Times New Roman" w:hAnsi="Times New Roman"/>
          <w:sz w:val="28"/>
          <w:szCs w:val="28"/>
        </w:rPr>
        <w:t>Кровеносная система.</w:t>
      </w:r>
    </w:p>
    <w:p w:rsidR="00317A0C" w:rsidRPr="005B6322" w:rsidRDefault="00317A0C" w:rsidP="005B6322">
      <w:pPr>
        <w:pStyle w:val="a4"/>
        <w:numPr>
          <w:ilvl w:val="0"/>
          <w:numId w:val="5"/>
        </w:numPr>
        <w:tabs>
          <w:tab w:val="left" w:pos="360"/>
        </w:tabs>
        <w:spacing w:after="0" w:line="240" w:lineRule="auto"/>
        <w:ind w:left="0" w:right="-185" w:firstLine="0"/>
        <w:rPr>
          <w:rFonts w:ascii="Times New Roman" w:hAnsi="Times New Roman"/>
          <w:sz w:val="28"/>
          <w:szCs w:val="28"/>
        </w:rPr>
      </w:pPr>
      <w:r w:rsidRPr="005B6322">
        <w:rPr>
          <w:rFonts w:ascii="Times New Roman" w:hAnsi="Times New Roman"/>
          <w:sz w:val="28"/>
          <w:szCs w:val="28"/>
        </w:rPr>
        <w:t>Приемы оказания первой помощи при кровотечениях.</w:t>
      </w:r>
    </w:p>
    <w:p w:rsidR="00317A0C" w:rsidRPr="005B6322" w:rsidRDefault="00317A0C" w:rsidP="005B6322">
      <w:pPr>
        <w:pStyle w:val="a4"/>
        <w:numPr>
          <w:ilvl w:val="0"/>
          <w:numId w:val="5"/>
        </w:numPr>
        <w:tabs>
          <w:tab w:val="left" w:pos="360"/>
        </w:tabs>
        <w:spacing w:after="0" w:line="240" w:lineRule="auto"/>
        <w:ind w:left="0" w:right="-185" w:firstLine="0"/>
        <w:rPr>
          <w:rFonts w:ascii="Times New Roman" w:hAnsi="Times New Roman"/>
          <w:sz w:val="28"/>
          <w:szCs w:val="28"/>
        </w:rPr>
      </w:pPr>
      <w:r w:rsidRPr="005B6322">
        <w:rPr>
          <w:rFonts w:ascii="Times New Roman" w:hAnsi="Times New Roman"/>
          <w:sz w:val="28"/>
          <w:szCs w:val="28"/>
        </w:rPr>
        <w:t>Лимфатическая система.</w:t>
      </w:r>
    </w:p>
    <w:p w:rsidR="00317A0C" w:rsidRPr="005B6322" w:rsidRDefault="00317A0C" w:rsidP="005B6322">
      <w:pPr>
        <w:pStyle w:val="a4"/>
        <w:tabs>
          <w:tab w:val="left" w:pos="360"/>
        </w:tabs>
        <w:spacing w:after="0" w:line="240" w:lineRule="auto"/>
        <w:ind w:left="0" w:right="-185"/>
        <w:rPr>
          <w:rFonts w:ascii="Times New Roman" w:hAnsi="Times New Roman"/>
          <w:sz w:val="28"/>
          <w:szCs w:val="28"/>
        </w:rPr>
      </w:pPr>
      <w:r w:rsidRPr="005B6322">
        <w:rPr>
          <w:rFonts w:ascii="Times New Roman" w:hAnsi="Times New Roman"/>
          <w:b/>
          <w:bCs/>
          <w:sz w:val="28"/>
          <w:szCs w:val="28"/>
        </w:rPr>
        <w:t>Контрольно-обобщающий урок</w:t>
      </w:r>
      <w:proofErr w:type="gramStart"/>
      <w:r w:rsidRPr="005B6322">
        <w:rPr>
          <w:rFonts w:ascii="Times New Roman" w:hAnsi="Times New Roman"/>
          <w:sz w:val="28"/>
          <w:szCs w:val="28"/>
        </w:rPr>
        <w:t>2</w:t>
      </w:r>
      <w:proofErr w:type="gramEnd"/>
      <w:r w:rsidRPr="005B6322">
        <w:rPr>
          <w:rFonts w:ascii="Times New Roman" w:hAnsi="Times New Roman"/>
          <w:sz w:val="28"/>
          <w:szCs w:val="28"/>
        </w:rPr>
        <w:t>.Сердечно-сосудистая система</w:t>
      </w:r>
    </w:p>
    <w:p w:rsidR="00317A0C" w:rsidRPr="005B6322" w:rsidRDefault="00317A0C" w:rsidP="005B6322">
      <w:pPr>
        <w:ind w:right="-185"/>
        <w:jc w:val="center"/>
        <w:rPr>
          <w:b/>
          <w:sz w:val="28"/>
          <w:szCs w:val="28"/>
        </w:rPr>
      </w:pPr>
      <w:r w:rsidRPr="005B6322">
        <w:rPr>
          <w:b/>
          <w:sz w:val="28"/>
          <w:szCs w:val="28"/>
        </w:rPr>
        <w:t>7. Дыхание (5 ч.)</w:t>
      </w:r>
    </w:p>
    <w:p w:rsidR="00317A0C" w:rsidRPr="005B6322" w:rsidRDefault="00317A0C" w:rsidP="005B6322">
      <w:pPr>
        <w:ind w:right="-185"/>
        <w:jc w:val="both"/>
        <w:rPr>
          <w:sz w:val="28"/>
          <w:szCs w:val="28"/>
        </w:rPr>
      </w:pPr>
      <w:r w:rsidRPr="005B6322">
        <w:rPr>
          <w:sz w:val="28"/>
          <w:szCs w:val="28"/>
        </w:rPr>
        <w:t xml:space="preserve">Система органов дыхания и ее роль в обмене веществ. Механизм вдоха и выдоха. Заболевания органов дыхания и их профилактика. Предупреждения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спасение утопающего. </w:t>
      </w:r>
    </w:p>
    <w:p w:rsidR="00317A0C" w:rsidRPr="005B6322" w:rsidRDefault="00317A0C" w:rsidP="005B6322">
      <w:pPr>
        <w:ind w:right="-185"/>
        <w:jc w:val="both"/>
        <w:rPr>
          <w:b/>
          <w:bCs/>
          <w:iCs/>
          <w:sz w:val="28"/>
          <w:szCs w:val="28"/>
        </w:rPr>
      </w:pPr>
      <w:r w:rsidRPr="005B6322">
        <w:rPr>
          <w:b/>
          <w:bCs/>
          <w:iCs/>
          <w:sz w:val="28"/>
          <w:szCs w:val="28"/>
        </w:rPr>
        <w:t>Демонстрации:</w:t>
      </w:r>
    </w:p>
    <w:p w:rsidR="00317A0C" w:rsidRPr="005B6322" w:rsidRDefault="00317A0C" w:rsidP="005B6322">
      <w:pPr>
        <w:pStyle w:val="a4"/>
        <w:numPr>
          <w:ilvl w:val="0"/>
          <w:numId w:val="6"/>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lastRenderedPageBreak/>
        <w:t>Система органов дыхания.</w:t>
      </w:r>
    </w:p>
    <w:p w:rsidR="00317A0C" w:rsidRPr="005B6322" w:rsidRDefault="00317A0C" w:rsidP="005B6322">
      <w:pPr>
        <w:pStyle w:val="a4"/>
        <w:numPr>
          <w:ilvl w:val="0"/>
          <w:numId w:val="6"/>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Механизм вдоха и выдоха.</w:t>
      </w:r>
    </w:p>
    <w:p w:rsidR="00317A0C" w:rsidRPr="005B6322" w:rsidRDefault="00317A0C" w:rsidP="005B6322">
      <w:pPr>
        <w:pStyle w:val="a4"/>
        <w:numPr>
          <w:ilvl w:val="0"/>
          <w:numId w:val="6"/>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Приемы оказания первой помощи при отравлении угарным газом, спасение утопающего.</w:t>
      </w:r>
    </w:p>
    <w:p w:rsidR="00317A0C" w:rsidRPr="005B6322" w:rsidRDefault="00317A0C" w:rsidP="005B6322">
      <w:pPr>
        <w:ind w:right="-185"/>
        <w:jc w:val="both"/>
        <w:rPr>
          <w:b/>
          <w:bCs/>
          <w:sz w:val="28"/>
          <w:szCs w:val="28"/>
        </w:rPr>
      </w:pPr>
      <w:r w:rsidRPr="005B6322">
        <w:rPr>
          <w:b/>
          <w:bCs/>
          <w:sz w:val="28"/>
          <w:szCs w:val="28"/>
        </w:rPr>
        <w:t>Обобщающий урок</w:t>
      </w:r>
    </w:p>
    <w:p w:rsidR="00317A0C" w:rsidRPr="005B6322" w:rsidRDefault="00317A0C" w:rsidP="005B6322">
      <w:pPr>
        <w:ind w:right="-185"/>
        <w:jc w:val="both"/>
        <w:rPr>
          <w:sz w:val="28"/>
          <w:szCs w:val="28"/>
        </w:rPr>
      </w:pPr>
      <w:r w:rsidRPr="005B6322">
        <w:rPr>
          <w:sz w:val="28"/>
          <w:szCs w:val="28"/>
        </w:rPr>
        <w:t>1. Дыхательная система</w:t>
      </w:r>
    </w:p>
    <w:p w:rsidR="00317A0C" w:rsidRPr="005B6322" w:rsidRDefault="009C1613" w:rsidP="005B6322">
      <w:pPr>
        <w:ind w:right="-185"/>
        <w:jc w:val="both"/>
        <w:rPr>
          <w:b/>
          <w:bCs/>
          <w:sz w:val="28"/>
          <w:szCs w:val="28"/>
        </w:rPr>
      </w:pPr>
      <w:r w:rsidRPr="005B6322">
        <w:rPr>
          <w:b/>
          <w:bCs/>
          <w:sz w:val="28"/>
          <w:szCs w:val="28"/>
        </w:rPr>
        <w:t xml:space="preserve">Контрольная работа </w:t>
      </w:r>
      <w:r w:rsidR="00317A0C" w:rsidRPr="005B6322">
        <w:rPr>
          <w:sz w:val="28"/>
          <w:szCs w:val="28"/>
        </w:rPr>
        <w:t xml:space="preserve">1. </w:t>
      </w:r>
      <w:proofErr w:type="gramStart"/>
      <w:r w:rsidR="00317A0C" w:rsidRPr="005B6322">
        <w:rPr>
          <w:sz w:val="28"/>
          <w:szCs w:val="28"/>
        </w:rPr>
        <w:t>Кровеносная</w:t>
      </w:r>
      <w:proofErr w:type="gramEnd"/>
      <w:r w:rsidR="00317A0C" w:rsidRPr="005B6322">
        <w:rPr>
          <w:sz w:val="28"/>
          <w:szCs w:val="28"/>
        </w:rPr>
        <w:t xml:space="preserve"> и дыхательные системы</w:t>
      </w:r>
    </w:p>
    <w:p w:rsidR="00317A0C" w:rsidRPr="005B6322" w:rsidRDefault="00317A0C" w:rsidP="005B6322">
      <w:pPr>
        <w:ind w:right="-185"/>
        <w:jc w:val="center"/>
        <w:rPr>
          <w:b/>
          <w:sz w:val="28"/>
          <w:szCs w:val="28"/>
        </w:rPr>
      </w:pPr>
      <w:r w:rsidRPr="005B6322">
        <w:rPr>
          <w:b/>
          <w:sz w:val="28"/>
          <w:szCs w:val="28"/>
        </w:rPr>
        <w:t>8. Пищеварение (6 ч.)</w:t>
      </w:r>
    </w:p>
    <w:p w:rsidR="00317A0C" w:rsidRPr="005B6322" w:rsidRDefault="00317A0C" w:rsidP="005B6322">
      <w:pPr>
        <w:ind w:right="-185"/>
        <w:jc w:val="both"/>
        <w:rPr>
          <w:sz w:val="28"/>
          <w:szCs w:val="28"/>
        </w:rPr>
      </w:pPr>
      <w:r w:rsidRPr="005B6322">
        <w:rPr>
          <w:sz w:val="28"/>
          <w:szCs w:val="28"/>
        </w:rPr>
        <w:t>Питание. Исследования И.П. Павлова в области пищеварения. Пища как биологическая основа жизни. Пищевые продукты и питательные вещества: белки, жиры, углеводы, минеральные вещества, вода, витамины. Пищеварение. Строение и функции пищеварительной системы. Пищеварительные железы. Роль ферментов в пищеварении. Профилактика пищевых отравлений, кишечных инфекций, гепатита.</w:t>
      </w:r>
    </w:p>
    <w:p w:rsidR="00317A0C" w:rsidRPr="005B6322" w:rsidRDefault="00317A0C" w:rsidP="005B6322">
      <w:pPr>
        <w:ind w:right="-185"/>
        <w:jc w:val="both"/>
        <w:rPr>
          <w:b/>
          <w:bCs/>
          <w:iCs/>
          <w:sz w:val="28"/>
          <w:szCs w:val="28"/>
        </w:rPr>
      </w:pPr>
      <w:r w:rsidRPr="005B6322">
        <w:rPr>
          <w:b/>
          <w:bCs/>
          <w:iCs/>
          <w:sz w:val="28"/>
          <w:szCs w:val="28"/>
        </w:rPr>
        <w:t>Демонстрации:</w:t>
      </w:r>
    </w:p>
    <w:p w:rsidR="00317A0C" w:rsidRPr="005B6322" w:rsidRDefault="00317A0C" w:rsidP="005B6322">
      <w:pPr>
        <w:pStyle w:val="a4"/>
        <w:numPr>
          <w:ilvl w:val="0"/>
          <w:numId w:val="7"/>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Пищеварительная система</w:t>
      </w:r>
    </w:p>
    <w:p w:rsidR="00317A0C" w:rsidRPr="005B6322" w:rsidRDefault="00317A0C" w:rsidP="005B6322">
      <w:pPr>
        <w:ind w:right="-185"/>
        <w:jc w:val="center"/>
        <w:rPr>
          <w:b/>
          <w:sz w:val="28"/>
          <w:szCs w:val="28"/>
        </w:rPr>
      </w:pPr>
      <w:r w:rsidRPr="005B6322">
        <w:rPr>
          <w:b/>
          <w:sz w:val="28"/>
          <w:szCs w:val="28"/>
        </w:rPr>
        <w:t>9. Обмен веществ и энергии (4 ч.)</w:t>
      </w:r>
    </w:p>
    <w:p w:rsidR="00317A0C" w:rsidRPr="005B6322" w:rsidRDefault="00317A0C" w:rsidP="005B6322">
      <w:pPr>
        <w:ind w:right="-185"/>
        <w:jc w:val="both"/>
        <w:rPr>
          <w:sz w:val="28"/>
          <w:szCs w:val="28"/>
        </w:rPr>
      </w:pPr>
      <w:r w:rsidRPr="005B6322">
        <w:rPr>
          <w:sz w:val="28"/>
          <w:szCs w:val="28"/>
        </w:rPr>
        <w:t>Обмен веществ и превращение энергии как необходимое условие жизнедеятельности организма. Пластический и энергетический обмен. Обмен и роль белков, углеводов, жиров. Водно-солевой обмен. Витамины, их роль в организме, содержание в пище. Суточная потребность организма в витаминах. Появление авитаминозов и меры их предупреждения.</w:t>
      </w:r>
    </w:p>
    <w:p w:rsidR="00317A0C" w:rsidRPr="005B6322" w:rsidRDefault="00317A0C" w:rsidP="005B6322">
      <w:pPr>
        <w:tabs>
          <w:tab w:val="left" w:pos="540"/>
        </w:tabs>
        <w:ind w:right="-185"/>
        <w:jc w:val="both"/>
        <w:rPr>
          <w:sz w:val="28"/>
          <w:szCs w:val="28"/>
        </w:rPr>
      </w:pPr>
      <w:r w:rsidRPr="005B6322">
        <w:rPr>
          <w:b/>
          <w:bCs/>
          <w:sz w:val="28"/>
          <w:szCs w:val="28"/>
        </w:rPr>
        <w:t>Практическая работа:</w:t>
      </w:r>
      <w:r w:rsidRPr="005B6322">
        <w:rPr>
          <w:sz w:val="28"/>
          <w:szCs w:val="28"/>
        </w:rPr>
        <w:t>2. Определение норм рационального питания. Составление суточного пищевого рациона</w:t>
      </w:r>
    </w:p>
    <w:p w:rsidR="00317A0C" w:rsidRPr="005B6322" w:rsidRDefault="00317A0C" w:rsidP="005B6322">
      <w:pPr>
        <w:ind w:right="-185"/>
        <w:jc w:val="both"/>
        <w:rPr>
          <w:b/>
          <w:bCs/>
          <w:sz w:val="28"/>
          <w:szCs w:val="28"/>
        </w:rPr>
      </w:pPr>
      <w:r w:rsidRPr="005B6322">
        <w:rPr>
          <w:b/>
          <w:bCs/>
          <w:sz w:val="28"/>
          <w:szCs w:val="28"/>
        </w:rPr>
        <w:t>Контрольная работа</w:t>
      </w:r>
      <w:proofErr w:type="gramStart"/>
      <w:r w:rsidRPr="005B6322">
        <w:rPr>
          <w:sz w:val="28"/>
          <w:szCs w:val="28"/>
        </w:rPr>
        <w:t>2</w:t>
      </w:r>
      <w:proofErr w:type="gramEnd"/>
      <w:r w:rsidRPr="005B6322">
        <w:rPr>
          <w:sz w:val="28"/>
          <w:szCs w:val="28"/>
        </w:rPr>
        <w:t>. Пищевые продукты. Пищеварение. Дыхательная система</w:t>
      </w:r>
    </w:p>
    <w:p w:rsidR="00317A0C" w:rsidRPr="005B6322" w:rsidRDefault="00317A0C" w:rsidP="005B6322">
      <w:pPr>
        <w:ind w:right="-185"/>
        <w:jc w:val="center"/>
        <w:rPr>
          <w:b/>
          <w:sz w:val="28"/>
          <w:szCs w:val="28"/>
        </w:rPr>
      </w:pPr>
      <w:r w:rsidRPr="005B6322">
        <w:rPr>
          <w:b/>
          <w:sz w:val="28"/>
          <w:szCs w:val="28"/>
        </w:rPr>
        <w:t>10. Покровные органы. Терморегуляция. Выделение (3 ч.)</w:t>
      </w:r>
    </w:p>
    <w:p w:rsidR="00317A0C" w:rsidRPr="005B6322" w:rsidRDefault="00317A0C" w:rsidP="005B6322">
      <w:pPr>
        <w:ind w:right="-185" w:firstLine="540"/>
        <w:jc w:val="both"/>
        <w:rPr>
          <w:sz w:val="28"/>
          <w:szCs w:val="28"/>
        </w:rPr>
      </w:pPr>
      <w:r w:rsidRPr="005B6322">
        <w:rPr>
          <w:sz w:val="28"/>
          <w:szCs w:val="28"/>
        </w:rPr>
        <w:t>Покровы тела. Уход за кожей, волосами, ногтями. Приемы оказания первой помощи себе и окружающим при травмах, ожогах, обморожениях и их профилактика. Выделение. Мочеполовая система. Мочеполовые инфекции, меры их предупреждения для сохранения здоровья.</w:t>
      </w:r>
    </w:p>
    <w:p w:rsidR="00317A0C" w:rsidRPr="005B6322" w:rsidRDefault="00317A0C" w:rsidP="005B6322">
      <w:pPr>
        <w:ind w:right="-185"/>
        <w:jc w:val="both"/>
        <w:rPr>
          <w:b/>
          <w:bCs/>
          <w:iCs/>
          <w:sz w:val="28"/>
          <w:szCs w:val="28"/>
        </w:rPr>
      </w:pPr>
      <w:r w:rsidRPr="005B6322">
        <w:rPr>
          <w:b/>
          <w:bCs/>
          <w:iCs/>
          <w:sz w:val="28"/>
          <w:szCs w:val="28"/>
        </w:rPr>
        <w:t>Демонстрации:</w:t>
      </w:r>
    </w:p>
    <w:p w:rsidR="00317A0C" w:rsidRPr="005B6322" w:rsidRDefault="00317A0C" w:rsidP="005B6322">
      <w:pPr>
        <w:pStyle w:val="a4"/>
        <w:numPr>
          <w:ilvl w:val="0"/>
          <w:numId w:val="7"/>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Строение кожи.</w:t>
      </w:r>
    </w:p>
    <w:p w:rsidR="00317A0C" w:rsidRPr="005B6322" w:rsidRDefault="00317A0C" w:rsidP="005B6322">
      <w:pPr>
        <w:pStyle w:val="a4"/>
        <w:numPr>
          <w:ilvl w:val="0"/>
          <w:numId w:val="7"/>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Приемы оказания первой помощи при травмах, ожогах, обморожениях.</w:t>
      </w:r>
    </w:p>
    <w:p w:rsidR="00317A0C" w:rsidRPr="005B6322" w:rsidRDefault="00317A0C" w:rsidP="005B6322">
      <w:pPr>
        <w:pStyle w:val="a4"/>
        <w:numPr>
          <w:ilvl w:val="0"/>
          <w:numId w:val="7"/>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Мочеполовая система.</w:t>
      </w:r>
    </w:p>
    <w:p w:rsidR="00317A0C" w:rsidRPr="005B6322" w:rsidRDefault="00317A0C" w:rsidP="005B6322">
      <w:pPr>
        <w:ind w:right="-185"/>
        <w:jc w:val="center"/>
        <w:rPr>
          <w:b/>
          <w:sz w:val="28"/>
          <w:szCs w:val="28"/>
        </w:rPr>
      </w:pPr>
      <w:r w:rsidRPr="005B6322">
        <w:rPr>
          <w:b/>
          <w:sz w:val="28"/>
          <w:szCs w:val="28"/>
        </w:rPr>
        <w:t>11. Нервная система. (4 ч.)</w:t>
      </w:r>
    </w:p>
    <w:p w:rsidR="00317A0C" w:rsidRPr="005B6322" w:rsidRDefault="00317A0C" w:rsidP="005B6322">
      <w:pPr>
        <w:ind w:right="-185" w:firstLine="540"/>
        <w:jc w:val="both"/>
        <w:rPr>
          <w:sz w:val="28"/>
          <w:szCs w:val="28"/>
        </w:rPr>
      </w:pPr>
      <w:r w:rsidRPr="005B6322">
        <w:rPr>
          <w:sz w:val="28"/>
          <w:szCs w:val="28"/>
        </w:rPr>
        <w:lastRenderedPageBreak/>
        <w:t xml:space="preserve">Спинной мозг, строение и функции. Головной мозг, строение и функции. Соматическая и вегетативная нервная система. Нарушение деятельности нервной системы и их предупреждения. Эндокринная система. Железы внешней и внутренней секреции, их строение и регуляции. Гормоны. Регуляция деятельности желез. Взаимодействие нервной и гуморальной регуляции. </w:t>
      </w:r>
    </w:p>
    <w:p w:rsidR="00317A0C" w:rsidRPr="005B6322" w:rsidRDefault="00317A0C" w:rsidP="005B6322">
      <w:pPr>
        <w:ind w:right="-185"/>
        <w:jc w:val="both"/>
        <w:rPr>
          <w:b/>
          <w:bCs/>
          <w:iCs/>
          <w:sz w:val="28"/>
          <w:szCs w:val="28"/>
        </w:rPr>
      </w:pPr>
      <w:r w:rsidRPr="005B6322">
        <w:rPr>
          <w:b/>
          <w:bCs/>
          <w:iCs/>
          <w:sz w:val="28"/>
          <w:szCs w:val="28"/>
        </w:rPr>
        <w:t>Демонстрации:</w:t>
      </w:r>
    </w:p>
    <w:p w:rsidR="00317A0C" w:rsidRPr="005B6322" w:rsidRDefault="00317A0C" w:rsidP="005B6322">
      <w:pPr>
        <w:pStyle w:val="a4"/>
        <w:numPr>
          <w:ilvl w:val="0"/>
          <w:numId w:val="8"/>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Нервная система.</w:t>
      </w:r>
    </w:p>
    <w:p w:rsidR="00317A0C" w:rsidRPr="005B6322" w:rsidRDefault="00317A0C" w:rsidP="005B6322">
      <w:pPr>
        <w:ind w:right="-185"/>
        <w:jc w:val="both"/>
        <w:rPr>
          <w:b/>
          <w:bCs/>
          <w:sz w:val="28"/>
          <w:szCs w:val="28"/>
        </w:rPr>
      </w:pPr>
      <w:r w:rsidRPr="005B6322">
        <w:rPr>
          <w:b/>
          <w:bCs/>
          <w:sz w:val="28"/>
          <w:szCs w:val="28"/>
        </w:rPr>
        <w:t>Лабораторная работа:</w:t>
      </w:r>
    </w:p>
    <w:p w:rsidR="00317A0C" w:rsidRPr="005B6322" w:rsidRDefault="00317A0C" w:rsidP="005B6322">
      <w:pPr>
        <w:ind w:right="-185"/>
        <w:jc w:val="both"/>
        <w:rPr>
          <w:sz w:val="28"/>
          <w:szCs w:val="28"/>
        </w:rPr>
      </w:pPr>
      <w:r w:rsidRPr="005B6322">
        <w:rPr>
          <w:sz w:val="28"/>
          <w:szCs w:val="28"/>
        </w:rPr>
        <w:t>4. Изучение строения и функций спинного мозга человека.</w:t>
      </w:r>
    </w:p>
    <w:p w:rsidR="00317A0C" w:rsidRPr="005B6322" w:rsidRDefault="00317A0C" w:rsidP="005B6322">
      <w:pPr>
        <w:ind w:right="-185"/>
        <w:jc w:val="both"/>
        <w:rPr>
          <w:sz w:val="28"/>
          <w:szCs w:val="28"/>
        </w:rPr>
      </w:pPr>
      <w:r w:rsidRPr="005B6322">
        <w:rPr>
          <w:sz w:val="28"/>
          <w:szCs w:val="28"/>
        </w:rPr>
        <w:t>5. Изучение строения и функций отделов головного мозга.</w:t>
      </w:r>
    </w:p>
    <w:p w:rsidR="00317A0C" w:rsidRPr="005B6322" w:rsidRDefault="00317A0C" w:rsidP="005B6322">
      <w:pPr>
        <w:ind w:right="-185"/>
        <w:jc w:val="both"/>
        <w:rPr>
          <w:b/>
          <w:bCs/>
          <w:sz w:val="28"/>
          <w:szCs w:val="28"/>
        </w:rPr>
      </w:pPr>
      <w:r w:rsidRPr="005B6322">
        <w:rPr>
          <w:b/>
          <w:bCs/>
          <w:sz w:val="28"/>
          <w:szCs w:val="28"/>
        </w:rPr>
        <w:t>Контрольная работа</w:t>
      </w:r>
      <w:r w:rsidRPr="005B6322">
        <w:rPr>
          <w:sz w:val="28"/>
          <w:szCs w:val="28"/>
        </w:rPr>
        <w:t xml:space="preserve">3. Нервная система. Нервная регуляция. </w:t>
      </w:r>
    </w:p>
    <w:p w:rsidR="00317A0C" w:rsidRPr="005B6322" w:rsidRDefault="00317A0C" w:rsidP="005B6322">
      <w:pPr>
        <w:ind w:right="-185"/>
        <w:jc w:val="center"/>
        <w:rPr>
          <w:b/>
          <w:sz w:val="28"/>
          <w:szCs w:val="28"/>
        </w:rPr>
      </w:pPr>
      <w:r w:rsidRPr="005B6322">
        <w:rPr>
          <w:b/>
          <w:sz w:val="28"/>
          <w:szCs w:val="28"/>
        </w:rPr>
        <w:t>12. Анализаторы. Органы чувств (4 ч.)</w:t>
      </w:r>
    </w:p>
    <w:p w:rsidR="00317A0C" w:rsidRPr="005B6322" w:rsidRDefault="00317A0C" w:rsidP="005B6322">
      <w:pPr>
        <w:ind w:right="-185"/>
        <w:jc w:val="both"/>
        <w:rPr>
          <w:sz w:val="28"/>
          <w:szCs w:val="28"/>
        </w:rPr>
      </w:pPr>
      <w:r w:rsidRPr="005B6322">
        <w:rPr>
          <w:sz w:val="28"/>
          <w:szCs w:val="28"/>
        </w:rPr>
        <w:t xml:space="preserve">Органы чувств, их роль в жизни человека. Анализаторы. Нарушение зрения и слуха, их профилактика. </w:t>
      </w:r>
    </w:p>
    <w:p w:rsidR="00317A0C" w:rsidRPr="005B6322" w:rsidRDefault="00317A0C" w:rsidP="005B6322">
      <w:pPr>
        <w:ind w:right="-185"/>
        <w:jc w:val="both"/>
        <w:rPr>
          <w:b/>
          <w:bCs/>
          <w:iCs/>
          <w:sz w:val="28"/>
          <w:szCs w:val="28"/>
        </w:rPr>
      </w:pPr>
      <w:r w:rsidRPr="005B6322">
        <w:rPr>
          <w:b/>
          <w:bCs/>
          <w:iCs/>
          <w:sz w:val="28"/>
          <w:szCs w:val="28"/>
        </w:rPr>
        <w:t>Демонстрации:</w:t>
      </w:r>
    </w:p>
    <w:p w:rsidR="00317A0C" w:rsidRPr="005B6322" w:rsidRDefault="00317A0C" w:rsidP="005B6322">
      <w:pPr>
        <w:pStyle w:val="a4"/>
        <w:numPr>
          <w:ilvl w:val="0"/>
          <w:numId w:val="9"/>
        </w:numPr>
        <w:tabs>
          <w:tab w:val="left" w:pos="360"/>
        </w:tabs>
        <w:spacing w:after="0" w:line="240" w:lineRule="auto"/>
        <w:ind w:left="0" w:right="-185" w:firstLine="0"/>
        <w:jc w:val="both"/>
        <w:rPr>
          <w:rFonts w:ascii="Times New Roman" w:hAnsi="Times New Roman"/>
          <w:sz w:val="28"/>
          <w:szCs w:val="28"/>
        </w:rPr>
      </w:pPr>
      <w:r w:rsidRPr="005B6322">
        <w:rPr>
          <w:rFonts w:ascii="Times New Roman" w:hAnsi="Times New Roman"/>
          <w:sz w:val="28"/>
          <w:szCs w:val="28"/>
        </w:rPr>
        <w:t>Анализаторы</w:t>
      </w:r>
    </w:p>
    <w:p w:rsidR="00317A0C" w:rsidRPr="005B6322" w:rsidRDefault="00317A0C" w:rsidP="005B6322">
      <w:pPr>
        <w:ind w:right="-185"/>
        <w:jc w:val="center"/>
        <w:rPr>
          <w:b/>
          <w:sz w:val="28"/>
          <w:szCs w:val="28"/>
        </w:rPr>
      </w:pPr>
      <w:r w:rsidRPr="005B6322">
        <w:rPr>
          <w:b/>
          <w:sz w:val="28"/>
          <w:szCs w:val="28"/>
        </w:rPr>
        <w:t>13. Высшая нервная деятельность. Поведение. Психика (5 ч.)</w:t>
      </w:r>
    </w:p>
    <w:p w:rsidR="00317A0C" w:rsidRPr="005B6322" w:rsidRDefault="00317A0C" w:rsidP="005B6322">
      <w:pPr>
        <w:ind w:right="-185" w:firstLine="540"/>
        <w:jc w:val="both"/>
        <w:rPr>
          <w:sz w:val="28"/>
          <w:szCs w:val="28"/>
        </w:rPr>
      </w:pPr>
      <w:r w:rsidRPr="005B6322">
        <w:rPr>
          <w:sz w:val="28"/>
          <w:szCs w:val="28"/>
        </w:rPr>
        <w:t xml:space="preserve">Психология и поведение человека. Высшая нервная деятельность. Исследования И.М. Сеченова, И.П. Павлова, А.А. Ухтомского, П.К. Анохина в содержании учения о высшей нервной деятельности. Безусловные и условные рефлексы, их биологическое значение. Биологическая природа и социальная сущность человека. Познавательная деятельность мозга. Сознание человека. Память, эмоции, речь, мышление, способность к накоплению и передаче из поколения в поколения информации. </w:t>
      </w:r>
    </w:p>
    <w:p w:rsidR="00317A0C" w:rsidRPr="005B6322" w:rsidRDefault="00317A0C" w:rsidP="005B6322">
      <w:pPr>
        <w:ind w:right="-185"/>
        <w:jc w:val="both"/>
        <w:rPr>
          <w:sz w:val="28"/>
          <w:szCs w:val="28"/>
        </w:rPr>
      </w:pPr>
      <w:r w:rsidRPr="005B6322">
        <w:rPr>
          <w:sz w:val="28"/>
          <w:szCs w:val="28"/>
        </w:rPr>
        <w:t>Значение интеллектуальных, творческих и эстетических потребностей. Цели и мотивы деятельности. Индивидуальные особенности личностей: способности, темперамент, характер. Роль обучения и воспитания  в развитии психики и поведения человека. Рациональная организация труда и отдыха. Сон и бодрствование. Значение сна.</w:t>
      </w:r>
    </w:p>
    <w:p w:rsidR="00317A0C" w:rsidRPr="005B6322" w:rsidRDefault="00317A0C" w:rsidP="005B6322">
      <w:pPr>
        <w:numPr>
          <w:ilvl w:val="0"/>
          <w:numId w:val="9"/>
        </w:numPr>
        <w:ind w:right="-185"/>
        <w:jc w:val="both"/>
        <w:rPr>
          <w:sz w:val="28"/>
          <w:szCs w:val="28"/>
        </w:rPr>
      </w:pPr>
      <w:r w:rsidRPr="005B6322">
        <w:rPr>
          <w:sz w:val="28"/>
          <w:szCs w:val="28"/>
        </w:rPr>
        <w:t>Нервная система</w:t>
      </w:r>
    </w:p>
    <w:p w:rsidR="00317A0C" w:rsidRPr="005B6322" w:rsidRDefault="00317A0C" w:rsidP="005B6322">
      <w:pPr>
        <w:numPr>
          <w:ilvl w:val="0"/>
          <w:numId w:val="9"/>
        </w:numPr>
        <w:ind w:right="-185"/>
        <w:jc w:val="both"/>
        <w:rPr>
          <w:sz w:val="28"/>
          <w:szCs w:val="28"/>
        </w:rPr>
      </w:pPr>
      <w:r w:rsidRPr="005B6322">
        <w:rPr>
          <w:sz w:val="28"/>
          <w:szCs w:val="28"/>
        </w:rPr>
        <w:t>Строение головного мозга</w:t>
      </w:r>
    </w:p>
    <w:p w:rsidR="00317A0C" w:rsidRPr="005B6322" w:rsidRDefault="00317A0C" w:rsidP="005B6322">
      <w:pPr>
        <w:numPr>
          <w:ilvl w:val="0"/>
          <w:numId w:val="9"/>
        </w:numPr>
        <w:ind w:right="-185"/>
        <w:jc w:val="both"/>
        <w:rPr>
          <w:sz w:val="28"/>
          <w:szCs w:val="28"/>
        </w:rPr>
      </w:pPr>
      <w:r w:rsidRPr="005B6322">
        <w:rPr>
          <w:sz w:val="28"/>
          <w:szCs w:val="28"/>
        </w:rPr>
        <w:t xml:space="preserve">Регистрация электрической активности головного мозга во время сна и бодрствования </w:t>
      </w:r>
    </w:p>
    <w:p w:rsidR="00317A0C" w:rsidRPr="005B6322" w:rsidRDefault="00317A0C" w:rsidP="005B6322">
      <w:pPr>
        <w:ind w:left="360" w:right="-185"/>
        <w:jc w:val="center"/>
        <w:rPr>
          <w:b/>
          <w:bCs/>
          <w:sz w:val="28"/>
          <w:szCs w:val="28"/>
        </w:rPr>
      </w:pPr>
      <w:r w:rsidRPr="005B6322">
        <w:rPr>
          <w:b/>
          <w:bCs/>
          <w:sz w:val="28"/>
          <w:szCs w:val="28"/>
        </w:rPr>
        <w:t>14. Эндокринная система. Гуморальная регуляция (3час)</w:t>
      </w:r>
    </w:p>
    <w:p w:rsidR="00317A0C" w:rsidRPr="005B6322" w:rsidRDefault="00317A0C" w:rsidP="005B6322">
      <w:pPr>
        <w:ind w:right="-185"/>
        <w:rPr>
          <w:sz w:val="28"/>
          <w:szCs w:val="28"/>
        </w:rPr>
      </w:pPr>
      <w:r w:rsidRPr="005B6322">
        <w:rPr>
          <w:sz w:val="28"/>
          <w:szCs w:val="28"/>
        </w:rPr>
        <w:lastRenderedPageBreak/>
        <w:t>Эндокринная система. Железы внешней и внутренней секреции, их строение и регуляции. Гормоны. Регуляция деятельности желез. Взаимодействие нервной и гуморальной регуляции.</w:t>
      </w:r>
    </w:p>
    <w:p w:rsidR="00317A0C" w:rsidRPr="005B6322" w:rsidRDefault="00317A0C" w:rsidP="005B6322">
      <w:pPr>
        <w:ind w:right="-185"/>
        <w:rPr>
          <w:b/>
          <w:bCs/>
          <w:sz w:val="28"/>
          <w:szCs w:val="28"/>
        </w:rPr>
      </w:pPr>
      <w:r w:rsidRPr="005B6322">
        <w:rPr>
          <w:b/>
          <w:bCs/>
          <w:sz w:val="28"/>
          <w:szCs w:val="28"/>
        </w:rPr>
        <w:t>Демонстрации:</w:t>
      </w:r>
    </w:p>
    <w:p w:rsidR="00317A0C" w:rsidRPr="005B6322" w:rsidRDefault="00317A0C" w:rsidP="005B6322">
      <w:pPr>
        <w:numPr>
          <w:ilvl w:val="0"/>
          <w:numId w:val="9"/>
        </w:numPr>
        <w:ind w:right="-185"/>
        <w:jc w:val="both"/>
        <w:rPr>
          <w:sz w:val="28"/>
          <w:szCs w:val="28"/>
        </w:rPr>
      </w:pPr>
      <w:r w:rsidRPr="005B6322">
        <w:rPr>
          <w:sz w:val="28"/>
          <w:szCs w:val="28"/>
        </w:rPr>
        <w:t>Железы внешней и внутренней секреции</w:t>
      </w:r>
    </w:p>
    <w:p w:rsidR="00317A0C" w:rsidRPr="005B6322" w:rsidRDefault="00317A0C" w:rsidP="005B6322">
      <w:pPr>
        <w:ind w:right="-185"/>
        <w:jc w:val="both"/>
        <w:rPr>
          <w:sz w:val="28"/>
          <w:szCs w:val="28"/>
        </w:rPr>
      </w:pPr>
      <w:r w:rsidRPr="005B6322">
        <w:rPr>
          <w:b/>
          <w:bCs/>
          <w:sz w:val="28"/>
          <w:szCs w:val="28"/>
        </w:rPr>
        <w:t xml:space="preserve">Контрольная работа </w:t>
      </w:r>
      <w:r w:rsidRPr="005B6322">
        <w:rPr>
          <w:sz w:val="28"/>
          <w:szCs w:val="28"/>
        </w:rPr>
        <w:t>4. Нервно-гуморальная регуляци</w:t>
      </w:r>
      <w:proofErr w:type="gramStart"/>
      <w:r w:rsidRPr="005B6322">
        <w:rPr>
          <w:sz w:val="28"/>
          <w:szCs w:val="28"/>
        </w:rPr>
        <w:t>я-</w:t>
      </w:r>
      <w:proofErr w:type="gramEnd"/>
      <w:r w:rsidRPr="005B6322">
        <w:rPr>
          <w:sz w:val="28"/>
          <w:szCs w:val="28"/>
        </w:rPr>
        <w:t xml:space="preserve"> базовый механизм регуляции функций.</w:t>
      </w:r>
    </w:p>
    <w:p w:rsidR="00317A0C" w:rsidRPr="005B6322" w:rsidRDefault="00317A0C" w:rsidP="005B6322">
      <w:pPr>
        <w:ind w:right="-185"/>
        <w:jc w:val="center"/>
        <w:rPr>
          <w:b/>
          <w:sz w:val="28"/>
          <w:szCs w:val="28"/>
        </w:rPr>
      </w:pPr>
      <w:r w:rsidRPr="005B6322">
        <w:rPr>
          <w:b/>
          <w:sz w:val="28"/>
          <w:szCs w:val="28"/>
        </w:rPr>
        <w:t>15.Индивидуальное развитие организма (5 ч.)</w:t>
      </w:r>
    </w:p>
    <w:p w:rsidR="00317A0C" w:rsidRPr="005B6322" w:rsidRDefault="00317A0C" w:rsidP="005B6322">
      <w:pPr>
        <w:ind w:right="-185"/>
        <w:jc w:val="both"/>
        <w:rPr>
          <w:sz w:val="28"/>
          <w:szCs w:val="28"/>
        </w:rPr>
      </w:pPr>
      <w:r w:rsidRPr="005B6322">
        <w:rPr>
          <w:sz w:val="28"/>
          <w:szCs w:val="28"/>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317A0C" w:rsidRPr="005B6322" w:rsidRDefault="00317A0C" w:rsidP="005B6322">
      <w:pPr>
        <w:ind w:right="-185"/>
        <w:jc w:val="both"/>
        <w:rPr>
          <w:b/>
          <w:bCs/>
          <w:sz w:val="28"/>
          <w:szCs w:val="28"/>
        </w:rPr>
      </w:pPr>
      <w:r w:rsidRPr="005B6322">
        <w:rPr>
          <w:b/>
          <w:bCs/>
          <w:sz w:val="28"/>
          <w:szCs w:val="28"/>
        </w:rPr>
        <w:t>Зачет</w:t>
      </w:r>
    </w:p>
    <w:p w:rsidR="00317A0C" w:rsidRPr="005B6322" w:rsidRDefault="00317A0C" w:rsidP="005B6322">
      <w:pPr>
        <w:numPr>
          <w:ilvl w:val="0"/>
          <w:numId w:val="11"/>
        </w:numPr>
        <w:ind w:right="-185"/>
        <w:jc w:val="both"/>
        <w:rPr>
          <w:sz w:val="28"/>
          <w:szCs w:val="28"/>
        </w:rPr>
      </w:pPr>
      <w:r w:rsidRPr="005B6322">
        <w:rPr>
          <w:sz w:val="28"/>
          <w:szCs w:val="28"/>
        </w:rPr>
        <w:t>Онтогенез</w:t>
      </w:r>
    </w:p>
    <w:p w:rsidR="00317A0C" w:rsidRPr="005B6322" w:rsidRDefault="00317A0C" w:rsidP="005B6322">
      <w:pPr>
        <w:ind w:right="-185"/>
        <w:jc w:val="both"/>
        <w:rPr>
          <w:b/>
          <w:bCs/>
          <w:sz w:val="28"/>
          <w:szCs w:val="28"/>
        </w:rPr>
      </w:pPr>
      <w:r w:rsidRPr="005B6322">
        <w:rPr>
          <w:b/>
          <w:bCs/>
          <w:sz w:val="28"/>
          <w:szCs w:val="28"/>
        </w:rPr>
        <w:t>Обобщающий урок</w:t>
      </w:r>
    </w:p>
    <w:p w:rsidR="00317A0C" w:rsidRPr="005B6322" w:rsidRDefault="00317A0C" w:rsidP="005B6322">
      <w:pPr>
        <w:ind w:right="-185"/>
        <w:jc w:val="both"/>
        <w:rPr>
          <w:b/>
          <w:bCs/>
          <w:sz w:val="28"/>
          <w:szCs w:val="28"/>
        </w:rPr>
      </w:pPr>
      <w:r w:rsidRPr="005B6322">
        <w:rPr>
          <w:sz w:val="28"/>
          <w:szCs w:val="28"/>
        </w:rPr>
        <w:t>Организм человека – единое целое.</w:t>
      </w:r>
    </w:p>
    <w:p w:rsidR="00EE1398" w:rsidRDefault="00EE1398" w:rsidP="006312F0">
      <w:pPr>
        <w:spacing w:line="276" w:lineRule="auto"/>
        <w:ind w:right="-185"/>
        <w:jc w:val="center"/>
        <w:rPr>
          <w:rFonts w:eastAsia="Times New Roman"/>
          <w:b/>
          <w:sz w:val="28"/>
          <w:szCs w:val="28"/>
          <w:lang w:eastAsia="ru-RU"/>
        </w:rPr>
      </w:pPr>
    </w:p>
    <w:p w:rsidR="00EE1398" w:rsidRDefault="00EE1398" w:rsidP="006312F0">
      <w:pPr>
        <w:spacing w:line="276" w:lineRule="auto"/>
        <w:ind w:right="-185"/>
        <w:jc w:val="center"/>
        <w:rPr>
          <w:rFonts w:eastAsia="Times New Roman"/>
          <w:b/>
          <w:sz w:val="28"/>
          <w:szCs w:val="28"/>
          <w:lang w:eastAsia="ru-RU"/>
        </w:rPr>
      </w:pPr>
    </w:p>
    <w:p w:rsidR="00EE1398" w:rsidRDefault="00EE1398" w:rsidP="006312F0">
      <w:pPr>
        <w:spacing w:line="276" w:lineRule="auto"/>
        <w:ind w:right="-185"/>
        <w:jc w:val="center"/>
        <w:rPr>
          <w:rFonts w:eastAsia="Times New Roman"/>
          <w:b/>
          <w:sz w:val="28"/>
          <w:szCs w:val="28"/>
          <w:lang w:eastAsia="ru-RU"/>
        </w:rPr>
      </w:pPr>
    </w:p>
    <w:p w:rsidR="006806B6" w:rsidRPr="005B6322" w:rsidRDefault="006806B6" w:rsidP="006806B6">
      <w:pPr>
        <w:jc w:val="center"/>
        <w:rPr>
          <w:rFonts w:eastAsia="Times New Roman"/>
          <w:b/>
          <w:sz w:val="28"/>
          <w:szCs w:val="28"/>
          <w:lang w:eastAsia="ru-RU"/>
        </w:rPr>
      </w:pPr>
      <w:r w:rsidRPr="005B6322">
        <w:rPr>
          <w:rFonts w:eastAsia="Times New Roman"/>
          <w:b/>
          <w:sz w:val="28"/>
          <w:szCs w:val="28"/>
          <w:lang w:eastAsia="ru-RU"/>
        </w:rPr>
        <w:t>Перечень контрольных работ:</w:t>
      </w:r>
    </w:p>
    <w:tbl>
      <w:tblPr>
        <w:tblW w:w="1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9336"/>
        <w:gridCol w:w="1603"/>
        <w:gridCol w:w="1901"/>
      </w:tblGrid>
      <w:tr w:rsidR="006806B6" w:rsidRPr="005B6322" w:rsidTr="009A3FEE">
        <w:trPr>
          <w:trHeight w:val="526"/>
        </w:trPr>
        <w:tc>
          <w:tcPr>
            <w:tcW w:w="955"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w:t>
            </w:r>
          </w:p>
          <w:p w:rsidR="006806B6" w:rsidRPr="005B6322" w:rsidRDefault="006806B6" w:rsidP="009A3FEE">
            <w:pPr>
              <w:rPr>
                <w:rFonts w:eastAsia="Times New Roman"/>
                <w:sz w:val="28"/>
                <w:szCs w:val="28"/>
                <w:lang w:eastAsia="ru-RU"/>
              </w:rPr>
            </w:pPr>
            <w:r w:rsidRPr="005B6322">
              <w:rPr>
                <w:rFonts w:eastAsia="Times New Roman"/>
                <w:sz w:val="28"/>
                <w:szCs w:val="28"/>
                <w:lang w:eastAsia="ru-RU"/>
              </w:rPr>
              <w:t>п/п</w:t>
            </w:r>
          </w:p>
        </w:tc>
        <w:tc>
          <w:tcPr>
            <w:tcW w:w="9336"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 xml:space="preserve">                                 Тема</w:t>
            </w:r>
          </w:p>
        </w:tc>
        <w:tc>
          <w:tcPr>
            <w:tcW w:w="1603"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Сроки</w:t>
            </w:r>
          </w:p>
        </w:tc>
        <w:tc>
          <w:tcPr>
            <w:tcW w:w="1901"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Вид</w:t>
            </w:r>
          </w:p>
          <w:p w:rsidR="006806B6" w:rsidRPr="005B6322" w:rsidRDefault="006806B6" w:rsidP="009A3FEE">
            <w:pPr>
              <w:rPr>
                <w:rFonts w:eastAsia="Times New Roman"/>
                <w:sz w:val="28"/>
                <w:szCs w:val="28"/>
                <w:lang w:eastAsia="ru-RU"/>
              </w:rPr>
            </w:pPr>
            <w:r w:rsidRPr="005B6322">
              <w:rPr>
                <w:rFonts w:eastAsia="Times New Roman"/>
                <w:sz w:val="28"/>
                <w:szCs w:val="28"/>
                <w:lang w:eastAsia="ru-RU"/>
              </w:rPr>
              <w:t>проверки</w:t>
            </w:r>
          </w:p>
        </w:tc>
      </w:tr>
      <w:tr w:rsidR="006806B6" w:rsidRPr="005B6322" w:rsidTr="009A3FEE">
        <w:trPr>
          <w:trHeight w:val="471"/>
        </w:trPr>
        <w:tc>
          <w:tcPr>
            <w:tcW w:w="955"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1.</w:t>
            </w:r>
          </w:p>
        </w:tc>
        <w:tc>
          <w:tcPr>
            <w:tcW w:w="9336"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Обзор систем органов человека. Нервная система.</w:t>
            </w:r>
          </w:p>
        </w:tc>
        <w:tc>
          <w:tcPr>
            <w:tcW w:w="1603"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16.10</w:t>
            </w:r>
          </w:p>
        </w:tc>
        <w:tc>
          <w:tcPr>
            <w:tcW w:w="1901"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к/р№1</w:t>
            </w:r>
          </w:p>
        </w:tc>
      </w:tr>
      <w:tr w:rsidR="006806B6" w:rsidRPr="005B6322" w:rsidTr="009A3FEE">
        <w:trPr>
          <w:trHeight w:val="463"/>
        </w:trPr>
        <w:tc>
          <w:tcPr>
            <w:tcW w:w="955"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2.</w:t>
            </w:r>
          </w:p>
        </w:tc>
        <w:tc>
          <w:tcPr>
            <w:tcW w:w="9336"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Опорно-двигательная система.</w:t>
            </w:r>
          </w:p>
        </w:tc>
        <w:tc>
          <w:tcPr>
            <w:tcW w:w="1603"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27.11</w:t>
            </w:r>
          </w:p>
        </w:tc>
        <w:tc>
          <w:tcPr>
            <w:tcW w:w="1901"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к/р№2</w:t>
            </w:r>
          </w:p>
        </w:tc>
      </w:tr>
      <w:tr w:rsidR="006806B6" w:rsidRPr="005B6322" w:rsidTr="009A3FEE">
        <w:trPr>
          <w:trHeight w:val="379"/>
        </w:trPr>
        <w:tc>
          <w:tcPr>
            <w:tcW w:w="955"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3.</w:t>
            </w:r>
          </w:p>
        </w:tc>
        <w:tc>
          <w:tcPr>
            <w:tcW w:w="9336"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Внутренняя среда организма. Кровеносная и лимфатическая системы.</w:t>
            </w:r>
          </w:p>
        </w:tc>
        <w:tc>
          <w:tcPr>
            <w:tcW w:w="1603"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28.12</w:t>
            </w:r>
          </w:p>
        </w:tc>
        <w:tc>
          <w:tcPr>
            <w:tcW w:w="1901"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к/р№3</w:t>
            </w:r>
          </w:p>
        </w:tc>
      </w:tr>
      <w:tr w:rsidR="006806B6" w:rsidRPr="005B6322" w:rsidTr="009A3FEE">
        <w:trPr>
          <w:trHeight w:val="500"/>
        </w:trPr>
        <w:tc>
          <w:tcPr>
            <w:tcW w:w="955"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4.</w:t>
            </w:r>
          </w:p>
        </w:tc>
        <w:tc>
          <w:tcPr>
            <w:tcW w:w="9336"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Пищеварительная система. Обмен веществ.</w:t>
            </w:r>
          </w:p>
        </w:tc>
        <w:tc>
          <w:tcPr>
            <w:tcW w:w="1603"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2</w:t>
            </w:r>
            <w:r>
              <w:rPr>
                <w:rFonts w:eastAsia="Times New Roman"/>
                <w:sz w:val="28"/>
                <w:szCs w:val="28"/>
                <w:lang w:eastAsia="ru-RU"/>
              </w:rPr>
              <w:t>6</w:t>
            </w:r>
            <w:r w:rsidRPr="005B6322">
              <w:rPr>
                <w:rFonts w:eastAsia="Times New Roman"/>
                <w:sz w:val="28"/>
                <w:szCs w:val="28"/>
                <w:lang w:eastAsia="ru-RU"/>
              </w:rPr>
              <w:t>.02</w:t>
            </w:r>
          </w:p>
        </w:tc>
        <w:tc>
          <w:tcPr>
            <w:tcW w:w="1901"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к/р№4</w:t>
            </w:r>
          </w:p>
        </w:tc>
      </w:tr>
      <w:tr w:rsidR="006806B6" w:rsidRPr="005B6322" w:rsidTr="009A3FEE">
        <w:trPr>
          <w:trHeight w:val="460"/>
        </w:trPr>
        <w:tc>
          <w:tcPr>
            <w:tcW w:w="955"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5.</w:t>
            </w:r>
          </w:p>
        </w:tc>
        <w:tc>
          <w:tcPr>
            <w:tcW w:w="9336"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Анализаторы. Высшая нервная деятельность. Индивидуальное  развитие.</w:t>
            </w:r>
          </w:p>
        </w:tc>
        <w:tc>
          <w:tcPr>
            <w:tcW w:w="1603" w:type="dxa"/>
            <w:shd w:val="clear" w:color="auto" w:fill="auto"/>
          </w:tcPr>
          <w:p w:rsidR="006806B6" w:rsidRPr="005B6322" w:rsidRDefault="006806B6" w:rsidP="009A3FEE">
            <w:pPr>
              <w:rPr>
                <w:rFonts w:eastAsia="Times New Roman"/>
                <w:sz w:val="28"/>
                <w:szCs w:val="28"/>
                <w:lang w:eastAsia="ru-RU"/>
              </w:rPr>
            </w:pPr>
            <w:r>
              <w:rPr>
                <w:rFonts w:eastAsia="Times New Roman"/>
                <w:sz w:val="28"/>
                <w:szCs w:val="28"/>
                <w:lang w:eastAsia="ru-RU"/>
              </w:rPr>
              <w:t>23</w:t>
            </w:r>
            <w:r w:rsidRPr="005B6322">
              <w:rPr>
                <w:rFonts w:eastAsia="Times New Roman"/>
                <w:sz w:val="28"/>
                <w:szCs w:val="28"/>
                <w:lang w:eastAsia="ru-RU"/>
              </w:rPr>
              <w:t>.05</w:t>
            </w:r>
          </w:p>
        </w:tc>
        <w:tc>
          <w:tcPr>
            <w:tcW w:w="1901" w:type="dxa"/>
            <w:shd w:val="clear" w:color="auto" w:fill="auto"/>
          </w:tcPr>
          <w:p w:rsidR="006806B6" w:rsidRPr="005B6322" w:rsidRDefault="006806B6" w:rsidP="009A3FEE">
            <w:pPr>
              <w:rPr>
                <w:rFonts w:eastAsia="Times New Roman"/>
                <w:sz w:val="28"/>
                <w:szCs w:val="28"/>
                <w:lang w:eastAsia="ru-RU"/>
              </w:rPr>
            </w:pPr>
            <w:r w:rsidRPr="005B6322">
              <w:rPr>
                <w:rFonts w:eastAsia="Times New Roman"/>
                <w:sz w:val="28"/>
                <w:szCs w:val="28"/>
                <w:lang w:eastAsia="ru-RU"/>
              </w:rPr>
              <w:t>к/р№5</w:t>
            </w:r>
          </w:p>
        </w:tc>
      </w:tr>
    </w:tbl>
    <w:p w:rsidR="006806B6" w:rsidRPr="005B6322" w:rsidRDefault="006806B6" w:rsidP="006806B6">
      <w:pPr>
        <w:rPr>
          <w:rFonts w:eastAsia="Times New Roman"/>
          <w:sz w:val="28"/>
          <w:szCs w:val="28"/>
          <w:lang w:eastAsia="ru-RU"/>
        </w:rPr>
      </w:pPr>
    </w:p>
    <w:p w:rsidR="00BB2821" w:rsidRDefault="00BB2821" w:rsidP="006806B6">
      <w:pPr>
        <w:spacing w:line="276" w:lineRule="auto"/>
        <w:ind w:right="-185"/>
        <w:jc w:val="center"/>
        <w:rPr>
          <w:rFonts w:eastAsia="Times New Roman"/>
          <w:b/>
          <w:sz w:val="28"/>
          <w:szCs w:val="28"/>
          <w:lang w:eastAsia="ru-RU"/>
        </w:rPr>
      </w:pPr>
    </w:p>
    <w:p w:rsidR="00317A0C" w:rsidRPr="005B6322" w:rsidRDefault="00D25CCE" w:rsidP="006806B6">
      <w:pPr>
        <w:spacing w:line="276" w:lineRule="auto"/>
        <w:ind w:right="-185"/>
        <w:jc w:val="center"/>
        <w:rPr>
          <w:b/>
          <w:sz w:val="28"/>
          <w:szCs w:val="28"/>
        </w:rPr>
      </w:pPr>
      <w:r w:rsidRPr="005B6322">
        <w:rPr>
          <w:rFonts w:eastAsia="Times New Roman"/>
          <w:b/>
          <w:sz w:val="28"/>
          <w:szCs w:val="28"/>
          <w:lang w:eastAsia="ru-RU"/>
        </w:rPr>
        <w:lastRenderedPageBreak/>
        <w:t>Структура курса</w:t>
      </w:r>
      <w:r w:rsidR="00317A0C" w:rsidRPr="005B6322">
        <w:rPr>
          <w:rFonts w:eastAsia="Times New Roman"/>
          <w:b/>
          <w:sz w:val="28"/>
          <w:szCs w:val="28"/>
          <w:lang w:eastAsia="ru-RU"/>
        </w:rPr>
        <w:t>.</w:t>
      </w:r>
    </w:p>
    <w:p w:rsidR="00007B82" w:rsidRPr="005B6322" w:rsidRDefault="00007B82" w:rsidP="006312F0">
      <w:pPr>
        <w:spacing w:line="276" w:lineRule="auto"/>
        <w:rPr>
          <w:rFonts w:eastAsia="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9768"/>
        <w:gridCol w:w="3482"/>
      </w:tblGrid>
      <w:tr w:rsidR="00EE1398" w:rsidRPr="005B6322" w:rsidTr="00EE1398">
        <w:trPr>
          <w:trHeight w:val="773"/>
        </w:trPr>
        <w:tc>
          <w:tcPr>
            <w:tcW w:w="1150" w:type="dxa"/>
            <w:shd w:val="clear" w:color="auto" w:fill="auto"/>
          </w:tcPr>
          <w:p w:rsidR="00EE1398" w:rsidRPr="005B6322" w:rsidRDefault="00EE1398" w:rsidP="006312F0">
            <w:pPr>
              <w:spacing w:line="276" w:lineRule="auto"/>
              <w:rPr>
                <w:rFonts w:eastAsia="Times New Roman"/>
                <w:b/>
                <w:sz w:val="28"/>
                <w:szCs w:val="28"/>
                <w:lang w:eastAsia="ru-RU"/>
              </w:rPr>
            </w:pPr>
            <w:r w:rsidRPr="005B6322">
              <w:rPr>
                <w:rFonts w:eastAsia="Times New Roman"/>
                <w:b/>
                <w:sz w:val="28"/>
                <w:szCs w:val="28"/>
                <w:lang w:eastAsia="ru-RU"/>
              </w:rPr>
              <w:t>№</w:t>
            </w:r>
          </w:p>
          <w:p w:rsidR="00EE1398" w:rsidRPr="005B6322" w:rsidRDefault="00EE1398" w:rsidP="006312F0">
            <w:pPr>
              <w:spacing w:line="276" w:lineRule="auto"/>
              <w:rPr>
                <w:rFonts w:eastAsia="Times New Roman"/>
                <w:b/>
                <w:sz w:val="28"/>
                <w:szCs w:val="28"/>
                <w:lang w:eastAsia="ru-RU"/>
              </w:rPr>
            </w:pPr>
            <w:r w:rsidRPr="005B6322">
              <w:rPr>
                <w:rFonts w:eastAsia="Times New Roman"/>
                <w:b/>
                <w:sz w:val="28"/>
                <w:szCs w:val="28"/>
                <w:lang w:eastAsia="ru-RU"/>
              </w:rPr>
              <w:t>п/п</w:t>
            </w:r>
          </w:p>
        </w:tc>
        <w:tc>
          <w:tcPr>
            <w:tcW w:w="9768" w:type="dxa"/>
            <w:shd w:val="clear" w:color="auto" w:fill="auto"/>
          </w:tcPr>
          <w:p w:rsidR="00EE1398" w:rsidRPr="005B6322" w:rsidRDefault="00EE1398" w:rsidP="006312F0">
            <w:pPr>
              <w:spacing w:line="276" w:lineRule="auto"/>
              <w:rPr>
                <w:rFonts w:eastAsia="Times New Roman"/>
                <w:b/>
                <w:sz w:val="28"/>
                <w:szCs w:val="28"/>
                <w:lang w:eastAsia="ru-RU"/>
              </w:rPr>
            </w:pPr>
          </w:p>
          <w:p w:rsidR="00EE1398" w:rsidRPr="005B6322" w:rsidRDefault="00EE1398" w:rsidP="006312F0">
            <w:pPr>
              <w:spacing w:line="276" w:lineRule="auto"/>
              <w:rPr>
                <w:rFonts w:eastAsia="Times New Roman"/>
                <w:b/>
                <w:sz w:val="28"/>
                <w:szCs w:val="28"/>
                <w:lang w:eastAsia="ru-RU"/>
              </w:rPr>
            </w:pPr>
            <w:r w:rsidRPr="005B6322">
              <w:rPr>
                <w:rFonts w:eastAsia="Times New Roman"/>
                <w:b/>
                <w:sz w:val="28"/>
                <w:szCs w:val="28"/>
                <w:lang w:eastAsia="ru-RU"/>
              </w:rPr>
              <w:t xml:space="preserve">                     Тема </w:t>
            </w:r>
          </w:p>
        </w:tc>
        <w:tc>
          <w:tcPr>
            <w:tcW w:w="3482" w:type="dxa"/>
            <w:shd w:val="clear" w:color="auto" w:fill="auto"/>
          </w:tcPr>
          <w:p w:rsidR="00EE1398" w:rsidRPr="005B6322" w:rsidRDefault="00EE1398" w:rsidP="006312F0">
            <w:pPr>
              <w:spacing w:line="276" w:lineRule="auto"/>
              <w:rPr>
                <w:rFonts w:eastAsia="Times New Roman"/>
                <w:b/>
                <w:sz w:val="28"/>
                <w:szCs w:val="28"/>
                <w:lang w:eastAsia="ru-RU"/>
              </w:rPr>
            </w:pPr>
          </w:p>
          <w:p w:rsidR="00EE1398" w:rsidRPr="005B6322" w:rsidRDefault="00EE1398" w:rsidP="006312F0">
            <w:pPr>
              <w:spacing w:line="276" w:lineRule="auto"/>
              <w:rPr>
                <w:rFonts w:eastAsia="Times New Roman"/>
                <w:b/>
                <w:sz w:val="28"/>
                <w:szCs w:val="28"/>
                <w:lang w:eastAsia="ru-RU"/>
              </w:rPr>
            </w:pPr>
            <w:r w:rsidRPr="005B6322">
              <w:rPr>
                <w:rFonts w:eastAsia="Times New Roman"/>
                <w:b/>
                <w:sz w:val="28"/>
                <w:szCs w:val="28"/>
                <w:lang w:eastAsia="ru-RU"/>
              </w:rPr>
              <w:t xml:space="preserve">Сроки </w:t>
            </w:r>
          </w:p>
        </w:tc>
      </w:tr>
      <w:tr w:rsidR="00EE1398" w:rsidRPr="005B6322" w:rsidTr="00EE1398">
        <w:trPr>
          <w:trHeight w:val="308"/>
        </w:trPr>
        <w:tc>
          <w:tcPr>
            <w:tcW w:w="1150" w:type="dxa"/>
            <w:shd w:val="clear" w:color="auto" w:fill="auto"/>
          </w:tcPr>
          <w:p w:rsidR="00EE1398" w:rsidRPr="005B6322" w:rsidRDefault="00EE1398" w:rsidP="006312F0">
            <w:pPr>
              <w:spacing w:line="276" w:lineRule="auto"/>
              <w:jc w:val="center"/>
              <w:rPr>
                <w:rFonts w:eastAsia="Times New Roman"/>
                <w:sz w:val="28"/>
                <w:szCs w:val="28"/>
                <w:lang w:eastAsia="ru-RU"/>
              </w:rPr>
            </w:pPr>
            <w:r w:rsidRPr="005B6322">
              <w:rPr>
                <w:sz w:val="28"/>
                <w:szCs w:val="28"/>
              </w:rPr>
              <w:t>1.</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 xml:space="preserve">Введение </w:t>
            </w:r>
          </w:p>
        </w:tc>
        <w:tc>
          <w:tcPr>
            <w:tcW w:w="3482"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4.09</w:t>
            </w:r>
          </w:p>
        </w:tc>
      </w:tr>
      <w:tr w:rsidR="00EE1398" w:rsidRPr="005B6322" w:rsidTr="00EE1398">
        <w:trPr>
          <w:trHeight w:val="322"/>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2.</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Происхождение человека</w:t>
            </w:r>
          </w:p>
        </w:tc>
        <w:tc>
          <w:tcPr>
            <w:tcW w:w="3482" w:type="dxa"/>
            <w:shd w:val="clear" w:color="auto" w:fill="auto"/>
          </w:tcPr>
          <w:p w:rsidR="00EE1398" w:rsidRPr="005B6322" w:rsidRDefault="00EE1398" w:rsidP="006312F0">
            <w:pPr>
              <w:spacing w:line="276" w:lineRule="auto"/>
              <w:rPr>
                <w:rFonts w:eastAsia="Times New Roman"/>
                <w:sz w:val="28"/>
                <w:szCs w:val="28"/>
                <w:lang w:eastAsia="ru-RU"/>
              </w:rPr>
            </w:pPr>
            <w:r>
              <w:rPr>
                <w:rFonts w:eastAsia="Times New Roman"/>
                <w:sz w:val="28"/>
                <w:szCs w:val="28"/>
                <w:lang w:eastAsia="ru-RU"/>
              </w:rPr>
              <w:t>7.09-14</w:t>
            </w:r>
            <w:r w:rsidRPr="005B6322">
              <w:rPr>
                <w:rFonts w:eastAsia="Times New Roman"/>
                <w:sz w:val="28"/>
                <w:szCs w:val="28"/>
                <w:lang w:eastAsia="ru-RU"/>
              </w:rPr>
              <w:t>.09</w:t>
            </w:r>
          </w:p>
        </w:tc>
      </w:tr>
      <w:tr w:rsidR="00EE1398" w:rsidRPr="005B6322" w:rsidTr="00EE1398">
        <w:trPr>
          <w:trHeight w:val="316"/>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3.</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 xml:space="preserve">Общий обзор организма человека.  </w:t>
            </w:r>
          </w:p>
        </w:tc>
        <w:tc>
          <w:tcPr>
            <w:tcW w:w="3482" w:type="dxa"/>
            <w:shd w:val="clear" w:color="auto" w:fill="auto"/>
          </w:tcPr>
          <w:p w:rsidR="00EE1398" w:rsidRPr="005B6322" w:rsidRDefault="00E66F51" w:rsidP="006312F0">
            <w:pPr>
              <w:spacing w:line="276" w:lineRule="auto"/>
              <w:rPr>
                <w:rFonts w:eastAsia="Times New Roman"/>
                <w:sz w:val="28"/>
                <w:szCs w:val="28"/>
                <w:lang w:eastAsia="ru-RU"/>
              </w:rPr>
            </w:pPr>
            <w:r>
              <w:rPr>
                <w:rFonts w:eastAsia="Times New Roman"/>
                <w:sz w:val="28"/>
                <w:szCs w:val="28"/>
                <w:lang w:eastAsia="ru-RU"/>
              </w:rPr>
              <w:t>18</w:t>
            </w:r>
            <w:r w:rsidR="00EE1398" w:rsidRPr="005B6322">
              <w:rPr>
                <w:rFonts w:eastAsia="Times New Roman"/>
                <w:sz w:val="28"/>
                <w:szCs w:val="28"/>
                <w:lang w:eastAsia="ru-RU"/>
              </w:rPr>
              <w:t>.09</w:t>
            </w:r>
          </w:p>
        </w:tc>
      </w:tr>
      <w:tr w:rsidR="00EE1398" w:rsidRPr="005B6322" w:rsidTr="00EE1398">
        <w:trPr>
          <w:trHeight w:val="317"/>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4.</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Клеточное строение организма. Ткани.</w:t>
            </w:r>
          </w:p>
        </w:tc>
        <w:tc>
          <w:tcPr>
            <w:tcW w:w="3482" w:type="dxa"/>
            <w:shd w:val="clear" w:color="auto" w:fill="auto"/>
          </w:tcPr>
          <w:p w:rsidR="00EE1398" w:rsidRPr="005B6322" w:rsidRDefault="00E66F51" w:rsidP="006312F0">
            <w:pPr>
              <w:spacing w:line="276" w:lineRule="auto"/>
              <w:rPr>
                <w:rFonts w:eastAsia="Times New Roman"/>
                <w:sz w:val="28"/>
                <w:szCs w:val="28"/>
                <w:lang w:eastAsia="ru-RU"/>
              </w:rPr>
            </w:pPr>
            <w:r>
              <w:rPr>
                <w:rFonts w:eastAsia="Times New Roman"/>
                <w:sz w:val="28"/>
                <w:szCs w:val="28"/>
                <w:lang w:eastAsia="ru-RU"/>
              </w:rPr>
              <w:t>21</w:t>
            </w:r>
            <w:r w:rsidR="00EE1398" w:rsidRPr="005B6322">
              <w:rPr>
                <w:rFonts w:eastAsia="Times New Roman"/>
                <w:sz w:val="28"/>
                <w:szCs w:val="28"/>
                <w:lang w:eastAsia="ru-RU"/>
              </w:rPr>
              <w:t>.09</w:t>
            </w:r>
          </w:p>
        </w:tc>
      </w:tr>
      <w:tr w:rsidR="00EE1398" w:rsidRPr="005B6322" w:rsidTr="00EE1398">
        <w:trPr>
          <w:trHeight w:val="349"/>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5.</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Нервная система человека.</w:t>
            </w:r>
          </w:p>
        </w:tc>
        <w:tc>
          <w:tcPr>
            <w:tcW w:w="3482" w:type="dxa"/>
            <w:shd w:val="clear" w:color="auto" w:fill="auto"/>
          </w:tcPr>
          <w:p w:rsidR="00EE1398" w:rsidRPr="005B6322" w:rsidRDefault="00E66F51" w:rsidP="006312F0">
            <w:pPr>
              <w:spacing w:line="276" w:lineRule="auto"/>
              <w:rPr>
                <w:rFonts w:eastAsia="Times New Roman"/>
                <w:sz w:val="28"/>
                <w:szCs w:val="28"/>
                <w:lang w:eastAsia="ru-RU"/>
              </w:rPr>
            </w:pPr>
            <w:r>
              <w:rPr>
                <w:rFonts w:eastAsia="Times New Roman"/>
                <w:sz w:val="28"/>
                <w:szCs w:val="28"/>
                <w:lang w:eastAsia="ru-RU"/>
              </w:rPr>
              <w:t>25.09-9</w:t>
            </w:r>
            <w:r w:rsidR="00EE1398" w:rsidRPr="005B6322">
              <w:rPr>
                <w:rFonts w:eastAsia="Times New Roman"/>
                <w:sz w:val="28"/>
                <w:szCs w:val="28"/>
                <w:lang w:eastAsia="ru-RU"/>
              </w:rPr>
              <w:t>.10</w:t>
            </w:r>
          </w:p>
        </w:tc>
      </w:tr>
      <w:tr w:rsidR="00EE1398" w:rsidRPr="005B6322" w:rsidTr="00EE1398">
        <w:trPr>
          <w:trHeight w:val="505"/>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6.</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Рефлекторная регуляция органов и систем организма</w:t>
            </w:r>
          </w:p>
        </w:tc>
        <w:tc>
          <w:tcPr>
            <w:tcW w:w="3482" w:type="dxa"/>
            <w:shd w:val="clear" w:color="auto" w:fill="auto"/>
          </w:tcPr>
          <w:p w:rsidR="00EE1398" w:rsidRPr="005B6322" w:rsidRDefault="00E66F51" w:rsidP="006312F0">
            <w:pPr>
              <w:spacing w:line="276" w:lineRule="auto"/>
              <w:rPr>
                <w:rFonts w:eastAsia="Times New Roman"/>
                <w:sz w:val="28"/>
                <w:szCs w:val="28"/>
                <w:lang w:eastAsia="ru-RU"/>
              </w:rPr>
            </w:pPr>
            <w:r>
              <w:rPr>
                <w:rFonts w:eastAsia="Times New Roman"/>
                <w:sz w:val="28"/>
                <w:szCs w:val="28"/>
                <w:lang w:eastAsia="ru-RU"/>
              </w:rPr>
              <w:t>12.10-16.10</w:t>
            </w:r>
          </w:p>
        </w:tc>
      </w:tr>
      <w:tr w:rsidR="00EE1398" w:rsidRPr="005B6322" w:rsidTr="00EE1398">
        <w:trPr>
          <w:trHeight w:val="332"/>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7.</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Железы внутренней секреции</w:t>
            </w:r>
          </w:p>
        </w:tc>
        <w:tc>
          <w:tcPr>
            <w:tcW w:w="3482" w:type="dxa"/>
            <w:shd w:val="clear" w:color="auto" w:fill="auto"/>
          </w:tcPr>
          <w:p w:rsidR="00EE1398" w:rsidRPr="005B6322" w:rsidRDefault="00E66F51" w:rsidP="006312F0">
            <w:pPr>
              <w:spacing w:line="276" w:lineRule="auto"/>
              <w:rPr>
                <w:rFonts w:eastAsia="Times New Roman"/>
                <w:sz w:val="28"/>
                <w:szCs w:val="28"/>
                <w:lang w:eastAsia="ru-RU"/>
              </w:rPr>
            </w:pPr>
            <w:r>
              <w:rPr>
                <w:rFonts w:eastAsia="Times New Roman"/>
                <w:sz w:val="28"/>
                <w:szCs w:val="28"/>
                <w:lang w:eastAsia="ru-RU"/>
              </w:rPr>
              <w:t>19.10-23</w:t>
            </w:r>
            <w:r w:rsidRPr="005B6322">
              <w:rPr>
                <w:rFonts w:eastAsia="Times New Roman"/>
                <w:sz w:val="28"/>
                <w:szCs w:val="28"/>
                <w:lang w:eastAsia="ru-RU"/>
              </w:rPr>
              <w:t>.10</w:t>
            </w:r>
          </w:p>
        </w:tc>
      </w:tr>
      <w:tr w:rsidR="00EE1398" w:rsidRPr="005B6322" w:rsidTr="00EE1398">
        <w:trPr>
          <w:trHeight w:val="415"/>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8.</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Опорно-двигательная система</w:t>
            </w:r>
          </w:p>
        </w:tc>
        <w:tc>
          <w:tcPr>
            <w:tcW w:w="3482" w:type="dxa"/>
            <w:shd w:val="clear" w:color="auto" w:fill="auto"/>
          </w:tcPr>
          <w:p w:rsidR="00EE1398" w:rsidRPr="005B6322" w:rsidRDefault="00E66F51" w:rsidP="006312F0">
            <w:pPr>
              <w:spacing w:line="276" w:lineRule="auto"/>
              <w:rPr>
                <w:rFonts w:eastAsia="Times New Roman"/>
                <w:sz w:val="28"/>
                <w:szCs w:val="28"/>
                <w:lang w:eastAsia="ru-RU"/>
              </w:rPr>
            </w:pPr>
            <w:r>
              <w:rPr>
                <w:rFonts w:eastAsia="Times New Roman"/>
                <w:sz w:val="28"/>
                <w:szCs w:val="28"/>
                <w:lang w:eastAsia="ru-RU"/>
              </w:rPr>
              <w:t>26</w:t>
            </w:r>
            <w:r w:rsidR="00EE1398" w:rsidRPr="005B6322">
              <w:rPr>
                <w:rFonts w:eastAsia="Times New Roman"/>
                <w:sz w:val="28"/>
                <w:szCs w:val="28"/>
                <w:lang w:eastAsia="ru-RU"/>
              </w:rPr>
              <w:t>.10-</w:t>
            </w:r>
            <w:r>
              <w:rPr>
                <w:rFonts w:eastAsia="Times New Roman"/>
                <w:sz w:val="28"/>
                <w:szCs w:val="28"/>
                <w:lang w:eastAsia="ru-RU"/>
              </w:rPr>
              <w:t>27</w:t>
            </w:r>
            <w:r w:rsidR="00EE1398" w:rsidRPr="005B6322">
              <w:rPr>
                <w:rFonts w:eastAsia="Times New Roman"/>
                <w:sz w:val="28"/>
                <w:szCs w:val="28"/>
                <w:lang w:eastAsia="ru-RU"/>
              </w:rPr>
              <w:t>.11</w:t>
            </w:r>
          </w:p>
        </w:tc>
      </w:tr>
      <w:tr w:rsidR="00EE1398" w:rsidRPr="005B6322" w:rsidTr="00EE1398">
        <w:trPr>
          <w:trHeight w:val="386"/>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9.</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Внутренняя среда организма</w:t>
            </w:r>
          </w:p>
        </w:tc>
        <w:tc>
          <w:tcPr>
            <w:tcW w:w="3482" w:type="dxa"/>
            <w:shd w:val="clear" w:color="auto" w:fill="auto"/>
          </w:tcPr>
          <w:p w:rsidR="00EE1398" w:rsidRPr="005B6322" w:rsidRDefault="00E66F51" w:rsidP="006312F0">
            <w:pPr>
              <w:spacing w:line="276" w:lineRule="auto"/>
              <w:rPr>
                <w:rFonts w:eastAsia="Times New Roman"/>
                <w:sz w:val="28"/>
                <w:szCs w:val="28"/>
                <w:lang w:eastAsia="ru-RU"/>
              </w:rPr>
            </w:pPr>
            <w:r>
              <w:rPr>
                <w:rFonts w:eastAsia="Times New Roman"/>
                <w:sz w:val="28"/>
                <w:szCs w:val="28"/>
                <w:lang w:eastAsia="ru-RU"/>
              </w:rPr>
              <w:t>30.11-7.12</w:t>
            </w:r>
          </w:p>
        </w:tc>
      </w:tr>
      <w:tr w:rsidR="00EE1398" w:rsidRPr="005B6322" w:rsidTr="00EE1398">
        <w:trPr>
          <w:trHeight w:val="357"/>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10.</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Кровеносная и лимфатическая системы организма</w:t>
            </w:r>
          </w:p>
        </w:tc>
        <w:tc>
          <w:tcPr>
            <w:tcW w:w="3482" w:type="dxa"/>
            <w:shd w:val="clear" w:color="auto" w:fill="auto"/>
          </w:tcPr>
          <w:p w:rsidR="00EE1398" w:rsidRPr="005B6322" w:rsidRDefault="00E66F51" w:rsidP="00E66F51">
            <w:pPr>
              <w:spacing w:line="276" w:lineRule="auto"/>
              <w:rPr>
                <w:rFonts w:eastAsia="Times New Roman"/>
                <w:sz w:val="28"/>
                <w:szCs w:val="28"/>
                <w:lang w:eastAsia="ru-RU"/>
              </w:rPr>
            </w:pPr>
            <w:r>
              <w:rPr>
                <w:rFonts w:eastAsia="Times New Roman"/>
                <w:sz w:val="28"/>
                <w:szCs w:val="28"/>
                <w:lang w:eastAsia="ru-RU"/>
              </w:rPr>
              <w:t>11.12</w:t>
            </w:r>
            <w:r w:rsidRPr="005B6322">
              <w:rPr>
                <w:rFonts w:eastAsia="Times New Roman"/>
                <w:sz w:val="28"/>
                <w:szCs w:val="28"/>
                <w:lang w:eastAsia="ru-RU"/>
              </w:rPr>
              <w:t xml:space="preserve"> </w:t>
            </w:r>
            <w:r w:rsidR="00EE1398" w:rsidRPr="005B6322">
              <w:rPr>
                <w:rFonts w:eastAsia="Times New Roman"/>
                <w:sz w:val="28"/>
                <w:szCs w:val="28"/>
                <w:lang w:eastAsia="ru-RU"/>
              </w:rPr>
              <w:t>-2</w:t>
            </w:r>
            <w:r>
              <w:rPr>
                <w:rFonts w:eastAsia="Times New Roman"/>
                <w:sz w:val="28"/>
                <w:szCs w:val="28"/>
                <w:lang w:eastAsia="ru-RU"/>
              </w:rPr>
              <w:t>8</w:t>
            </w:r>
            <w:r w:rsidR="00EE1398" w:rsidRPr="005B6322">
              <w:rPr>
                <w:rFonts w:eastAsia="Times New Roman"/>
                <w:sz w:val="28"/>
                <w:szCs w:val="28"/>
                <w:lang w:eastAsia="ru-RU"/>
              </w:rPr>
              <w:t>.12</w:t>
            </w:r>
          </w:p>
        </w:tc>
      </w:tr>
      <w:tr w:rsidR="00EE1398" w:rsidRPr="005B6322" w:rsidTr="00EE1398">
        <w:trPr>
          <w:trHeight w:val="386"/>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11.</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Дыхательная система</w:t>
            </w:r>
          </w:p>
        </w:tc>
        <w:tc>
          <w:tcPr>
            <w:tcW w:w="3482" w:type="dxa"/>
            <w:shd w:val="clear" w:color="auto" w:fill="auto"/>
          </w:tcPr>
          <w:p w:rsidR="00EE1398" w:rsidRPr="005B6322" w:rsidRDefault="00F42B83" w:rsidP="006312F0">
            <w:pPr>
              <w:spacing w:line="276" w:lineRule="auto"/>
              <w:rPr>
                <w:rFonts w:eastAsia="Times New Roman"/>
                <w:sz w:val="28"/>
                <w:szCs w:val="28"/>
                <w:lang w:eastAsia="ru-RU"/>
              </w:rPr>
            </w:pPr>
            <w:r>
              <w:rPr>
                <w:rFonts w:eastAsia="Times New Roman"/>
                <w:sz w:val="28"/>
                <w:szCs w:val="28"/>
                <w:lang w:eastAsia="ru-RU"/>
              </w:rPr>
              <w:t>11.01-25.01</w:t>
            </w:r>
          </w:p>
        </w:tc>
      </w:tr>
      <w:tr w:rsidR="00EE1398" w:rsidRPr="005B6322" w:rsidTr="00EE1398">
        <w:trPr>
          <w:trHeight w:val="278"/>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12.</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Пищеварительная система</w:t>
            </w:r>
          </w:p>
        </w:tc>
        <w:tc>
          <w:tcPr>
            <w:tcW w:w="3482" w:type="dxa"/>
            <w:shd w:val="clear" w:color="auto" w:fill="auto"/>
          </w:tcPr>
          <w:p w:rsidR="00EE1398" w:rsidRPr="005B6322" w:rsidRDefault="00F42B83" w:rsidP="006312F0">
            <w:pPr>
              <w:spacing w:line="276" w:lineRule="auto"/>
              <w:rPr>
                <w:rFonts w:eastAsia="Times New Roman"/>
                <w:sz w:val="28"/>
                <w:szCs w:val="28"/>
                <w:lang w:eastAsia="ru-RU"/>
              </w:rPr>
            </w:pPr>
            <w:r>
              <w:rPr>
                <w:rFonts w:eastAsia="Times New Roman"/>
                <w:sz w:val="28"/>
                <w:szCs w:val="28"/>
                <w:lang w:eastAsia="ru-RU"/>
              </w:rPr>
              <w:t>29.01-12</w:t>
            </w:r>
            <w:r w:rsidR="00EE1398" w:rsidRPr="005B6322">
              <w:rPr>
                <w:rFonts w:eastAsia="Times New Roman"/>
                <w:sz w:val="28"/>
                <w:szCs w:val="28"/>
                <w:lang w:eastAsia="ru-RU"/>
              </w:rPr>
              <w:t>.02</w:t>
            </w:r>
          </w:p>
        </w:tc>
      </w:tr>
      <w:tr w:rsidR="00EE1398" w:rsidRPr="005B6322" w:rsidTr="00EE1398">
        <w:trPr>
          <w:trHeight w:val="369"/>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13.</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Обмен веществ и энергии</w:t>
            </w:r>
          </w:p>
        </w:tc>
        <w:tc>
          <w:tcPr>
            <w:tcW w:w="3482" w:type="dxa"/>
            <w:shd w:val="clear" w:color="auto" w:fill="auto"/>
          </w:tcPr>
          <w:p w:rsidR="00EE1398" w:rsidRPr="005B6322" w:rsidRDefault="00F42B83" w:rsidP="006312F0">
            <w:pPr>
              <w:spacing w:line="276" w:lineRule="auto"/>
              <w:rPr>
                <w:rFonts w:eastAsia="Times New Roman"/>
                <w:sz w:val="28"/>
                <w:szCs w:val="28"/>
                <w:lang w:eastAsia="ru-RU"/>
              </w:rPr>
            </w:pPr>
            <w:r>
              <w:rPr>
                <w:rFonts w:eastAsia="Times New Roman"/>
                <w:sz w:val="28"/>
                <w:szCs w:val="28"/>
                <w:lang w:eastAsia="ru-RU"/>
              </w:rPr>
              <w:t>15.02-26</w:t>
            </w:r>
            <w:r w:rsidR="00EE1398" w:rsidRPr="005B6322">
              <w:rPr>
                <w:rFonts w:eastAsia="Times New Roman"/>
                <w:sz w:val="28"/>
                <w:szCs w:val="28"/>
                <w:lang w:eastAsia="ru-RU"/>
              </w:rPr>
              <w:t>.02</w:t>
            </w:r>
          </w:p>
        </w:tc>
      </w:tr>
      <w:tr w:rsidR="00EE1398" w:rsidRPr="005B6322" w:rsidTr="00EE1398">
        <w:trPr>
          <w:trHeight w:val="431"/>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14.</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Покровные органы. Терморегуляция</w:t>
            </w:r>
          </w:p>
        </w:tc>
        <w:tc>
          <w:tcPr>
            <w:tcW w:w="3482"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2</w:t>
            </w:r>
            <w:r w:rsidR="00F42B83">
              <w:rPr>
                <w:rFonts w:eastAsia="Times New Roman"/>
                <w:sz w:val="28"/>
                <w:szCs w:val="28"/>
                <w:lang w:eastAsia="ru-RU"/>
              </w:rPr>
              <w:t>9.02-11</w:t>
            </w:r>
            <w:r w:rsidRPr="005B6322">
              <w:rPr>
                <w:rFonts w:eastAsia="Times New Roman"/>
                <w:sz w:val="28"/>
                <w:szCs w:val="28"/>
                <w:lang w:eastAsia="ru-RU"/>
              </w:rPr>
              <w:t>.03</w:t>
            </w:r>
          </w:p>
        </w:tc>
      </w:tr>
      <w:tr w:rsidR="00EE1398" w:rsidRPr="005B6322" w:rsidTr="00EE1398">
        <w:trPr>
          <w:trHeight w:val="382"/>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15.</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Выделительная система</w:t>
            </w:r>
          </w:p>
        </w:tc>
        <w:tc>
          <w:tcPr>
            <w:tcW w:w="3482" w:type="dxa"/>
            <w:shd w:val="clear" w:color="auto" w:fill="auto"/>
          </w:tcPr>
          <w:p w:rsidR="00EE1398" w:rsidRPr="005B6322" w:rsidRDefault="00F42B83" w:rsidP="006312F0">
            <w:pPr>
              <w:spacing w:line="276" w:lineRule="auto"/>
              <w:rPr>
                <w:rFonts w:eastAsia="Times New Roman"/>
                <w:sz w:val="28"/>
                <w:szCs w:val="28"/>
                <w:lang w:eastAsia="ru-RU"/>
              </w:rPr>
            </w:pPr>
            <w:r>
              <w:rPr>
                <w:rFonts w:eastAsia="Times New Roman"/>
                <w:sz w:val="28"/>
                <w:szCs w:val="28"/>
                <w:lang w:eastAsia="ru-RU"/>
              </w:rPr>
              <w:t>14</w:t>
            </w:r>
            <w:r w:rsidR="00EE1398" w:rsidRPr="005B6322">
              <w:rPr>
                <w:rFonts w:eastAsia="Times New Roman"/>
                <w:sz w:val="28"/>
                <w:szCs w:val="28"/>
                <w:lang w:eastAsia="ru-RU"/>
              </w:rPr>
              <w:t>.03</w:t>
            </w:r>
          </w:p>
        </w:tc>
      </w:tr>
      <w:tr w:rsidR="00EE1398" w:rsidRPr="005B6322" w:rsidTr="00EE1398">
        <w:trPr>
          <w:trHeight w:val="457"/>
        </w:trPr>
        <w:tc>
          <w:tcPr>
            <w:tcW w:w="1150" w:type="dxa"/>
            <w:shd w:val="clear" w:color="auto" w:fill="auto"/>
          </w:tcPr>
          <w:p w:rsidR="00EE1398" w:rsidRPr="005B6322" w:rsidRDefault="00EE1398" w:rsidP="006312F0">
            <w:pPr>
              <w:spacing w:line="276" w:lineRule="auto"/>
              <w:jc w:val="center"/>
              <w:rPr>
                <w:sz w:val="28"/>
                <w:szCs w:val="28"/>
              </w:rPr>
            </w:pPr>
            <w:r w:rsidRPr="005B6322">
              <w:rPr>
                <w:sz w:val="28"/>
                <w:szCs w:val="28"/>
              </w:rPr>
              <w:t>16.</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Анализаторы</w:t>
            </w:r>
          </w:p>
        </w:tc>
        <w:tc>
          <w:tcPr>
            <w:tcW w:w="3482" w:type="dxa"/>
            <w:shd w:val="clear" w:color="auto" w:fill="auto"/>
          </w:tcPr>
          <w:p w:rsidR="00EE1398" w:rsidRPr="005B6322" w:rsidRDefault="00F42B83" w:rsidP="006312F0">
            <w:pPr>
              <w:spacing w:line="276" w:lineRule="auto"/>
              <w:rPr>
                <w:rFonts w:eastAsia="Times New Roman"/>
                <w:sz w:val="28"/>
                <w:szCs w:val="28"/>
                <w:lang w:eastAsia="ru-RU"/>
              </w:rPr>
            </w:pPr>
            <w:r>
              <w:rPr>
                <w:rFonts w:eastAsia="Times New Roman"/>
                <w:sz w:val="28"/>
                <w:szCs w:val="28"/>
                <w:lang w:eastAsia="ru-RU"/>
              </w:rPr>
              <w:t>18.03-8</w:t>
            </w:r>
            <w:r w:rsidR="00EE1398" w:rsidRPr="005B6322">
              <w:rPr>
                <w:rFonts w:eastAsia="Times New Roman"/>
                <w:sz w:val="28"/>
                <w:szCs w:val="28"/>
                <w:lang w:eastAsia="ru-RU"/>
              </w:rPr>
              <w:t>.04</w:t>
            </w:r>
          </w:p>
        </w:tc>
      </w:tr>
      <w:tr w:rsidR="00EE1398" w:rsidRPr="005B6322" w:rsidTr="00EE1398">
        <w:trPr>
          <w:trHeight w:val="407"/>
        </w:trPr>
        <w:tc>
          <w:tcPr>
            <w:tcW w:w="1150" w:type="dxa"/>
            <w:shd w:val="clear" w:color="auto" w:fill="auto"/>
          </w:tcPr>
          <w:p w:rsidR="00EE1398" w:rsidRPr="005B6322" w:rsidRDefault="00EE1398" w:rsidP="006312F0">
            <w:pPr>
              <w:spacing w:line="276" w:lineRule="auto"/>
              <w:jc w:val="center"/>
              <w:rPr>
                <w:rFonts w:eastAsia="Times New Roman"/>
                <w:sz w:val="28"/>
                <w:szCs w:val="28"/>
                <w:lang w:eastAsia="ru-RU"/>
              </w:rPr>
            </w:pPr>
            <w:r w:rsidRPr="005B6322">
              <w:rPr>
                <w:rFonts w:eastAsia="Times New Roman"/>
                <w:sz w:val="28"/>
                <w:szCs w:val="28"/>
                <w:lang w:eastAsia="ru-RU"/>
              </w:rPr>
              <w:t>17.</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Высшая нервная деятельность</w:t>
            </w:r>
          </w:p>
        </w:tc>
        <w:tc>
          <w:tcPr>
            <w:tcW w:w="3482" w:type="dxa"/>
            <w:shd w:val="clear" w:color="auto" w:fill="auto"/>
          </w:tcPr>
          <w:p w:rsidR="00EE1398" w:rsidRPr="005B6322" w:rsidRDefault="00F42B83" w:rsidP="006312F0">
            <w:pPr>
              <w:spacing w:line="276" w:lineRule="auto"/>
              <w:rPr>
                <w:rFonts w:eastAsia="Times New Roman"/>
                <w:sz w:val="28"/>
                <w:szCs w:val="28"/>
                <w:lang w:eastAsia="ru-RU"/>
              </w:rPr>
            </w:pPr>
            <w:r>
              <w:rPr>
                <w:rFonts w:eastAsia="Times New Roman"/>
                <w:sz w:val="28"/>
                <w:szCs w:val="28"/>
                <w:lang w:eastAsia="ru-RU"/>
              </w:rPr>
              <w:t>11.04-24</w:t>
            </w:r>
            <w:r w:rsidR="00EE1398" w:rsidRPr="005B6322">
              <w:rPr>
                <w:rFonts w:eastAsia="Times New Roman"/>
                <w:sz w:val="28"/>
                <w:szCs w:val="28"/>
                <w:lang w:eastAsia="ru-RU"/>
              </w:rPr>
              <w:t>.04</w:t>
            </w:r>
          </w:p>
        </w:tc>
      </w:tr>
      <w:tr w:rsidR="00EE1398" w:rsidRPr="005B6322" w:rsidTr="00EE1398">
        <w:trPr>
          <w:trHeight w:val="520"/>
        </w:trPr>
        <w:tc>
          <w:tcPr>
            <w:tcW w:w="1150" w:type="dxa"/>
            <w:shd w:val="clear" w:color="auto" w:fill="auto"/>
          </w:tcPr>
          <w:p w:rsidR="00EE1398" w:rsidRPr="005B6322" w:rsidRDefault="00EE1398" w:rsidP="006312F0">
            <w:pPr>
              <w:spacing w:line="276" w:lineRule="auto"/>
              <w:jc w:val="center"/>
              <w:rPr>
                <w:rFonts w:eastAsia="Times New Roman"/>
                <w:sz w:val="28"/>
                <w:szCs w:val="28"/>
                <w:lang w:eastAsia="ru-RU"/>
              </w:rPr>
            </w:pPr>
            <w:r w:rsidRPr="005B6322">
              <w:rPr>
                <w:rFonts w:eastAsia="Times New Roman"/>
                <w:sz w:val="28"/>
                <w:szCs w:val="28"/>
                <w:lang w:eastAsia="ru-RU"/>
              </w:rPr>
              <w:t>18.</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Индивидуальное развитие организма</w:t>
            </w:r>
          </w:p>
        </w:tc>
        <w:tc>
          <w:tcPr>
            <w:tcW w:w="3482" w:type="dxa"/>
            <w:shd w:val="clear" w:color="auto" w:fill="auto"/>
          </w:tcPr>
          <w:p w:rsidR="00EE1398" w:rsidRPr="005B6322" w:rsidRDefault="00F42B83" w:rsidP="006312F0">
            <w:pPr>
              <w:spacing w:line="276" w:lineRule="auto"/>
              <w:rPr>
                <w:rFonts w:eastAsia="Times New Roman"/>
                <w:sz w:val="28"/>
                <w:szCs w:val="28"/>
                <w:lang w:eastAsia="ru-RU"/>
              </w:rPr>
            </w:pPr>
            <w:r>
              <w:rPr>
                <w:rFonts w:eastAsia="Times New Roman"/>
                <w:sz w:val="28"/>
                <w:szCs w:val="28"/>
                <w:lang w:eastAsia="ru-RU"/>
              </w:rPr>
              <w:t>29</w:t>
            </w:r>
            <w:r w:rsidR="00EE1398" w:rsidRPr="005B6322">
              <w:rPr>
                <w:rFonts w:eastAsia="Times New Roman"/>
                <w:sz w:val="28"/>
                <w:szCs w:val="28"/>
                <w:lang w:eastAsia="ru-RU"/>
              </w:rPr>
              <w:t>.04</w:t>
            </w:r>
            <w:r>
              <w:rPr>
                <w:rFonts w:eastAsia="Times New Roman"/>
                <w:sz w:val="28"/>
                <w:szCs w:val="28"/>
                <w:lang w:eastAsia="ru-RU"/>
              </w:rPr>
              <w:t>-23</w:t>
            </w:r>
            <w:r w:rsidR="00EE1398" w:rsidRPr="005B6322">
              <w:rPr>
                <w:rFonts w:eastAsia="Times New Roman"/>
                <w:sz w:val="28"/>
                <w:szCs w:val="28"/>
                <w:lang w:eastAsia="ru-RU"/>
              </w:rPr>
              <w:t>.05</w:t>
            </w:r>
          </w:p>
        </w:tc>
      </w:tr>
      <w:tr w:rsidR="00EE1398" w:rsidRPr="005B6322" w:rsidTr="00EE1398">
        <w:trPr>
          <w:trHeight w:val="386"/>
        </w:trPr>
        <w:tc>
          <w:tcPr>
            <w:tcW w:w="1150" w:type="dxa"/>
            <w:shd w:val="clear" w:color="auto" w:fill="auto"/>
          </w:tcPr>
          <w:p w:rsidR="00EE1398" w:rsidRPr="005B6322" w:rsidRDefault="00EE1398" w:rsidP="006312F0">
            <w:pPr>
              <w:spacing w:line="276" w:lineRule="auto"/>
              <w:jc w:val="center"/>
              <w:rPr>
                <w:rFonts w:eastAsia="Times New Roman"/>
                <w:sz w:val="28"/>
                <w:szCs w:val="28"/>
                <w:lang w:eastAsia="ru-RU"/>
              </w:rPr>
            </w:pPr>
            <w:r w:rsidRPr="005B6322">
              <w:rPr>
                <w:rFonts w:eastAsia="Times New Roman"/>
                <w:sz w:val="28"/>
                <w:szCs w:val="28"/>
                <w:lang w:eastAsia="ru-RU"/>
              </w:rPr>
              <w:t>19.</w:t>
            </w:r>
          </w:p>
        </w:tc>
        <w:tc>
          <w:tcPr>
            <w:tcW w:w="9768" w:type="dxa"/>
            <w:shd w:val="clear" w:color="auto" w:fill="auto"/>
          </w:tcPr>
          <w:p w:rsidR="00EE1398" w:rsidRPr="005B6322" w:rsidRDefault="00EE1398" w:rsidP="006312F0">
            <w:pPr>
              <w:spacing w:line="276" w:lineRule="auto"/>
              <w:rPr>
                <w:rFonts w:eastAsia="Times New Roman"/>
                <w:sz w:val="28"/>
                <w:szCs w:val="28"/>
                <w:lang w:eastAsia="ru-RU"/>
              </w:rPr>
            </w:pPr>
            <w:r w:rsidRPr="005B6322">
              <w:rPr>
                <w:rFonts w:eastAsia="Times New Roman"/>
                <w:sz w:val="28"/>
                <w:szCs w:val="28"/>
                <w:lang w:eastAsia="ru-RU"/>
              </w:rPr>
              <w:t>Обобщение</w:t>
            </w:r>
          </w:p>
        </w:tc>
        <w:tc>
          <w:tcPr>
            <w:tcW w:w="3482" w:type="dxa"/>
            <w:shd w:val="clear" w:color="auto" w:fill="auto"/>
          </w:tcPr>
          <w:p w:rsidR="00EE1398" w:rsidRPr="005B6322" w:rsidRDefault="00F42B83" w:rsidP="006312F0">
            <w:pPr>
              <w:spacing w:line="276" w:lineRule="auto"/>
              <w:rPr>
                <w:rFonts w:eastAsia="Times New Roman"/>
                <w:sz w:val="28"/>
                <w:szCs w:val="28"/>
                <w:lang w:eastAsia="ru-RU"/>
              </w:rPr>
            </w:pPr>
            <w:r>
              <w:rPr>
                <w:rFonts w:eastAsia="Times New Roman"/>
                <w:sz w:val="28"/>
                <w:szCs w:val="28"/>
                <w:lang w:eastAsia="ru-RU"/>
              </w:rPr>
              <w:t>27</w:t>
            </w:r>
            <w:r w:rsidR="00EE1398" w:rsidRPr="005B6322">
              <w:rPr>
                <w:rFonts w:eastAsia="Times New Roman"/>
                <w:sz w:val="28"/>
                <w:szCs w:val="28"/>
                <w:lang w:eastAsia="ru-RU"/>
              </w:rPr>
              <w:t>.05</w:t>
            </w:r>
          </w:p>
        </w:tc>
      </w:tr>
    </w:tbl>
    <w:p w:rsidR="00007B82" w:rsidRDefault="00007B82" w:rsidP="00BB2821">
      <w:pPr>
        <w:jc w:val="center"/>
        <w:rPr>
          <w:rFonts w:eastAsia="Times New Roman"/>
          <w:b/>
          <w:sz w:val="28"/>
          <w:szCs w:val="28"/>
          <w:lang w:eastAsia="ru-RU"/>
        </w:rPr>
      </w:pPr>
      <w:r w:rsidRPr="005B6322">
        <w:rPr>
          <w:rFonts w:eastAsia="Times New Roman"/>
          <w:b/>
          <w:sz w:val="28"/>
          <w:szCs w:val="28"/>
          <w:lang w:eastAsia="ru-RU"/>
        </w:rPr>
        <w:lastRenderedPageBreak/>
        <w:t>Перечень лабораторных  работ:</w:t>
      </w:r>
    </w:p>
    <w:p w:rsidR="00BB2821" w:rsidRPr="005B6322" w:rsidRDefault="00BB2821" w:rsidP="00BB2821">
      <w:pPr>
        <w:jc w:val="center"/>
        <w:rPr>
          <w:rFonts w:eastAsia="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9804"/>
        <w:gridCol w:w="1679"/>
        <w:gridCol w:w="1975"/>
      </w:tblGrid>
      <w:tr w:rsidR="00007B82" w:rsidRPr="005B6322" w:rsidTr="006312F0">
        <w:trPr>
          <w:trHeight w:val="147"/>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w:t>
            </w:r>
          </w:p>
          <w:p w:rsidR="00007B82" w:rsidRPr="005B6322" w:rsidRDefault="00007B82" w:rsidP="006312F0">
            <w:pPr>
              <w:rPr>
                <w:rFonts w:eastAsia="Times New Roman"/>
                <w:sz w:val="28"/>
                <w:szCs w:val="28"/>
                <w:lang w:eastAsia="ru-RU"/>
              </w:rPr>
            </w:pPr>
            <w:r w:rsidRPr="005B6322">
              <w:rPr>
                <w:rFonts w:eastAsia="Times New Roman"/>
                <w:sz w:val="28"/>
                <w:szCs w:val="28"/>
                <w:lang w:eastAsia="ru-RU"/>
              </w:rPr>
              <w:t>п/п</w:t>
            </w:r>
          </w:p>
        </w:tc>
        <w:tc>
          <w:tcPr>
            <w:tcW w:w="9804"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 xml:space="preserve">                           Название работы</w:t>
            </w:r>
          </w:p>
          <w:p w:rsidR="00007B82" w:rsidRPr="005B6322" w:rsidRDefault="00007B82" w:rsidP="006312F0">
            <w:pPr>
              <w:rPr>
                <w:rFonts w:eastAsia="Times New Roman"/>
                <w:sz w:val="28"/>
                <w:szCs w:val="28"/>
                <w:lang w:eastAsia="ru-RU"/>
              </w:rPr>
            </w:pPr>
          </w:p>
        </w:tc>
        <w:tc>
          <w:tcPr>
            <w:tcW w:w="1679"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сроки</w:t>
            </w:r>
          </w:p>
        </w:tc>
        <w:tc>
          <w:tcPr>
            <w:tcW w:w="1975" w:type="dxa"/>
            <w:shd w:val="clear" w:color="auto" w:fill="auto"/>
          </w:tcPr>
          <w:p w:rsidR="00007B82" w:rsidRPr="005B6322" w:rsidRDefault="006312F0" w:rsidP="006312F0">
            <w:pPr>
              <w:rPr>
                <w:rFonts w:eastAsia="Times New Roman"/>
                <w:sz w:val="28"/>
                <w:szCs w:val="28"/>
                <w:lang w:eastAsia="ru-RU"/>
              </w:rPr>
            </w:pPr>
            <w:r w:rsidRPr="005B6322">
              <w:rPr>
                <w:rFonts w:eastAsia="Times New Roman"/>
                <w:sz w:val="28"/>
                <w:szCs w:val="28"/>
                <w:lang w:eastAsia="ru-RU"/>
              </w:rPr>
              <w:t xml:space="preserve">Вид  </w:t>
            </w:r>
            <w:r w:rsidR="00007B82" w:rsidRPr="005B6322">
              <w:rPr>
                <w:rFonts w:eastAsia="Times New Roman"/>
                <w:sz w:val="28"/>
                <w:szCs w:val="28"/>
                <w:lang w:eastAsia="ru-RU"/>
              </w:rPr>
              <w:t>проверки</w:t>
            </w:r>
          </w:p>
        </w:tc>
      </w:tr>
      <w:tr w:rsidR="00007B82" w:rsidRPr="005B6322" w:rsidTr="006312F0">
        <w:trPr>
          <w:trHeight w:val="149"/>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1.</w:t>
            </w:r>
          </w:p>
        </w:tc>
        <w:tc>
          <w:tcPr>
            <w:tcW w:w="9804"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 xml:space="preserve"> «Распознавание на таблицах органов и систем органов».</w:t>
            </w:r>
          </w:p>
        </w:tc>
        <w:tc>
          <w:tcPr>
            <w:tcW w:w="1679" w:type="dxa"/>
            <w:shd w:val="clear" w:color="auto" w:fill="auto"/>
          </w:tcPr>
          <w:p w:rsidR="00007B82" w:rsidRPr="005B6322" w:rsidRDefault="004311EE" w:rsidP="006312F0">
            <w:pPr>
              <w:rPr>
                <w:rFonts w:eastAsia="Times New Roman"/>
                <w:sz w:val="28"/>
                <w:szCs w:val="28"/>
                <w:lang w:eastAsia="ru-RU"/>
              </w:rPr>
            </w:pPr>
            <w:r w:rsidRPr="005B6322">
              <w:rPr>
                <w:rFonts w:eastAsia="Times New Roman"/>
                <w:sz w:val="28"/>
                <w:szCs w:val="28"/>
                <w:lang w:eastAsia="ru-RU"/>
              </w:rPr>
              <w:t>18</w:t>
            </w:r>
            <w:r w:rsidR="00007B82" w:rsidRPr="005B6322">
              <w:rPr>
                <w:rFonts w:eastAsia="Times New Roman"/>
                <w:sz w:val="28"/>
                <w:szCs w:val="28"/>
                <w:lang w:eastAsia="ru-RU"/>
              </w:rPr>
              <w:t>.09</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/р№1</w:t>
            </w:r>
          </w:p>
        </w:tc>
      </w:tr>
      <w:tr w:rsidR="00007B82" w:rsidRPr="005B6322" w:rsidTr="006312F0">
        <w:trPr>
          <w:trHeight w:val="382"/>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2.</w:t>
            </w:r>
          </w:p>
        </w:tc>
        <w:tc>
          <w:tcPr>
            <w:tcW w:w="9804"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«Изучение микроскопического строения тканей »</w:t>
            </w:r>
          </w:p>
        </w:tc>
        <w:tc>
          <w:tcPr>
            <w:tcW w:w="1679" w:type="dxa"/>
            <w:shd w:val="clear" w:color="auto" w:fill="auto"/>
          </w:tcPr>
          <w:p w:rsidR="00007B82" w:rsidRPr="005B6322" w:rsidRDefault="004311EE" w:rsidP="006312F0">
            <w:pPr>
              <w:rPr>
                <w:rFonts w:eastAsia="Times New Roman"/>
                <w:sz w:val="28"/>
                <w:szCs w:val="28"/>
                <w:lang w:eastAsia="ru-RU"/>
              </w:rPr>
            </w:pPr>
            <w:r w:rsidRPr="005B6322">
              <w:rPr>
                <w:rFonts w:eastAsia="Times New Roman"/>
                <w:sz w:val="28"/>
                <w:szCs w:val="28"/>
                <w:lang w:eastAsia="ru-RU"/>
              </w:rPr>
              <w:t>21</w:t>
            </w:r>
            <w:r w:rsidR="006312F0" w:rsidRPr="005B6322">
              <w:rPr>
                <w:rFonts w:eastAsia="Times New Roman"/>
                <w:sz w:val="28"/>
                <w:szCs w:val="28"/>
                <w:lang w:eastAsia="ru-RU"/>
              </w:rPr>
              <w:t>.09</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/р№2</w:t>
            </w:r>
          </w:p>
        </w:tc>
      </w:tr>
      <w:tr w:rsidR="00007B82" w:rsidRPr="005B6322" w:rsidTr="006312F0">
        <w:trPr>
          <w:trHeight w:val="498"/>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3.</w:t>
            </w:r>
          </w:p>
        </w:tc>
        <w:tc>
          <w:tcPr>
            <w:tcW w:w="9804"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«Изучение строения головного мозга человека (по муляжам)»</w:t>
            </w:r>
          </w:p>
        </w:tc>
        <w:tc>
          <w:tcPr>
            <w:tcW w:w="1679" w:type="dxa"/>
            <w:shd w:val="clear" w:color="auto" w:fill="auto"/>
          </w:tcPr>
          <w:p w:rsidR="00007B82" w:rsidRPr="005B6322" w:rsidRDefault="004311EE" w:rsidP="006312F0">
            <w:pPr>
              <w:rPr>
                <w:rFonts w:eastAsia="Times New Roman"/>
                <w:sz w:val="28"/>
                <w:szCs w:val="28"/>
                <w:lang w:eastAsia="ru-RU"/>
              </w:rPr>
            </w:pPr>
            <w:r w:rsidRPr="005B6322">
              <w:rPr>
                <w:rFonts w:eastAsia="Times New Roman"/>
                <w:sz w:val="28"/>
                <w:szCs w:val="28"/>
                <w:lang w:eastAsia="ru-RU"/>
              </w:rPr>
              <w:t>2</w:t>
            </w:r>
            <w:r w:rsidR="006A55C6" w:rsidRPr="005B6322">
              <w:rPr>
                <w:rFonts w:eastAsia="Times New Roman"/>
                <w:sz w:val="28"/>
                <w:szCs w:val="28"/>
                <w:lang w:eastAsia="ru-RU"/>
              </w:rPr>
              <w:t>.10</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/р№3</w:t>
            </w:r>
          </w:p>
        </w:tc>
      </w:tr>
      <w:tr w:rsidR="00007B82" w:rsidRPr="005B6322" w:rsidTr="006312F0">
        <w:trPr>
          <w:trHeight w:val="635"/>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4.</w:t>
            </w:r>
          </w:p>
        </w:tc>
        <w:tc>
          <w:tcPr>
            <w:tcW w:w="9804"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«Изучение внешнего вида отдельных костей»</w:t>
            </w:r>
          </w:p>
        </w:tc>
        <w:tc>
          <w:tcPr>
            <w:tcW w:w="1679" w:type="dxa"/>
            <w:shd w:val="clear" w:color="auto" w:fill="auto"/>
          </w:tcPr>
          <w:p w:rsidR="00007B82" w:rsidRPr="005B6322" w:rsidRDefault="004311EE" w:rsidP="006312F0">
            <w:pPr>
              <w:rPr>
                <w:rFonts w:eastAsia="Times New Roman"/>
                <w:sz w:val="28"/>
                <w:szCs w:val="28"/>
                <w:lang w:eastAsia="ru-RU"/>
              </w:rPr>
            </w:pPr>
            <w:r w:rsidRPr="005B6322">
              <w:rPr>
                <w:rFonts w:eastAsia="Times New Roman"/>
                <w:sz w:val="28"/>
                <w:szCs w:val="28"/>
                <w:lang w:eastAsia="ru-RU"/>
              </w:rPr>
              <w:t>30</w:t>
            </w:r>
            <w:r w:rsidR="006A55C6" w:rsidRPr="005B6322">
              <w:rPr>
                <w:rFonts w:eastAsia="Times New Roman"/>
                <w:sz w:val="28"/>
                <w:szCs w:val="28"/>
                <w:lang w:eastAsia="ru-RU"/>
              </w:rPr>
              <w:t>.10</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/р№4</w:t>
            </w:r>
          </w:p>
        </w:tc>
      </w:tr>
      <w:tr w:rsidR="00007B82" w:rsidRPr="005B6322" w:rsidTr="006D5BD5">
        <w:trPr>
          <w:trHeight w:val="441"/>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5.</w:t>
            </w:r>
          </w:p>
        </w:tc>
        <w:tc>
          <w:tcPr>
            <w:tcW w:w="9804"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«Выявление статической и динамической работы  на утомление мыщц»</w:t>
            </w:r>
          </w:p>
        </w:tc>
        <w:tc>
          <w:tcPr>
            <w:tcW w:w="1679" w:type="dxa"/>
            <w:shd w:val="clear" w:color="auto" w:fill="auto"/>
          </w:tcPr>
          <w:p w:rsidR="00007B82" w:rsidRPr="005B6322" w:rsidRDefault="004311EE" w:rsidP="006312F0">
            <w:pPr>
              <w:rPr>
                <w:rFonts w:eastAsia="Times New Roman"/>
                <w:sz w:val="28"/>
                <w:szCs w:val="28"/>
                <w:lang w:eastAsia="ru-RU"/>
              </w:rPr>
            </w:pPr>
            <w:r w:rsidRPr="005B6322">
              <w:rPr>
                <w:rFonts w:eastAsia="Times New Roman"/>
                <w:sz w:val="28"/>
                <w:szCs w:val="28"/>
                <w:lang w:eastAsia="ru-RU"/>
              </w:rPr>
              <w:t>16</w:t>
            </w:r>
            <w:r w:rsidR="00007B82" w:rsidRPr="005B6322">
              <w:rPr>
                <w:rFonts w:eastAsia="Times New Roman"/>
                <w:sz w:val="28"/>
                <w:szCs w:val="28"/>
                <w:lang w:eastAsia="ru-RU"/>
              </w:rPr>
              <w:t>.11</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/р№5</w:t>
            </w:r>
          </w:p>
        </w:tc>
      </w:tr>
      <w:tr w:rsidR="00007B82" w:rsidRPr="005B6322" w:rsidTr="006312F0">
        <w:trPr>
          <w:trHeight w:val="317"/>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6.</w:t>
            </w:r>
          </w:p>
        </w:tc>
        <w:tc>
          <w:tcPr>
            <w:tcW w:w="9804"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«Изучение микроскопического строения крови»</w:t>
            </w:r>
          </w:p>
        </w:tc>
        <w:tc>
          <w:tcPr>
            <w:tcW w:w="1679" w:type="dxa"/>
            <w:shd w:val="clear" w:color="auto" w:fill="auto"/>
          </w:tcPr>
          <w:p w:rsidR="00007B82" w:rsidRPr="005B6322" w:rsidRDefault="004311EE" w:rsidP="006312F0">
            <w:pPr>
              <w:rPr>
                <w:rFonts w:eastAsia="Times New Roman"/>
                <w:sz w:val="28"/>
                <w:szCs w:val="28"/>
                <w:lang w:eastAsia="ru-RU"/>
              </w:rPr>
            </w:pPr>
            <w:r w:rsidRPr="005B6322">
              <w:rPr>
                <w:rFonts w:eastAsia="Times New Roman"/>
                <w:sz w:val="28"/>
                <w:szCs w:val="28"/>
                <w:lang w:eastAsia="ru-RU"/>
              </w:rPr>
              <w:t>30.11</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/р№6</w:t>
            </w:r>
          </w:p>
        </w:tc>
      </w:tr>
      <w:tr w:rsidR="00007B82" w:rsidRPr="005B6322" w:rsidTr="006312F0">
        <w:trPr>
          <w:trHeight w:val="414"/>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7.</w:t>
            </w:r>
          </w:p>
        </w:tc>
        <w:tc>
          <w:tcPr>
            <w:tcW w:w="9804"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«Подсчет ударов пульса в покое и при физической нагрузке»</w:t>
            </w:r>
          </w:p>
        </w:tc>
        <w:tc>
          <w:tcPr>
            <w:tcW w:w="1679" w:type="dxa"/>
            <w:shd w:val="clear" w:color="auto" w:fill="auto"/>
          </w:tcPr>
          <w:p w:rsidR="00007B82" w:rsidRPr="005B6322" w:rsidRDefault="004311EE" w:rsidP="006312F0">
            <w:pPr>
              <w:rPr>
                <w:rFonts w:eastAsia="Times New Roman"/>
                <w:sz w:val="28"/>
                <w:szCs w:val="28"/>
                <w:lang w:eastAsia="ru-RU"/>
              </w:rPr>
            </w:pPr>
            <w:r w:rsidRPr="005B6322">
              <w:rPr>
                <w:rFonts w:eastAsia="Times New Roman"/>
                <w:sz w:val="28"/>
                <w:szCs w:val="28"/>
                <w:lang w:eastAsia="ru-RU"/>
              </w:rPr>
              <w:t>21</w:t>
            </w:r>
            <w:r w:rsidR="00007B82" w:rsidRPr="005B6322">
              <w:rPr>
                <w:rFonts w:eastAsia="Times New Roman"/>
                <w:sz w:val="28"/>
                <w:szCs w:val="28"/>
                <w:lang w:eastAsia="ru-RU"/>
              </w:rPr>
              <w:t>.12</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/р№7</w:t>
            </w:r>
          </w:p>
        </w:tc>
      </w:tr>
      <w:tr w:rsidR="00007B82" w:rsidRPr="005B6322" w:rsidTr="006312F0">
        <w:trPr>
          <w:trHeight w:val="420"/>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8.</w:t>
            </w:r>
          </w:p>
        </w:tc>
        <w:tc>
          <w:tcPr>
            <w:tcW w:w="9804"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pacing w:val="-7"/>
                <w:sz w:val="28"/>
                <w:szCs w:val="28"/>
                <w:lang w:eastAsia="ru-RU"/>
              </w:rPr>
              <w:t>.</w:t>
            </w:r>
            <w:r w:rsidRPr="005B6322">
              <w:rPr>
                <w:rFonts w:eastAsia="Times New Roman"/>
                <w:sz w:val="28"/>
                <w:szCs w:val="28"/>
                <w:lang w:eastAsia="ru-RU"/>
              </w:rPr>
              <w:t>«Измерение кровяного давления»</w:t>
            </w:r>
          </w:p>
        </w:tc>
        <w:tc>
          <w:tcPr>
            <w:tcW w:w="1679" w:type="dxa"/>
            <w:shd w:val="clear" w:color="auto" w:fill="auto"/>
          </w:tcPr>
          <w:p w:rsidR="00007B82" w:rsidRPr="005B6322" w:rsidRDefault="004311EE" w:rsidP="006312F0">
            <w:pPr>
              <w:rPr>
                <w:rFonts w:eastAsia="Times New Roman"/>
                <w:sz w:val="28"/>
                <w:szCs w:val="28"/>
                <w:lang w:eastAsia="ru-RU"/>
              </w:rPr>
            </w:pPr>
            <w:r w:rsidRPr="005B6322">
              <w:rPr>
                <w:rFonts w:eastAsia="Times New Roman"/>
                <w:sz w:val="28"/>
                <w:szCs w:val="28"/>
                <w:lang w:eastAsia="ru-RU"/>
              </w:rPr>
              <w:t>21</w:t>
            </w:r>
            <w:r w:rsidR="00007B82" w:rsidRPr="005B6322">
              <w:rPr>
                <w:rFonts w:eastAsia="Times New Roman"/>
                <w:sz w:val="28"/>
                <w:szCs w:val="28"/>
                <w:lang w:eastAsia="ru-RU"/>
              </w:rPr>
              <w:t>.12</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/р№8</w:t>
            </w:r>
          </w:p>
        </w:tc>
      </w:tr>
      <w:tr w:rsidR="00007B82" w:rsidRPr="005B6322" w:rsidTr="006312F0">
        <w:trPr>
          <w:trHeight w:val="473"/>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9.</w:t>
            </w:r>
          </w:p>
        </w:tc>
        <w:tc>
          <w:tcPr>
            <w:tcW w:w="9804" w:type="dxa"/>
            <w:shd w:val="clear" w:color="auto" w:fill="auto"/>
          </w:tcPr>
          <w:p w:rsidR="00007B82" w:rsidRPr="005B6322" w:rsidRDefault="00007B82" w:rsidP="006312F0">
            <w:pPr>
              <w:rPr>
                <w:rFonts w:eastAsia="Times New Roman"/>
                <w:spacing w:val="-7"/>
                <w:sz w:val="28"/>
                <w:szCs w:val="28"/>
                <w:lang w:eastAsia="ru-RU"/>
              </w:rPr>
            </w:pPr>
            <w:r w:rsidRPr="005B6322">
              <w:rPr>
                <w:rFonts w:eastAsia="Times New Roman"/>
                <w:sz w:val="28"/>
                <w:szCs w:val="28"/>
                <w:lang w:eastAsia="ru-RU"/>
              </w:rPr>
              <w:t>«Изучение приемов остановки капиллярного</w:t>
            </w:r>
            <w:proofErr w:type="gramStart"/>
            <w:r w:rsidRPr="005B6322">
              <w:rPr>
                <w:rFonts w:eastAsia="Times New Roman"/>
                <w:sz w:val="28"/>
                <w:szCs w:val="28"/>
                <w:lang w:eastAsia="ru-RU"/>
              </w:rPr>
              <w:t>,а</w:t>
            </w:r>
            <w:proofErr w:type="gramEnd"/>
            <w:r w:rsidRPr="005B6322">
              <w:rPr>
                <w:rFonts w:eastAsia="Times New Roman"/>
                <w:sz w:val="28"/>
                <w:szCs w:val="28"/>
                <w:lang w:eastAsia="ru-RU"/>
              </w:rPr>
              <w:t>ртериального и венозного кровотечений»</w:t>
            </w:r>
          </w:p>
        </w:tc>
        <w:tc>
          <w:tcPr>
            <w:tcW w:w="1679" w:type="dxa"/>
            <w:shd w:val="clear" w:color="auto" w:fill="auto"/>
          </w:tcPr>
          <w:p w:rsidR="00007B82" w:rsidRPr="005B6322" w:rsidRDefault="004311EE" w:rsidP="006312F0">
            <w:pPr>
              <w:rPr>
                <w:rFonts w:eastAsia="Times New Roman"/>
                <w:sz w:val="28"/>
                <w:szCs w:val="28"/>
                <w:lang w:eastAsia="ru-RU"/>
              </w:rPr>
            </w:pPr>
            <w:r w:rsidRPr="005B6322">
              <w:rPr>
                <w:rFonts w:eastAsia="Times New Roman"/>
                <w:sz w:val="28"/>
                <w:szCs w:val="28"/>
                <w:lang w:eastAsia="ru-RU"/>
              </w:rPr>
              <w:t>25</w:t>
            </w:r>
            <w:r w:rsidR="00007B82" w:rsidRPr="005B6322">
              <w:rPr>
                <w:rFonts w:eastAsia="Times New Roman"/>
                <w:sz w:val="28"/>
                <w:szCs w:val="28"/>
                <w:lang w:eastAsia="ru-RU"/>
              </w:rPr>
              <w:t>.12</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/р№9</w:t>
            </w:r>
          </w:p>
        </w:tc>
      </w:tr>
      <w:tr w:rsidR="00007B82" w:rsidRPr="005B6322" w:rsidTr="006312F0">
        <w:trPr>
          <w:trHeight w:val="464"/>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10.</w:t>
            </w:r>
          </w:p>
        </w:tc>
        <w:tc>
          <w:tcPr>
            <w:tcW w:w="9804" w:type="dxa"/>
            <w:shd w:val="clear" w:color="auto" w:fill="auto"/>
          </w:tcPr>
          <w:p w:rsidR="00007B82" w:rsidRPr="005B6322" w:rsidRDefault="00007B82" w:rsidP="006312F0">
            <w:pPr>
              <w:rPr>
                <w:rFonts w:eastAsia="Times New Roman"/>
                <w:spacing w:val="-7"/>
                <w:sz w:val="28"/>
                <w:szCs w:val="28"/>
                <w:lang w:eastAsia="ru-RU"/>
              </w:rPr>
            </w:pPr>
            <w:r w:rsidRPr="005B6322">
              <w:rPr>
                <w:rFonts w:eastAsia="Times New Roman"/>
                <w:sz w:val="28"/>
                <w:szCs w:val="28"/>
                <w:lang w:eastAsia="ru-RU"/>
              </w:rPr>
              <w:t>«Определение частоты дыхания»</w:t>
            </w:r>
          </w:p>
        </w:tc>
        <w:tc>
          <w:tcPr>
            <w:tcW w:w="1679" w:type="dxa"/>
            <w:shd w:val="clear" w:color="auto" w:fill="auto"/>
          </w:tcPr>
          <w:p w:rsidR="00007B82" w:rsidRPr="005B6322" w:rsidRDefault="004311EE" w:rsidP="006312F0">
            <w:pPr>
              <w:rPr>
                <w:rFonts w:eastAsia="Times New Roman"/>
                <w:sz w:val="28"/>
                <w:szCs w:val="28"/>
                <w:lang w:eastAsia="ru-RU"/>
              </w:rPr>
            </w:pPr>
            <w:r w:rsidRPr="005B6322">
              <w:rPr>
                <w:rFonts w:eastAsia="Times New Roman"/>
                <w:sz w:val="28"/>
                <w:szCs w:val="28"/>
                <w:lang w:eastAsia="ru-RU"/>
              </w:rPr>
              <w:t>22</w:t>
            </w:r>
            <w:r w:rsidR="00007B82" w:rsidRPr="005B6322">
              <w:rPr>
                <w:rFonts w:eastAsia="Times New Roman"/>
                <w:sz w:val="28"/>
                <w:szCs w:val="28"/>
                <w:lang w:eastAsia="ru-RU"/>
              </w:rPr>
              <w:t>.01</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/р№10</w:t>
            </w:r>
          </w:p>
        </w:tc>
      </w:tr>
      <w:tr w:rsidR="00007B82" w:rsidRPr="005B6322" w:rsidTr="00EF5922">
        <w:trPr>
          <w:trHeight w:val="420"/>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11.</w:t>
            </w:r>
          </w:p>
        </w:tc>
        <w:tc>
          <w:tcPr>
            <w:tcW w:w="9804"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«Изучение действия желудочного сока на белки,</w:t>
            </w:r>
            <w:r w:rsidR="006312F0" w:rsidRPr="005B6322">
              <w:rPr>
                <w:rFonts w:eastAsia="Times New Roman"/>
                <w:sz w:val="28"/>
                <w:szCs w:val="28"/>
                <w:lang w:eastAsia="ru-RU"/>
              </w:rPr>
              <w:t xml:space="preserve"> </w:t>
            </w:r>
            <w:r w:rsidRPr="005B6322">
              <w:rPr>
                <w:rFonts w:eastAsia="Times New Roman"/>
                <w:sz w:val="28"/>
                <w:szCs w:val="28"/>
                <w:lang w:eastAsia="ru-RU"/>
              </w:rPr>
              <w:t>действие слюны на крахмал».</w:t>
            </w:r>
          </w:p>
        </w:tc>
        <w:tc>
          <w:tcPr>
            <w:tcW w:w="1679" w:type="dxa"/>
            <w:shd w:val="clear" w:color="auto" w:fill="auto"/>
          </w:tcPr>
          <w:p w:rsidR="00007B82" w:rsidRPr="005B6322" w:rsidRDefault="004311EE" w:rsidP="006312F0">
            <w:pPr>
              <w:rPr>
                <w:rFonts w:eastAsia="Times New Roman"/>
                <w:sz w:val="28"/>
                <w:szCs w:val="28"/>
                <w:lang w:eastAsia="ru-RU"/>
              </w:rPr>
            </w:pPr>
            <w:r w:rsidRPr="005B6322">
              <w:rPr>
                <w:rFonts w:eastAsia="Times New Roman"/>
                <w:sz w:val="28"/>
                <w:szCs w:val="28"/>
                <w:lang w:eastAsia="ru-RU"/>
              </w:rPr>
              <w:t>5</w:t>
            </w:r>
            <w:r w:rsidR="00007B82" w:rsidRPr="005B6322">
              <w:rPr>
                <w:rFonts w:eastAsia="Times New Roman"/>
                <w:sz w:val="28"/>
                <w:szCs w:val="28"/>
                <w:lang w:eastAsia="ru-RU"/>
              </w:rPr>
              <w:t>.02</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/р№11</w:t>
            </w:r>
          </w:p>
        </w:tc>
      </w:tr>
      <w:tr w:rsidR="00007B82" w:rsidRPr="005B6322" w:rsidTr="006312F0">
        <w:trPr>
          <w:trHeight w:val="382"/>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12.</w:t>
            </w:r>
          </w:p>
        </w:tc>
        <w:tc>
          <w:tcPr>
            <w:tcW w:w="9804" w:type="dxa"/>
            <w:shd w:val="clear" w:color="auto" w:fill="auto"/>
          </w:tcPr>
          <w:p w:rsidR="00007B82" w:rsidRPr="005B6322" w:rsidRDefault="00007B82" w:rsidP="006312F0">
            <w:pPr>
              <w:shd w:val="clear" w:color="auto" w:fill="FFFFFF"/>
              <w:rPr>
                <w:rFonts w:eastAsia="Times New Roman"/>
                <w:bCs/>
                <w:iCs/>
                <w:spacing w:val="-7"/>
                <w:sz w:val="28"/>
                <w:szCs w:val="28"/>
                <w:lang w:eastAsia="ru-RU"/>
              </w:rPr>
            </w:pPr>
            <w:r w:rsidRPr="005B6322">
              <w:rPr>
                <w:rFonts w:eastAsia="Times New Roman"/>
                <w:bCs/>
                <w:iCs/>
                <w:spacing w:val="-7"/>
                <w:sz w:val="28"/>
                <w:szCs w:val="28"/>
                <w:lang w:eastAsia="ru-RU"/>
              </w:rPr>
              <w:t>«Определен</w:t>
            </w:r>
            <w:r w:rsidR="006312F0" w:rsidRPr="005B6322">
              <w:rPr>
                <w:rFonts w:eastAsia="Times New Roman"/>
                <w:bCs/>
                <w:iCs/>
                <w:spacing w:val="-7"/>
                <w:sz w:val="28"/>
                <w:szCs w:val="28"/>
                <w:lang w:eastAsia="ru-RU"/>
              </w:rPr>
              <w:t xml:space="preserve">ие норм рационального питания» </w:t>
            </w:r>
          </w:p>
        </w:tc>
        <w:tc>
          <w:tcPr>
            <w:tcW w:w="1679" w:type="dxa"/>
            <w:shd w:val="clear" w:color="auto" w:fill="auto"/>
          </w:tcPr>
          <w:p w:rsidR="00007B82" w:rsidRPr="005B6322" w:rsidRDefault="00E63D78" w:rsidP="006312F0">
            <w:pPr>
              <w:rPr>
                <w:rFonts w:eastAsia="Times New Roman"/>
                <w:sz w:val="28"/>
                <w:szCs w:val="28"/>
                <w:lang w:eastAsia="ru-RU"/>
              </w:rPr>
            </w:pPr>
            <w:r w:rsidRPr="005B6322">
              <w:rPr>
                <w:rFonts w:eastAsia="Times New Roman"/>
                <w:sz w:val="28"/>
                <w:szCs w:val="28"/>
                <w:lang w:eastAsia="ru-RU"/>
              </w:rPr>
              <w:t>20</w:t>
            </w:r>
            <w:r w:rsidR="00007B82" w:rsidRPr="005B6322">
              <w:rPr>
                <w:rFonts w:eastAsia="Times New Roman"/>
                <w:sz w:val="28"/>
                <w:szCs w:val="28"/>
                <w:lang w:eastAsia="ru-RU"/>
              </w:rPr>
              <w:t>.02</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/р№12</w:t>
            </w:r>
          </w:p>
        </w:tc>
      </w:tr>
      <w:tr w:rsidR="00007B82" w:rsidRPr="005B6322" w:rsidTr="00EF5922">
        <w:trPr>
          <w:trHeight w:val="306"/>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13.</w:t>
            </w:r>
          </w:p>
        </w:tc>
        <w:tc>
          <w:tcPr>
            <w:tcW w:w="9804" w:type="dxa"/>
            <w:shd w:val="clear" w:color="auto" w:fill="auto"/>
          </w:tcPr>
          <w:p w:rsidR="00007B82" w:rsidRPr="005B6322" w:rsidRDefault="00007B82" w:rsidP="006312F0">
            <w:pPr>
              <w:rPr>
                <w:rFonts w:eastAsia="Times New Roman"/>
                <w:spacing w:val="-7"/>
                <w:sz w:val="28"/>
                <w:szCs w:val="28"/>
                <w:lang w:eastAsia="ru-RU"/>
              </w:rPr>
            </w:pPr>
            <w:r w:rsidRPr="005B6322">
              <w:rPr>
                <w:rFonts w:eastAsia="Times New Roman"/>
                <w:bCs/>
                <w:iCs/>
                <w:spacing w:val="-7"/>
                <w:sz w:val="28"/>
                <w:szCs w:val="28"/>
                <w:lang w:eastAsia="ru-RU"/>
              </w:rPr>
              <w:t>«Изучение изменения размера зрачка»</w:t>
            </w:r>
          </w:p>
        </w:tc>
        <w:tc>
          <w:tcPr>
            <w:tcW w:w="1679" w:type="dxa"/>
            <w:shd w:val="clear" w:color="auto" w:fill="auto"/>
          </w:tcPr>
          <w:p w:rsidR="00007B82" w:rsidRPr="005B6322" w:rsidRDefault="00E46BFF" w:rsidP="006312F0">
            <w:pPr>
              <w:rPr>
                <w:rFonts w:eastAsia="Times New Roman"/>
                <w:sz w:val="28"/>
                <w:szCs w:val="28"/>
                <w:lang w:eastAsia="ru-RU"/>
              </w:rPr>
            </w:pPr>
            <w:r>
              <w:rPr>
                <w:rFonts w:eastAsia="Times New Roman"/>
                <w:sz w:val="28"/>
                <w:szCs w:val="28"/>
                <w:lang w:eastAsia="ru-RU"/>
              </w:rPr>
              <w:t>1</w:t>
            </w:r>
            <w:r w:rsidR="00007B82" w:rsidRPr="005B6322">
              <w:rPr>
                <w:rFonts w:eastAsia="Times New Roman"/>
                <w:sz w:val="28"/>
                <w:szCs w:val="28"/>
                <w:lang w:eastAsia="ru-RU"/>
              </w:rPr>
              <w:t>.04</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/р№13</w:t>
            </w:r>
          </w:p>
        </w:tc>
      </w:tr>
      <w:tr w:rsidR="00007B82" w:rsidRPr="005B6322" w:rsidTr="00EF5922">
        <w:trPr>
          <w:trHeight w:val="280"/>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14.</w:t>
            </w:r>
          </w:p>
        </w:tc>
        <w:tc>
          <w:tcPr>
            <w:tcW w:w="9804" w:type="dxa"/>
            <w:shd w:val="clear" w:color="auto" w:fill="auto"/>
          </w:tcPr>
          <w:p w:rsidR="00007B82" w:rsidRPr="005B6322" w:rsidRDefault="00007B82" w:rsidP="006312F0">
            <w:pPr>
              <w:rPr>
                <w:rFonts w:eastAsia="Times New Roman"/>
                <w:spacing w:val="-7"/>
                <w:sz w:val="28"/>
                <w:szCs w:val="28"/>
                <w:lang w:eastAsia="ru-RU"/>
              </w:rPr>
            </w:pPr>
            <w:r w:rsidRPr="005B6322">
              <w:rPr>
                <w:rFonts w:eastAsia="Times New Roman"/>
                <w:bCs/>
                <w:iCs/>
                <w:spacing w:val="-7"/>
                <w:sz w:val="28"/>
                <w:szCs w:val="28"/>
                <w:lang w:eastAsia="ru-RU"/>
              </w:rPr>
              <w:t xml:space="preserve"> «Анализ и</w:t>
            </w:r>
            <w:r w:rsidR="006312F0" w:rsidRPr="005B6322">
              <w:rPr>
                <w:rFonts w:eastAsia="Times New Roman"/>
                <w:bCs/>
                <w:iCs/>
                <w:spacing w:val="-7"/>
                <w:sz w:val="28"/>
                <w:szCs w:val="28"/>
                <w:lang w:eastAsia="ru-RU"/>
              </w:rPr>
              <w:t xml:space="preserve"> </w:t>
            </w:r>
            <w:r w:rsidRPr="005B6322">
              <w:rPr>
                <w:rFonts w:eastAsia="Times New Roman"/>
                <w:bCs/>
                <w:iCs/>
                <w:spacing w:val="-7"/>
                <w:sz w:val="28"/>
                <w:szCs w:val="28"/>
                <w:lang w:eastAsia="ru-RU"/>
              </w:rPr>
              <w:t xml:space="preserve">оценка влияния факторов окружающей среды» </w:t>
            </w:r>
          </w:p>
        </w:tc>
        <w:tc>
          <w:tcPr>
            <w:tcW w:w="1679" w:type="dxa"/>
            <w:shd w:val="clear" w:color="auto" w:fill="auto"/>
          </w:tcPr>
          <w:p w:rsidR="00007B82" w:rsidRPr="005B6322" w:rsidRDefault="00E46BFF" w:rsidP="006312F0">
            <w:pPr>
              <w:rPr>
                <w:rFonts w:eastAsia="Times New Roman"/>
                <w:sz w:val="28"/>
                <w:szCs w:val="28"/>
                <w:lang w:eastAsia="ru-RU"/>
              </w:rPr>
            </w:pPr>
            <w:r>
              <w:rPr>
                <w:rFonts w:eastAsia="Times New Roman"/>
                <w:sz w:val="28"/>
                <w:szCs w:val="28"/>
                <w:lang w:eastAsia="ru-RU"/>
              </w:rPr>
              <w:t>13</w:t>
            </w:r>
            <w:r w:rsidR="00007B82" w:rsidRPr="005B6322">
              <w:rPr>
                <w:rFonts w:eastAsia="Times New Roman"/>
                <w:sz w:val="28"/>
                <w:szCs w:val="28"/>
                <w:lang w:eastAsia="ru-RU"/>
              </w:rPr>
              <w:t>.05</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/р№14</w:t>
            </w:r>
          </w:p>
        </w:tc>
      </w:tr>
      <w:tr w:rsidR="00007B82" w:rsidRPr="005B6322" w:rsidTr="00EF5922">
        <w:trPr>
          <w:trHeight w:val="407"/>
        </w:trPr>
        <w:tc>
          <w:tcPr>
            <w:tcW w:w="1000" w:type="dxa"/>
            <w:shd w:val="clear" w:color="auto" w:fill="auto"/>
          </w:tcPr>
          <w:p w:rsidR="00007B82" w:rsidRPr="005B6322" w:rsidRDefault="00007B82" w:rsidP="006312F0">
            <w:pPr>
              <w:rPr>
                <w:rFonts w:eastAsia="Times New Roman"/>
                <w:sz w:val="28"/>
                <w:szCs w:val="28"/>
                <w:lang w:eastAsia="ru-RU"/>
              </w:rPr>
            </w:pPr>
            <w:r w:rsidRPr="005B6322">
              <w:rPr>
                <w:rFonts w:eastAsia="Times New Roman"/>
                <w:sz w:val="28"/>
                <w:szCs w:val="28"/>
                <w:lang w:eastAsia="ru-RU"/>
              </w:rPr>
              <w:t>15.</w:t>
            </w:r>
          </w:p>
        </w:tc>
        <w:tc>
          <w:tcPr>
            <w:tcW w:w="9804" w:type="dxa"/>
            <w:shd w:val="clear" w:color="auto" w:fill="auto"/>
          </w:tcPr>
          <w:p w:rsidR="00007B82" w:rsidRPr="005B6322" w:rsidRDefault="00007B82" w:rsidP="006312F0">
            <w:pPr>
              <w:rPr>
                <w:rFonts w:eastAsia="Times New Roman"/>
                <w:spacing w:val="-7"/>
                <w:sz w:val="28"/>
                <w:szCs w:val="28"/>
                <w:lang w:eastAsia="ru-RU"/>
              </w:rPr>
            </w:pPr>
            <w:r w:rsidRPr="005B6322">
              <w:rPr>
                <w:rFonts w:eastAsia="Times New Roman"/>
                <w:bCs/>
                <w:iCs/>
                <w:spacing w:val="-7"/>
                <w:sz w:val="28"/>
                <w:szCs w:val="28"/>
                <w:lang w:eastAsia="ru-RU"/>
              </w:rPr>
              <w:t>«Измерение массы и роста своего организма».</w:t>
            </w:r>
          </w:p>
        </w:tc>
        <w:tc>
          <w:tcPr>
            <w:tcW w:w="1679" w:type="dxa"/>
            <w:shd w:val="clear" w:color="auto" w:fill="auto"/>
          </w:tcPr>
          <w:p w:rsidR="00007B82" w:rsidRPr="005B6322" w:rsidRDefault="00E46BFF" w:rsidP="006312F0">
            <w:pPr>
              <w:rPr>
                <w:rFonts w:eastAsia="Times New Roman"/>
                <w:sz w:val="28"/>
                <w:szCs w:val="28"/>
                <w:lang w:eastAsia="ru-RU"/>
              </w:rPr>
            </w:pPr>
            <w:r>
              <w:rPr>
                <w:rFonts w:eastAsia="Times New Roman"/>
                <w:sz w:val="28"/>
                <w:szCs w:val="28"/>
                <w:lang w:eastAsia="ru-RU"/>
              </w:rPr>
              <w:t>16</w:t>
            </w:r>
            <w:r w:rsidR="00007B82" w:rsidRPr="005B6322">
              <w:rPr>
                <w:rFonts w:eastAsia="Times New Roman"/>
                <w:sz w:val="28"/>
                <w:szCs w:val="28"/>
                <w:lang w:eastAsia="ru-RU"/>
              </w:rPr>
              <w:t>.05</w:t>
            </w:r>
          </w:p>
        </w:tc>
        <w:tc>
          <w:tcPr>
            <w:tcW w:w="1975" w:type="dxa"/>
            <w:shd w:val="clear" w:color="auto" w:fill="auto"/>
          </w:tcPr>
          <w:p w:rsidR="00007B82" w:rsidRPr="005B6322" w:rsidRDefault="00007B82" w:rsidP="006312F0">
            <w:pPr>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/р№15</w:t>
            </w:r>
          </w:p>
        </w:tc>
      </w:tr>
    </w:tbl>
    <w:p w:rsidR="008A2B3C" w:rsidRDefault="008A2B3C" w:rsidP="00EF5922">
      <w:pPr>
        <w:shd w:val="clear" w:color="auto" w:fill="FFFFFF"/>
        <w:spacing w:before="100" w:beforeAutospacing="1" w:after="100" w:afterAutospacing="1"/>
        <w:jc w:val="center"/>
        <w:rPr>
          <w:rFonts w:eastAsia="Times New Roman"/>
          <w:b/>
          <w:bCs/>
          <w:sz w:val="28"/>
          <w:szCs w:val="28"/>
          <w:lang w:eastAsia="ru-RU"/>
        </w:rPr>
      </w:pPr>
    </w:p>
    <w:p w:rsidR="00E66F51" w:rsidRDefault="00E66F51" w:rsidP="00EF5922">
      <w:pPr>
        <w:shd w:val="clear" w:color="auto" w:fill="FFFFFF"/>
        <w:spacing w:before="100" w:beforeAutospacing="1" w:after="100" w:afterAutospacing="1"/>
        <w:jc w:val="center"/>
        <w:rPr>
          <w:rFonts w:eastAsia="Times New Roman"/>
          <w:b/>
          <w:bCs/>
          <w:sz w:val="28"/>
          <w:szCs w:val="28"/>
          <w:lang w:eastAsia="ru-RU"/>
        </w:rPr>
      </w:pPr>
    </w:p>
    <w:p w:rsidR="00A45351" w:rsidRPr="005B6322" w:rsidRDefault="00A45351" w:rsidP="00EF5922">
      <w:pPr>
        <w:shd w:val="clear" w:color="auto" w:fill="FFFFFF"/>
        <w:spacing w:before="100" w:beforeAutospacing="1" w:after="100" w:afterAutospacing="1"/>
        <w:jc w:val="center"/>
        <w:rPr>
          <w:color w:val="3A453B"/>
          <w:sz w:val="28"/>
          <w:szCs w:val="28"/>
        </w:rPr>
      </w:pPr>
      <w:r w:rsidRPr="005B6322">
        <w:rPr>
          <w:rFonts w:eastAsia="Times New Roman"/>
          <w:b/>
          <w:bCs/>
          <w:sz w:val="28"/>
          <w:szCs w:val="28"/>
          <w:lang w:eastAsia="ru-RU"/>
        </w:rPr>
        <w:lastRenderedPageBreak/>
        <w:t>Тематическое планирование.</w:t>
      </w:r>
    </w:p>
    <w:tbl>
      <w:tblPr>
        <w:tblW w:w="1446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3"/>
        <w:gridCol w:w="6231"/>
        <w:gridCol w:w="2379"/>
        <w:gridCol w:w="3414"/>
        <w:gridCol w:w="1983"/>
      </w:tblGrid>
      <w:tr w:rsidR="00820B60" w:rsidRPr="005B6322" w:rsidTr="00EF5922">
        <w:trPr>
          <w:trHeight w:val="310"/>
        </w:trPr>
        <w:tc>
          <w:tcPr>
            <w:tcW w:w="453"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b/>
                <w:bCs/>
                <w:sz w:val="28"/>
                <w:szCs w:val="28"/>
                <w:lang w:eastAsia="ru-RU"/>
              </w:rPr>
              <w:t>№</w:t>
            </w:r>
          </w:p>
        </w:tc>
        <w:tc>
          <w:tcPr>
            <w:tcW w:w="6231"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820B60">
            <w:pPr>
              <w:spacing w:before="100" w:beforeAutospacing="1" w:after="100" w:afterAutospacing="1"/>
              <w:jc w:val="center"/>
              <w:rPr>
                <w:rFonts w:eastAsia="Times New Roman"/>
                <w:sz w:val="28"/>
                <w:szCs w:val="28"/>
                <w:lang w:eastAsia="ru-RU"/>
              </w:rPr>
            </w:pPr>
            <w:r w:rsidRPr="005B6322">
              <w:rPr>
                <w:b/>
                <w:sz w:val="28"/>
                <w:szCs w:val="28"/>
              </w:rPr>
              <w:t>Раздел, тема</w:t>
            </w:r>
          </w:p>
        </w:tc>
        <w:tc>
          <w:tcPr>
            <w:tcW w:w="2379"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820B60">
            <w:pPr>
              <w:spacing w:before="100" w:beforeAutospacing="1" w:after="100" w:afterAutospacing="1"/>
              <w:jc w:val="center"/>
              <w:rPr>
                <w:rFonts w:eastAsia="Times New Roman"/>
                <w:sz w:val="28"/>
                <w:szCs w:val="28"/>
                <w:lang w:eastAsia="ru-RU"/>
              </w:rPr>
            </w:pPr>
            <w:r w:rsidRPr="005B6322">
              <w:rPr>
                <w:b/>
                <w:sz w:val="28"/>
                <w:szCs w:val="28"/>
              </w:rPr>
              <w:t>Количество часов по рабочей программе</w:t>
            </w:r>
          </w:p>
        </w:tc>
        <w:tc>
          <w:tcPr>
            <w:tcW w:w="5396" w:type="dxa"/>
            <w:gridSpan w:val="2"/>
            <w:tcBorders>
              <w:top w:val="single" w:sz="4" w:space="0" w:color="auto"/>
              <w:bottom w:val="single" w:sz="4" w:space="0" w:color="auto"/>
              <w:right w:val="single" w:sz="4" w:space="0" w:color="auto"/>
            </w:tcBorders>
            <w:shd w:val="clear" w:color="auto" w:fill="auto"/>
          </w:tcPr>
          <w:p w:rsidR="00820B60" w:rsidRPr="005B6322" w:rsidRDefault="00820B60" w:rsidP="00820B60">
            <w:pPr>
              <w:spacing w:after="200" w:line="276" w:lineRule="auto"/>
              <w:jc w:val="center"/>
              <w:rPr>
                <w:b/>
                <w:sz w:val="28"/>
                <w:szCs w:val="28"/>
              </w:rPr>
            </w:pPr>
            <w:r w:rsidRPr="005B6322">
              <w:rPr>
                <w:b/>
                <w:sz w:val="28"/>
                <w:szCs w:val="28"/>
              </w:rPr>
              <w:t>Из них</w:t>
            </w:r>
          </w:p>
        </w:tc>
      </w:tr>
      <w:tr w:rsidR="00820B60" w:rsidRPr="005B6322" w:rsidTr="00EF5922">
        <w:trPr>
          <w:trHeight w:val="146"/>
        </w:trPr>
        <w:tc>
          <w:tcPr>
            <w:tcW w:w="45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0B60" w:rsidRPr="005B6322" w:rsidRDefault="00820B60" w:rsidP="00070AB1">
            <w:pPr>
              <w:rPr>
                <w:rFonts w:eastAsia="Times New Roman"/>
                <w:sz w:val="28"/>
                <w:szCs w:val="28"/>
                <w:lang w:eastAsia="ru-RU"/>
              </w:rPr>
            </w:pPr>
          </w:p>
        </w:tc>
        <w:tc>
          <w:tcPr>
            <w:tcW w:w="623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0B60" w:rsidRPr="005B6322" w:rsidRDefault="00820B60" w:rsidP="00070AB1">
            <w:pPr>
              <w:rPr>
                <w:rFonts w:eastAsia="Times New Roman"/>
                <w:sz w:val="28"/>
                <w:szCs w:val="28"/>
                <w:lang w:eastAsia="ru-RU"/>
              </w:rPr>
            </w:pPr>
          </w:p>
        </w:tc>
        <w:tc>
          <w:tcPr>
            <w:tcW w:w="237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0B60" w:rsidRPr="005B6322" w:rsidRDefault="00820B60" w:rsidP="00070AB1">
            <w:pPr>
              <w:rPr>
                <w:rFonts w:eastAsia="Times New Roman"/>
                <w:sz w:val="28"/>
                <w:szCs w:val="28"/>
                <w:lang w:eastAsia="ru-RU"/>
              </w:rPr>
            </w:pPr>
          </w:p>
        </w:tc>
        <w:tc>
          <w:tcPr>
            <w:tcW w:w="3414" w:type="dxa"/>
            <w:tcBorders>
              <w:top w:val="nil"/>
              <w:left w:val="outset" w:sz="6" w:space="0" w:color="auto"/>
              <w:bottom w:val="outset" w:sz="6" w:space="0" w:color="auto"/>
              <w:right w:val="outset" w:sz="6" w:space="0" w:color="auto"/>
            </w:tcBorders>
            <w:shd w:val="clear" w:color="auto" w:fill="auto"/>
            <w:hideMark/>
          </w:tcPr>
          <w:p w:rsidR="00820B60" w:rsidRPr="005B6322" w:rsidRDefault="00820B60" w:rsidP="00820B60">
            <w:pPr>
              <w:spacing w:before="100" w:beforeAutospacing="1" w:after="100" w:afterAutospacing="1"/>
              <w:rPr>
                <w:rFonts w:eastAsia="Times New Roman"/>
                <w:sz w:val="28"/>
                <w:szCs w:val="28"/>
                <w:lang w:eastAsia="ru-RU"/>
              </w:rPr>
            </w:pPr>
            <w:r w:rsidRPr="005B6322">
              <w:rPr>
                <w:rFonts w:eastAsia="Times New Roman"/>
                <w:b/>
                <w:bCs/>
                <w:sz w:val="28"/>
                <w:szCs w:val="28"/>
                <w:lang w:eastAsia="ru-RU"/>
              </w:rPr>
              <w:t>Лабораторные  работы</w:t>
            </w:r>
          </w:p>
        </w:tc>
        <w:tc>
          <w:tcPr>
            <w:tcW w:w="1983" w:type="dxa"/>
            <w:tcBorders>
              <w:top w:val="nil"/>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b/>
                <w:bCs/>
                <w:sz w:val="28"/>
                <w:szCs w:val="28"/>
                <w:lang w:eastAsia="ru-RU"/>
              </w:rPr>
              <w:t>Контрольные работы</w:t>
            </w:r>
          </w:p>
        </w:tc>
      </w:tr>
      <w:tr w:rsidR="00820B60"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Введение.</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 </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 </w:t>
            </w:r>
          </w:p>
        </w:tc>
      </w:tr>
      <w:tr w:rsidR="00820B60"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2</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Происхождение человека</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E46BFF" w:rsidP="00070AB1">
            <w:pPr>
              <w:spacing w:before="100" w:beforeAutospacing="1" w:after="100" w:afterAutospacing="1"/>
              <w:rPr>
                <w:rFonts w:eastAsia="Times New Roman"/>
                <w:sz w:val="28"/>
                <w:szCs w:val="28"/>
                <w:lang w:eastAsia="ru-RU"/>
              </w:rPr>
            </w:pPr>
            <w:r>
              <w:rPr>
                <w:rFonts w:eastAsia="Times New Roman"/>
                <w:sz w:val="28"/>
                <w:szCs w:val="28"/>
                <w:lang w:eastAsia="ru-RU"/>
              </w:rPr>
              <w:t>3</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 </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 </w:t>
            </w:r>
          </w:p>
        </w:tc>
      </w:tr>
      <w:tr w:rsidR="00820B60"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3</w:t>
            </w:r>
          </w:p>
        </w:tc>
        <w:tc>
          <w:tcPr>
            <w:tcW w:w="6231" w:type="dxa"/>
            <w:tcBorders>
              <w:top w:val="outset" w:sz="6" w:space="0" w:color="auto"/>
              <w:left w:val="outset" w:sz="6" w:space="0" w:color="auto"/>
              <w:bottom w:val="outset" w:sz="6" w:space="0" w:color="auto"/>
              <w:right w:val="outset" w:sz="6" w:space="0" w:color="auto"/>
            </w:tcBorders>
            <w:shd w:val="clear" w:color="auto" w:fill="auto"/>
          </w:tcPr>
          <w:p w:rsidR="00820B60" w:rsidRPr="005B6322" w:rsidRDefault="00820B60" w:rsidP="00A61FB4">
            <w:pPr>
              <w:spacing w:before="100" w:beforeAutospacing="1" w:after="100" w:afterAutospacing="1"/>
              <w:rPr>
                <w:rFonts w:eastAsia="Times New Roman"/>
                <w:sz w:val="28"/>
                <w:szCs w:val="28"/>
                <w:lang w:eastAsia="ru-RU"/>
              </w:rPr>
            </w:pPr>
            <w:r w:rsidRPr="005B6322">
              <w:rPr>
                <w:rFonts w:eastAsia="Times New Roman"/>
                <w:sz w:val="28"/>
                <w:szCs w:val="28"/>
                <w:lang w:eastAsia="ru-RU"/>
              </w:rPr>
              <w:t xml:space="preserve">Клеточное строение организма. Ткани </w:t>
            </w:r>
          </w:p>
        </w:tc>
        <w:tc>
          <w:tcPr>
            <w:tcW w:w="2379" w:type="dxa"/>
            <w:tcBorders>
              <w:top w:val="outset" w:sz="6" w:space="0" w:color="auto"/>
              <w:left w:val="outset" w:sz="6" w:space="0" w:color="auto"/>
              <w:bottom w:val="outset" w:sz="6" w:space="0" w:color="auto"/>
              <w:right w:val="outset" w:sz="6" w:space="0" w:color="auto"/>
            </w:tcBorders>
            <w:shd w:val="clear" w:color="auto" w:fill="auto"/>
          </w:tcPr>
          <w:p w:rsidR="00820B60" w:rsidRPr="005B6322" w:rsidRDefault="009B7129"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w:t>
            </w:r>
          </w:p>
        </w:tc>
        <w:tc>
          <w:tcPr>
            <w:tcW w:w="3414" w:type="dxa"/>
            <w:tcBorders>
              <w:top w:val="outset" w:sz="6" w:space="0" w:color="auto"/>
              <w:left w:val="outset" w:sz="6" w:space="0" w:color="auto"/>
              <w:bottom w:val="outset" w:sz="6" w:space="0" w:color="auto"/>
              <w:right w:val="outset" w:sz="6" w:space="0" w:color="auto"/>
            </w:tcBorders>
            <w:shd w:val="clear" w:color="auto" w:fill="auto"/>
          </w:tcPr>
          <w:p w:rsidR="00820B60" w:rsidRPr="005B6322" w:rsidRDefault="00820B60" w:rsidP="00070AB1">
            <w:pPr>
              <w:spacing w:before="100" w:beforeAutospacing="1" w:after="100" w:afterAutospacing="1"/>
              <w:rPr>
                <w:rFonts w:eastAsia="Times New Roman"/>
                <w:sz w:val="28"/>
                <w:szCs w:val="28"/>
                <w:lang w:eastAsia="ru-RU"/>
              </w:rPr>
            </w:pPr>
          </w:p>
        </w:tc>
        <w:tc>
          <w:tcPr>
            <w:tcW w:w="1983" w:type="dxa"/>
            <w:tcBorders>
              <w:top w:val="outset" w:sz="6" w:space="0" w:color="auto"/>
              <w:left w:val="outset" w:sz="6" w:space="0" w:color="auto"/>
              <w:bottom w:val="outset" w:sz="6" w:space="0" w:color="auto"/>
              <w:right w:val="outset" w:sz="6" w:space="0" w:color="auto"/>
            </w:tcBorders>
            <w:shd w:val="clear" w:color="auto" w:fill="auto"/>
          </w:tcPr>
          <w:p w:rsidR="00820B60" w:rsidRPr="005B6322" w:rsidRDefault="00820B60" w:rsidP="00070AB1">
            <w:pPr>
              <w:spacing w:before="100" w:beforeAutospacing="1" w:after="100" w:afterAutospacing="1"/>
              <w:rPr>
                <w:rFonts w:eastAsia="Times New Roman"/>
                <w:sz w:val="28"/>
                <w:szCs w:val="28"/>
                <w:lang w:eastAsia="ru-RU"/>
              </w:rPr>
            </w:pPr>
          </w:p>
        </w:tc>
      </w:tr>
      <w:tr w:rsidR="00820B60"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4</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Общий обзор   организма человека</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9B7129"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 </w:t>
            </w:r>
          </w:p>
        </w:tc>
      </w:tr>
      <w:tr w:rsidR="00820B60"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5</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Нервная система человека</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9B7129"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7</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820B60" w:rsidRPr="005B6322" w:rsidRDefault="00820B60" w:rsidP="00BB2821">
            <w:pPr>
              <w:spacing w:before="100" w:beforeAutospacing="1" w:after="100" w:afterAutospacing="1"/>
              <w:jc w:val="both"/>
              <w:rPr>
                <w:rFonts w:eastAsia="Times New Roman"/>
                <w:sz w:val="28"/>
                <w:szCs w:val="28"/>
                <w:lang w:eastAsia="ru-RU"/>
              </w:rPr>
            </w:pPr>
            <w:r w:rsidRPr="005B6322">
              <w:rPr>
                <w:rFonts w:eastAsia="Times New Roman"/>
                <w:sz w:val="28"/>
                <w:szCs w:val="28"/>
                <w:lang w:eastAsia="ru-RU"/>
              </w:rPr>
              <w:t>1</w:t>
            </w:r>
          </w:p>
        </w:tc>
      </w:tr>
      <w:tr w:rsidR="00820B60" w:rsidRPr="005B6322" w:rsidTr="00EF5922">
        <w:trPr>
          <w:trHeight w:val="317"/>
        </w:trPr>
        <w:tc>
          <w:tcPr>
            <w:tcW w:w="453" w:type="dxa"/>
            <w:tcBorders>
              <w:top w:val="outset" w:sz="6" w:space="0" w:color="auto"/>
              <w:left w:val="outset" w:sz="6" w:space="0" w:color="auto"/>
              <w:bottom w:val="single" w:sz="4"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6</w:t>
            </w:r>
          </w:p>
        </w:tc>
        <w:tc>
          <w:tcPr>
            <w:tcW w:w="6231" w:type="dxa"/>
            <w:tcBorders>
              <w:top w:val="outset" w:sz="6" w:space="0" w:color="auto"/>
              <w:left w:val="outset" w:sz="6" w:space="0" w:color="auto"/>
              <w:bottom w:val="single" w:sz="4"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Опора и движение</w:t>
            </w:r>
          </w:p>
        </w:tc>
        <w:tc>
          <w:tcPr>
            <w:tcW w:w="2379" w:type="dxa"/>
            <w:tcBorders>
              <w:top w:val="outset" w:sz="6" w:space="0" w:color="auto"/>
              <w:left w:val="outset" w:sz="6" w:space="0" w:color="auto"/>
              <w:bottom w:val="single" w:sz="4"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8</w:t>
            </w:r>
          </w:p>
        </w:tc>
        <w:tc>
          <w:tcPr>
            <w:tcW w:w="3414" w:type="dxa"/>
            <w:tcBorders>
              <w:top w:val="outset" w:sz="6" w:space="0" w:color="auto"/>
              <w:left w:val="outset" w:sz="6" w:space="0" w:color="auto"/>
              <w:bottom w:val="single" w:sz="4" w:space="0" w:color="auto"/>
              <w:right w:val="outset" w:sz="6" w:space="0" w:color="auto"/>
            </w:tcBorders>
            <w:shd w:val="clear" w:color="auto" w:fill="auto"/>
            <w:hideMark/>
          </w:tcPr>
          <w:p w:rsidR="00820B60" w:rsidRPr="005B6322" w:rsidRDefault="00820B60"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2</w:t>
            </w:r>
          </w:p>
        </w:tc>
        <w:tc>
          <w:tcPr>
            <w:tcW w:w="1983" w:type="dxa"/>
            <w:tcBorders>
              <w:top w:val="outset" w:sz="6" w:space="0" w:color="auto"/>
              <w:left w:val="outset" w:sz="6" w:space="0" w:color="auto"/>
              <w:bottom w:val="single" w:sz="4" w:space="0" w:color="auto"/>
              <w:right w:val="outset" w:sz="6" w:space="0" w:color="auto"/>
            </w:tcBorders>
            <w:shd w:val="clear" w:color="auto" w:fill="auto"/>
            <w:hideMark/>
          </w:tcPr>
          <w:p w:rsidR="00820B60" w:rsidRPr="005B6322" w:rsidRDefault="00820B60" w:rsidP="00BB2821">
            <w:pPr>
              <w:spacing w:before="100" w:beforeAutospacing="1" w:after="100" w:afterAutospacing="1"/>
              <w:jc w:val="both"/>
              <w:rPr>
                <w:rFonts w:eastAsia="Times New Roman"/>
                <w:sz w:val="28"/>
                <w:szCs w:val="28"/>
                <w:lang w:eastAsia="ru-RU"/>
              </w:rPr>
            </w:pPr>
            <w:r w:rsidRPr="005B6322">
              <w:rPr>
                <w:rFonts w:eastAsia="Times New Roman"/>
                <w:sz w:val="28"/>
                <w:szCs w:val="28"/>
                <w:lang w:eastAsia="ru-RU"/>
              </w:rPr>
              <w:t>1</w:t>
            </w:r>
          </w:p>
        </w:tc>
      </w:tr>
      <w:tr w:rsidR="001B1CFA" w:rsidRPr="005B6322" w:rsidTr="00EF5922">
        <w:trPr>
          <w:trHeight w:val="230"/>
        </w:trPr>
        <w:tc>
          <w:tcPr>
            <w:tcW w:w="453" w:type="dxa"/>
            <w:tcBorders>
              <w:top w:val="single" w:sz="4" w:space="0" w:color="auto"/>
              <w:left w:val="outset" w:sz="6" w:space="0" w:color="auto"/>
              <w:bottom w:val="outset" w:sz="6" w:space="0" w:color="auto"/>
              <w:right w:val="outset" w:sz="6" w:space="0" w:color="auto"/>
            </w:tcBorders>
            <w:shd w:val="clear" w:color="auto" w:fill="auto"/>
          </w:tcPr>
          <w:p w:rsidR="001B1CFA" w:rsidRPr="005B6322" w:rsidRDefault="001B1CFA" w:rsidP="00F2127A">
            <w:pPr>
              <w:spacing w:before="100" w:beforeAutospacing="1" w:after="100" w:afterAutospacing="1"/>
              <w:rPr>
                <w:rFonts w:eastAsia="Times New Roman"/>
                <w:sz w:val="28"/>
                <w:szCs w:val="28"/>
                <w:lang w:eastAsia="ru-RU"/>
              </w:rPr>
            </w:pPr>
            <w:r w:rsidRPr="005B6322">
              <w:rPr>
                <w:rFonts w:eastAsia="Times New Roman"/>
                <w:sz w:val="28"/>
                <w:szCs w:val="28"/>
                <w:lang w:eastAsia="ru-RU"/>
              </w:rPr>
              <w:t>7</w:t>
            </w:r>
          </w:p>
        </w:tc>
        <w:tc>
          <w:tcPr>
            <w:tcW w:w="6231" w:type="dxa"/>
            <w:tcBorders>
              <w:top w:val="single" w:sz="4" w:space="0" w:color="auto"/>
              <w:left w:val="outset" w:sz="6" w:space="0" w:color="auto"/>
              <w:bottom w:val="outset" w:sz="6" w:space="0" w:color="auto"/>
              <w:right w:val="outset" w:sz="6" w:space="0" w:color="auto"/>
            </w:tcBorders>
            <w:shd w:val="clear" w:color="auto" w:fill="auto"/>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Железы внутренней секреции</w:t>
            </w:r>
          </w:p>
        </w:tc>
        <w:tc>
          <w:tcPr>
            <w:tcW w:w="2379" w:type="dxa"/>
            <w:tcBorders>
              <w:top w:val="single" w:sz="4" w:space="0" w:color="auto"/>
              <w:left w:val="outset" w:sz="6" w:space="0" w:color="auto"/>
              <w:bottom w:val="outset" w:sz="6" w:space="0" w:color="auto"/>
              <w:right w:val="outset" w:sz="6" w:space="0" w:color="auto"/>
            </w:tcBorders>
            <w:shd w:val="clear" w:color="auto" w:fill="auto"/>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2</w:t>
            </w:r>
          </w:p>
        </w:tc>
        <w:tc>
          <w:tcPr>
            <w:tcW w:w="3414" w:type="dxa"/>
            <w:tcBorders>
              <w:top w:val="single" w:sz="4" w:space="0" w:color="auto"/>
              <w:left w:val="outset" w:sz="6" w:space="0" w:color="auto"/>
              <w:bottom w:val="outset" w:sz="6" w:space="0" w:color="auto"/>
              <w:right w:val="outset" w:sz="6" w:space="0" w:color="auto"/>
            </w:tcBorders>
            <w:shd w:val="clear" w:color="auto" w:fill="auto"/>
          </w:tcPr>
          <w:p w:rsidR="001B1CFA" w:rsidRPr="005B6322" w:rsidRDefault="001B1CFA" w:rsidP="00070AB1">
            <w:pPr>
              <w:spacing w:before="100" w:beforeAutospacing="1" w:after="100" w:afterAutospacing="1"/>
              <w:rPr>
                <w:rFonts w:eastAsia="Times New Roman"/>
                <w:sz w:val="28"/>
                <w:szCs w:val="28"/>
                <w:lang w:eastAsia="ru-RU"/>
              </w:rPr>
            </w:pPr>
          </w:p>
        </w:tc>
        <w:tc>
          <w:tcPr>
            <w:tcW w:w="1983" w:type="dxa"/>
            <w:tcBorders>
              <w:top w:val="single" w:sz="4" w:space="0" w:color="auto"/>
              <w:left w:val="outset" w:sz="6" w:space="0" w:color="auto"/>
              <w:bottom w:val="outset" w:sz="6" w:space="0" w:color="auto"/>
              <w:right w:val="outset" w:sz="6" w:space="0" w:color="auto"/>
            </w:tcBorders>
            <w:shd w:val="clear" w:color="auto" w:fill="auto"/>
          </w:tcPr>
          <w:p w:rsidR="001B1CFA" w:rsidRPr="005B6322" w:rsidRDefault="001B1CFA" w:rsidP="00BB2821">
            <w:pPr>
              <w:spacing w:before="100" w:beforeAutospacing="1" w:after="100" w:afterAutospacing="1"/>
              <w:jc w:val="both"/>
              <w:rPr>
                <w:rFonts w:eastAsia="Times New Roman"/>
                <w:sz w:val="28"/>
                <w:szCs w:val="28"/>
                <w:lang w:eastAsia="ru-RU"/>
              </w:rPr>
            </w:pPr>
          </w:p>
        </w:tc>
      </w:tr>
      <w:tr w:rsidR="001B1CFA"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tcPr>
          <w:p w:rsidR="001B1CFA" w:rsidRPr="005B6322" w:rsidRDefault="001B1CFA" w:rsidP="00F2127A">
            <w:pPr>
              <w:spacing w:before="100" w:beforeAutospacing="1" w:after="100" w:afterAutospacing="1"/>
              <w:rPr>
                <w:rFonts w:eastAsia="Times New Roman"/>
                <w:sz w:val="28"/>
                <w:szCs w:val="28"/>
                <w:lang w:eastAsia="ru-RU"/>
              </w:rPr>
            </w:pPr>
            <w:r w:rsidRPr="005B6322">
              <w:rPr>
                <w:rFonts w:eastAsia="Times New Roman"/>
                <w:sz w:val="28"/>
                <w:szCs w:val="28"/>
                <w:lang w:eastAsia="ru-RU"/>
              </w:rPr>
              <w:t>8</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Внутренняя среда организма</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3</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BB2821">
            <w:pPr>
              <w:spacing w:before="100" w:beforeAutospacing="1" w:after="100" w:afterAutospacing="1"/>
              <w:jc w:val="both"/>
              <w:rPr>
                <w:rFonts w:eastAsia="Times New Roman"/>
                <w:sz w:val="28"/>
                <w:szCs w:val="28"/>
                <w:lang w:eastAsia="ru-RU"/>
              </w:rPr>
            </w:pPr>
            <w:r w:rsidRPr="005B6322">
              <w:rPr>
                <w:rFonts w:eastAsia="Times New Roman"/>
                <w:sz w:val="28"/>
                <w:szCs w:val="28"/>
                <w:lang w:eastAsia="ru-RU"/>
              </w:rPr>
              <w:t> </w:t>
            </w:r>
          </w:p>
        </w:tc>
      </w:tr>
      <w:tr w:rsidR="001B1CFA"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tcPr>
          <w:p w:rsidR="001B1CFA" w:rsidRPr="005B6322" w:rsidRDefault="001B1CFA" w:rsidP="00F2127A">
            <w:pPr>
              <w:spacing w:before="100" w:beforeAutospacing="1" w:after="100" w:afterAutospacing="1"/>
              <w:rPr>
                <w:rFonts w:eastAsia="Times New Roman"/>
                <w:sz w:val="28"/>
                <w:szCs w:val="28"/>
                <w:lang w:eastAsia="ru-RU"/>
              </w:rPr>
            </w:pPr>
            <w:r w:rsidRPr="005B6322">
              <w:rPr>
                <w:rFonts w:eastAsia="Times New Roman"/>
                <w:sz w:val="28"/>
                <w:szCs w:val="28"/>
                <w:lang w:eastAsia="ru-RU"/>
              </w:rPr>
              <w:t>9</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Кровеносная и лимфатическая системы организма</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6</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3</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BB2821">
            <w:pPr>
              <w:spacing w:before="100" w:beforeAutospacing="1" w:after="100" w:afterAutospacing="1"/>
              <w:jc w:val="both"/>
              <w:rPr>
                <w:rFonts w:eastAsia="Times New Roman"/>
                <w:sz w:val="28"/>
                <w:szCs w:val="28"/>
                <w:lang w:eastAsia="ru-RU"/>
              </w:rPr>
            </w:pPr>
            <w:r w:rsidRPr="005B6322">
              <w:rPr>
                <w:rFonts w:eastAsia="Times New Roman"/>
                <w:sz w:val="28"/>
                <w:szCs w:val="28"/>
                <w:lang w:eastAsia="ru-RU"/>
              </w:rPr>
              <w:t>1</w:t>
            </w:r>
          </w:p>
        </w:tc>
      </w:tr>
      <w:tr w:rsidR="001B1CFA"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tcPr>
          <w:p w:rsidR="001B1CFA" w:rsidRPr="005B6322" w:rsidRDefault="001B1CFA" w:rsidP="00F2127A">
            <w:pPr>
              <w:spacing w:before="100" w:beforeAutospacing="1" w:after="100" w:afterAutospacing="1"/>
              <w:rPr>
                <w:rFonts w:eastAsia="Times New Roman"/>
                <w:sz w:val="28"/>
                <w:szCs w:val="28"/>
                <w:lang w:eastAsia="ru-RU"/>
              </w:rPr>
            </w:pPr>
            <w:r w:rsidRPr="005B6322">
              <w:rPr>
                <w:rFonts w:eastAsia="Times New Roman"/>
                <w:sz w:val="28"/>
                <w:szCs w:val="28"/>
                <w:lang w:eastAsia="ru-RU"/>
              </w:rPr>
              <w:t>10</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Дыхание</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5</w:t>
            </w:r>
            <w:r w:rsidR="00E46BFF">
              <w:rPr>
                <w:rFonts w:eastAsia="Times New Roman"/>
                <w:sz w:val="28"/>
                <w:szCs w:val="28"/>
                <w:lang w:eastAsia="ru-RU"/>
              </w:rPr>
              <w:t xml:space="preserve"> </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BB2821">
            <w:pPr>
              <w:spacing w:before="100" w:beforeAutospacing="1" w:after="100" w:afterAutospacing="1"/>
              <w:jc w:val="both"/>
              <w:rPr>
                <w:rFonts w:eastAsia="Times New Roman"/>
                <w:sz w:val="28"/>
                <w:szCs w:val="28"/>
                <w:lang w:eastAsia="ru-RU"/>
              </w:rPr>
            </w:pPr>
            <w:r w:rsidRPr="005B6322">
              <w:rPr>
                <w:rFonts w:eastAsia="Times New Roman"/>
                <w:sz w:val="28"/>
                <w:szCs w:val="28"/>
                <w:lang w:eastAsia="ru-RU"/>
              </w:rPr>
              <w:t> </w:t>
            </w:r>
          </w:p>
        </w:tc>
      </w:tr>
      <w:tr w:rsidR="001B1CFA"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tcPr>
          <w:p w:rsidR="001B1CFA" w:rsidRPr="005B6322" w:rsidRDefault="001B1CFA" w:rsidP="00F2127A">
            <w:pPr>
              <w:spacing w:before="100" w:beforeAutospacing="1" w:after="100" w:afterAutospacing="1"/>
              <w:rPr>
                <w:rFonts w:eastAsia="Times New Roman"/>
                <w:sz w:val="28"/>
                <w:szCs w:val="28"/>
                <w:lang w:eastAsia="ru-RU"/>
              </w:rPr>
            </w:pPr>
            <w:r w:rsidRPr="005B6322">
              <w:rPr>
                <w:rFonts w:eastAsia="Times New Roman"/>
                <w:sz w:val="28"/>
                <w:szCs w:val="28"/>
                <w:lang w:eastAsia="ru-RU"/>
              </w:rPr>
              <w:t>11</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Пищеварение</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5</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BB2821">
            <w:pPr>
              <w:spacing w:before="100" w:beforeAutospacing="1" w:after="100" w:afterAutospacing="1"/>
              <w:jc w:val="both"/>
              <w:rPr>
                <w:rFonts w:eastAsia="Times New Roman"/>
                <w:sz w:val="28"/>
                <w:szCs w:val="28"/>
                <w:lang w:eastAsia="ru-RU"/>
              </w:rPr>
            </w:pPr>
            <w:r w:rsidRPr="005B6322">
              <w:rPr>
                <w:rFonts w:eastAsia="Times New Roman"/>
                <w:sz w:val="28"/>
                <w:szCs w:val="28"/>
                <w:lang w:eastAsia="ru-RU"/>
              </w:rPr>
              <w:t> </w:t>
            </w:r>
          </w:p>
        </w:tc>
      </w:tr>
      <w:tr w:rsidR="001B1CFA"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tcPr>
          <w:p w:rsidR="001B1CFA" w:rsidRPr="005B6322" w:rsidRDefault="001B1CFA" w:rsidP="00F2127A">
            <w:pPr>
              <w:spacing w:before="100" w:beforeAutospacing="1" w:after="100" w:afterAutospacing="1"/>
              <w:rPr>
                <w:rFonts w:eastAsia="Times New Roman"/>
                <w:sz w:val="28"/>
                <w:szCs w:val="28"/>
                <w:lang w:eastAsia="ru-RU"/>
              </w:rPr>
            </w:pPr>
            <w:r w:rsidRPr="005B6322">
              <w:rPr>
                <w:rFonts w:eastAsia="Times New Roman"/>
                <w:sz w:val="28"/>
                <w:szCs w:val="28"/>
                <w:lang w:eastAsia="ru-RU"/>
              </w:rPr>
              <w:t>12</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Обмен веществ и энергии</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4</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BB2821">
            <w:pPr>
              <w:spacing w:before="100" w:beforeAutospacing="1" w:after="100" w:afterAutospacing="1"/>
              <w:jc w:val="both"/>
              <w:rPr>
                <w:rFonts w:eastAsia="Times New Roman"/>
                <w:sz w:val="28"/>
                <w:szCs w:val="28"/>
                <w:lang w:eastAsia="ru-RU"/>
              </w:rPr>
            </w:pPr>
            <w:r w:rsidRPr="005B6322">
              <w:rPr>
                <w:rFonts w:eastAsia="Times New Roman"/>
                <w:sz w:val="28"/>
                <w:szCs w:val="28"/>
                <w:lang w:eastAsia="ru-RU"/>
              </w:rPr>
              <w:t>1</w:t>
            </w:r>
          </w:p>
        </w:tc>
      </w:tr>
      <w:tr w:rsidR="001B1CFA"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tcPr>
          <w:p w:rsidR="001B1CFA" w:rsidRPr="005B6322" w:rsidRDefault="001B1CFA" w:rsidP="00F2127A">
            <w:pPr>
              <w:spacing w:before="100" w:beforeAutospacing="1" w:after="100" w:afterAutospacing="1"/>
              <w:rPr>
                <w:rFonts w:eastAsia="Times New Roman"/>
                <w:sz w:val="28"/>
                <w:szCs w:val="28"/>
                <w:lang w:eastAsia="ru-RU"/>
              </w:rPr>
            </w:pPr>
            <w:r w:rsidRPr="005B6322">
              <w:rPr>
                <w:rFonts w:eastAsia="Times New Roman"/>
                <w:sz w:val="28"/>
                <w:szCs w:val="28"/>
                <w:lang w:eastAsia="ru-RU"/>
              </w:rPr>
              <w:t>13</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Выделение</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 </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BB2821">
            <w:pPr>
              <w:spacing w:before="100" w:beforeAutospacing="1" w:after="100" w:afterAutospacing="1"/>
              <w:jc w:val="both"/>
              <w:rPr>
                <w:rFonts w:eastAsia="Times New Roman"/>
                <w:sz w:val="28"/>
                <w:szCs w:val="28"/>
                <w:lang w:eastAsia="ru-RU"/>
              </w:rPr>
            </w:pPr>
            <w:r w:rsidRPr="005B6322">
              <w:rPr>
                <w:rFonts w:eastAsia="Times New Roman"/>
                <w:sz w:val="28"/>
                <w:szCs w:val="28"/>
                <w:lang w:eastAsia="ru-RU"/>
              </w:rPr>
              <w:t> </w:t>
            </w:r>
          </w:p>
        </w:tc>
      </w:tr>
      <w:tr w:rsidR="001B1CFA"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tcPr>
          <w:p w:rsidR="001B1CFA" w:rsidRPr="005B6322" w:rsidRDefault="001B1CFA" w:rsidP="00F2127A">
            <w:pPr>
              <w:spacing w:before="100" w:beforeAutospacing="1" w:after="100" w:afterAutospacing="1"/>
              <w:rPr>
                <w:rFonts w:eastAsia="Times New Roman"/>
                <w:sz w:val="28"/>
                <w:szCs w:val="28"/>
                <w:lang w:eastAsia="ru-RU"/>
              </w:rPr>
            </w:pPr>
            <w:r w:rsidRPr="005B6322">
              <w:rPr>
                <w:rFonts w:eastAsia="Times New Roman"/>
                <w:sz w:val="28"/>
                <w:szCs w:val="28"/>
                <w:lang w:eastAsia="ru-RU"/>
              </w:rPr>
              <w:t>14</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Покровы тела терморегуляция</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3</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 </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BB2821">
            <w:pPr>
              <w:spacing w:before="100" w:beforeAutospacing="1" w:after="100" w:afterAutospacing="1"/>
              <w:jc w:val="both"/>
              <w:rPr>
                <w:rFonts w:eastAsia="Times New Roman"/>
                <w:sz w:val="28"/>
                <w:szCs w:val="28"/>
                <w:lang w:eastAsia="ru-RU"/>
              </w:rPr>
            </w:pPr>
          </w:p>
        </w:tc>
      </w:tr>
      <w:tr w:rsidR="001B1CFA"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tcPr>
          <w:p w:rsidR="001B1CFA" w:rsidRPr="005B6322" w:rsidRDefault="001B1CFA" w:rsidP="00F2127A">
            <w:pPr>
              <w:spacing w:before="100" w:beforeAutospacing="1" w:after="100" w:afterAutospacing="1"/>
              <w:rPr>
                <w:rFonts w:eastAsia="Times New Roman"/>
                <w:sz w:val="28"/>
                <w:szCs w:val="28"/>
                <w:lang w:eastAsia="ru-RU"/>
              </w:rPr>
            </w:pPr>
            <w:r w:rsidRPr="005B6322">
              <w:rPr>
                <w:rFonts w:eastAsia="Times New Roman"/>
                <w:sz w:val="28"/>
                <w:szCs w:val="28"/>
                <w:lang w:eastAsia="ru-RU"/>
              </w:rPr>
              <w:t>15</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Размножение и развитие</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6</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 2</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BB2821">
            <w:pPr>
              <w:spacing w:before="100" w:beforeAutospacing="1" w:after="100" w:afterAutospacing="1"/>
              <w:jc w:val="both"/>
              <w:rPr>
                <w:rFonts w:eastAsia="Times New Roman"/>
                <w:sz w:val="28"/>
                <w:szCs w:val="28"/>
                <w:lang w:eastAsia="ru-RU"/>
              </w:rPr>
            </w:pPr>
            <w:r w:rsidRPr="005B6322">
              <w:rPr>
                <w:rFonts w:eastAsia="Times New Roman"/>
                <w:sz w:val="28"/>
                <w:szCs w:val="28"/>
                <w:lang w:eastAsia="ru-RU"/>
              </w:rPr>
              <w:t> 1</w:t>
            </w:r>
          </w:p>
        </w:tc>
      </w:tr>
      <w:tr w:rsidR="001B1CFA"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tcPr>
          <w:p w:rsidR="001B1CFA" w:rsidRPr="005B6322" w:rsidRDefault="001B1CFA" w:rsidP="00F2127A">
            <w:pPr>
              <w:spacing w:before="100" w:beforeAutospacing="1" w:after="100" w:afterAutospacing="1"/>
              <w:rPr>
                <w:rFonts w:eastAsia="Times New Roman"/>
                <w:sz w:val="28"/>
                <w:szCs w:val="28"/>
                <w:lang w:eastAsia="ru-RU"/>
              </w:rPr>
            </w:pPr>
            <w:r w:rsidRPr="005B6322">
              <w:rPr>
                <w:rFonts w:eastAsia="Times New Roman"/>
                <w:sz w:val="28"/>
                <w:szCs w:val="28"/>
                <w:lang w:eastAsia="ru-RU"/>
              </w:rPr>
              <w:t>16</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Высшая нервная деятельность</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EE1398" w:rsidP="00070AB1">
            <w:pPr>
              <w:spacing w:before="100" w:beforeAutospacing="1" w:after="100" w:afterAutospacing="1"/>
              <w:rPr>
                <w:rFonts w:eastAsia="Times New Roman"/>
                <w:sz w:val="28"/>
                <w:szCs w:val="28"/>
                <w:lang w:eastAsia="ru-RU"/>
              </w:rPr>
            </w:pPr>
            <w:r>
              <w:rPr>
                <w:rFonts w:eastAsia="Times New Roman"/>
                <w:sz w:val="28"/>
                <w:szCs w:val="28"/>
                <w:lang w:eastAsia="ru-RU"/>
              </w:rPr>
              <w:t>5</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 </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BB2821">
            <w:pPr>
              <w:spacing w:before="100" w:beforeAutospacing="1" w:after="100" w:afterAutospacing="1"/>
              <w:jc w:val="both"/>
              <w:rPr>
                <w:rFonts w:eastAsia="Times New Roman"/>
                <w:sz w:val="28"/>
                <w:szCs w:val="28"/>
                <w:lang w:eastAsia="ru-RU"/>
              </w:rPr>
            </w:pPr>
            <w:r w:rsidRPr="005B6322">
              <w:rPr>
                <w:rFonts w:eastAsia="Times New Roman"/>
                <w:sz w:val="28"/>
                <w:szCs w:val="28"/>
                <w:lang w:eastAsia="ru-RU"/>
              </w:rPr>
              <w:t> </w:t>
            </w:r>
          </w:p>
        </w:tc>
      </w:tr>
      <w:tr w:rsidR="001B1CFA"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tcPr>
          <w:p w:rsidR="001B1CFA" w:rsidRPr="005B6322" w:rsidRDefault="001B1CFA" w:rsidP="00F2127A">
            <w:pPr>
              <w:spacing w:before="100" w:beforeAutospacing="1" w:after="100" w:afterAutospacing="1"/>
              <w:rPr>
                <w:rFonts w:eastAsia="Times New Roman"/>
                <w:sz w:val="28"/>
                <w:szCs w:val="28"/>
                <w:lang w:eastAsia="ru-RU"/>
              </w:rPr>
            </w:pPr>
            <w:r w:rsidRPr="005B6322">
              <w:rPr>
                <w:rFonts w:eastAsia="Times New Roman"/>
                <w:sz w:val="28"/>
                <w:szCs w:val="28"/>
                <w:lang w:eastAsia="ru-RU"/>
              </w:rPr>
              <w:t>17</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 xml:space="preserve">Анализаторы </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5</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BB2821">
            <w:pPr>
              <w:spacing w:before="100" w:beforeAutospacing="1" w:after="100" w:afterAutospacing="1"/>
              <w:jc w:val="both"/>
              <w:rPr>
                <w:rFonts w:eastAsia="Times New Roman"/>
                <w:sz w:val="28"/>
                <w:szCs w:val="28"/>
                <w:lang w:eastAsia="ru-RU"/>
              </w:rPr>
            </w:pPr>
            <w:r w:rsidRPr="005B6322">
              <w:rPr>
                <w:rFonts w:eastAsia="Times New Roman"/>
                <w:sz w:val="28"/>
                <w:szCs w:val="28"/>
                <w:lang w:eastAsia="ru-RU"/>
              </w:rPr>
              <w:t> </w:t>
            </w:r>
          </w:p>
        </w:tc>
      </w:tr>
      <w:tr w:rsidR="001B1CFA"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18</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Обобщение</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 </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p>
        </w:tc>
      </w:tr>
      <w:tr w:rsidR="001B1CFA" w:rsidRPr="005B6322" w:rsidTr="00EF5922">
        <w:trPr>
          <w:trHeight w:val="146"/>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 </w:t>
            </w:r>
          </w:p>
        </w:tc>
        <w:tc>
          <w:tcPr>
            <w:tcW w:w="6231"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EE1398"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И</w:t>
            </w:r>
            <w:r w:rsidR="001B1CFA" w:rsidRPr="005B6322">
              <w:rPr>
                <w:rFonts w:eastAsia="Times New Roman"/>
                <w:sz w:val="28"/>
                <w:szCs w:val="28"/>
                <w:lang w:eastAsia="ru-RU"/>
              </w:rPr>
              <w:t>того</w:t>
            </w:r>
            <w:r>
              <w:rPr>
                <w:rFonts w:eastAsia="Times New Roman"/>
                <w:sz w:val="28"/>
                <w:szCs w:val="28"/>
                <w:lang w:eastAsia="ru-RU"/>
              </w:rPr>
              <w:t xml:space="preserve"> </w:t>
            </w:r>
          </w:p>
        </w:tc>
        <w:tc>
          <w:tcPr>
            <w:tcW w:w="2379"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E46BFF" w:rsidP="00070AB1">
            <w:pPr>
              <w:spacing w:before="100" w:beforeAutospacing="1" w:after="100" w:afterAutospacing="1"/>
              <w:rPr>
                <w:rFonts w:eastAsia="Times New Roman"/>
                <w:sz w:val="28"/>
                <w:szCs w:val="28"/>
                <w:lang w:eastAsia="ru-RU"/>
              </w:rPr>
            </w:pPr>
            <w:r>
              <w:rPr>
                <w:rFonts w:eastAsia="Times New Roman"/>
                <w:sz w:val="28"/>
                <w:szCs w:val="28"/>
                <w:lang w:eastAsia="ru-RU"/>
              </w:rPr>
              <w:t>67</w:t>
            </w:r>
          </w:p>
        </w:tc>
        <w:tc>
          <w:tcPr>
            <w:tcW w:w="3414"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15</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1B1CFA" w:rsidRPr="005B6322" w:rsidRDefault="001B1CFA" w:rsidP="00070AB1">
            <w:pPr>
              <w:spacing w:before="100" w:beforeAutospacing="1" w:after="100" w:afterAutospacing="1"/>
              <w:rPr>
                <w:rFonts w:eastAsia="Times New Roman"/>
                <w:sz w:val="28"/>
                <w:szCs w:val="28"/>
                <w:lang w:eastAsia="ru-RU"/>
              </w:rPr>
            </w:pPr>
            <w:r w:rsidRPr="005B6322">
              <w:rPr>
                <w:rFonts w:eastAsia="Times New Roman"/>
                <w:sz w:val="28"/>
                <w:szCs w:val="28"/>
                <w:lang w:eastAsia="ru-RU"/>
              </w:rPr>
              <w:t>5</w:t>
            </w:r>
          </w:p>
        </w:tc>
      </w:tr>
    </w:tbl>
    <w:p w:rsidR="006D5BD5" w:rsidRPr="005B6322" w:rsidRDefault="006D5BD5" w:rsidP="006D5BD5">
      <w:pPr>
        <w:rPr>
          <w:rFonts w:eastAsia="Times New Roman"/>
          <w:b/>
          <w:sz w:val="28"/>
          <w:szCs w:val="28"/>
          <w:lang w:eastAsia="ru-RU"/>
        </w:rPr>
      </w:pPr>
    </w:p>
    <w:p w:rsidR="008A2B3C" w:rsidRDefault="008A2B3C" w:rsidP="006D5BD5">
      <w:pPr>
        <w:jc w:val="center"/>
        <w:rPr>
          <w:b/>
          <w:sz w:val="28"/>
          <w:szCs w:val="28"/>
          <w:lang w:bidi="ru-RU"/>
        </w:rPr>
      </w:pPr>
    </w:p>
    <w:p w:rsidR="008A2B3C" w:rsidRDefault="008A2B3C" w:rsidP="006D5BD5">
      <w:pPr>
        <w:jc w:val="center"/>
        <w:rPr>
          <w:b/>
          <w:sz w:val="28"/>
          <w:szCs w:val="28"/>
          <w:lang w:bidi="ru-RU"/>
        </w:rPr>
      </w:pPr>
    </w:p>
    <w:p w:rsidR="005336D9" w:rsidRPr="005B6322" w:rsidRDefault="005336D9" w:rsidP="006D5BD5">
      <w:pPr>
        <w:jc w:val="center"/>
        <w:rPr>
          <w:b/>
          <w:sz w:val="28"/>
          <w:szCs w:val="28"/>
          <w:lang w:bidi="ru-RU"/>
        </w:rPr>
      </w:pPr>
      <w:r w:rsidRPr="005B6322">
        <w:rPr>
          <w:b/>
          <w:sz w:val="28"/>
          <w:szCs w:val="28"/>
          <w:lang w:bidi="ru-RU"/>
        </w:rPr>
        <w:lastRenderedPageBreak/>
        <w:t>5.Раздел «Календарно-тематическое планирование»</w:t>
      </w:r>
    </w:p>
    <w:p w:rsidR="006312F0" w:rsidRPr="005B6322" w:rsidRDefault="005336D9" w:rsidP="006D5BD5">
      <w:pPr>
        <w:jc w:val="center"/>
        <w:rPr>
          <w:b/>
          <w:sz w:val="28"/>
          <w:szCs w:val="28"/>
          <w:lang w:bidi="ru-RU"/>
        </w:rPr>
      </w:pPr>
      <w:r w:rsidRPr="005B6322">
        <w:rPr>
          <w:b/>
          <w:sz w:val="28"/>
          <w:szCs w:val="28"/>
          <w:lang w:bidi="ru-RU"/>
        </w:rPr>
        <w:t>Календарно-тематическое планирование по биологии , 8 класс</w:t>
      </w:r>
    </w:p>
    <w:p w:rsidR="000A3698" w:rsidRPr="005B6322" w:rsidRDefault="000A3698" w:rsidP="006D5BD5">
      <w:pPr>
        <w:jc w:val="center"/>
        <w:rPr>
          <w:rFonts w:eastAsia="Times New Roman"/>
          <w:b/>
          <w:sz w:val="28"/>
          <w:szCs w:val="28"/>
          <w:lang w:eastAsia="ru-RU"/>
        </w:rPr>
      </w:pPr>
      <w:r w:rsidRPr="005B6322">
        <w:rPr>
          <w:rFonts w:eastAsia="Times New Roman"/>
          <w:sz w:val="28"/>
          <w:szCs w:val="28"/>
          <w:lang w:eastAsia="ru-RU"/>
        </w:rPr>
        <w:t>(</w:t>
      </w:r>
      <w:r w:rsidR="006806B6">
        <w:rPr>
          <w:rFonts w:eastAsia="Times New Roman"/>
          <w:b/>
          <w:sz w:val="28"/>
          <w:szCs w:val="28"/>
          <w:lang w:eastAsia="ru-RU"/>
        </w:rPr>
        <w:t>67</w:t>
      </w:r>
      <w:r w:rsidRPr="005B6322">
        <w:rPr>
          <w:rFonts w:eastAsia="Times New Roman"/>
          <w:b/>
          <w:sz w:val="28"/>
          <w:szCs w:val="28"/>
          <w:lang w:eastAsia="ru-RU"/>
        </w:rPr>
        <w:t>часов; 2часа в неделю)</w:t>
      </w:r>
    </w:p>
    <w:p w:rsidR="000A3698" w:rsidRPr="005B6322" w:rsidRDefault="000A3698" w:rsidP="006D5BD5">
      <w:pPr>
        <w:ind w:left="-851"/>
        <w:rPr>
          <w:rFonts w:eastAsia="Times New Roman"/>
          <w:sz w:val="28"/>
          <w:szCs w:val="28"/>
          <w:lang w:eastAsia="ru-RU"/>
        </w:rPr>
      </w:pPr>
    </w:p>
    <w:tbl>
      <w:tblPr>
        <w:tblW w:w="1533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1023"/>
        <w:gridCol w:w="8139"/>
        <w:gridCol w:w="30"/>
        <w:gridCol w:w="15"/>
        <w:gridCol w:w="15"/>
        <w:gridCol w:w="15"/>
        <w:gridCol w:w="8"/>
        <w:gridCol w:w="7"/>
        <w:gridCol w:w="15"/>
        <w:gridCol w:w="828"/>
        <w:gridCol w:w="993"/>
        <w:gridCol w:w="1105"/>
        <w:gridCol w:w="1034"/>
        <w:gridCol w:w="1034"/>
      </w:tblGrid>
      <w:tr w:rsidR="000A3698" w:rsidRPr="005B6322" w:rsidTr="006806B6">
        <w:trPr>
          <w:trHeight w:val="1545"/>
        </w:trPr>
        <w:tc>
          <w:tcPr>
            <w:tcW w:w="1076" w:type="dxa"/>
            <w:shd w:val="clear" w:color="auto" w:fill="auto"/>
          </w:tcPr>
          <w:p w:rsidR="000A3698" w:rsidRPr="005B6322" w:rsidRDefault="000A3698" w:rsidP="00F2127A">
            <w:pPr>
              <w:jc w:val="both"/>
              <w:rPr>
                <w:rFonts w:eastAsia="Times New Roman"/>
                <w:sz w:val="28"/>
                <w:szCs w:val="28"/>
                <w:lang w:eastAsia="ru-RU"/>
              </w:rPr>
            </w:pPr>
            <w:r w:rsidRPr="005B6322">
              <w:rPr>
                <w:rFonts w:eastAsia="Times New Roman"/>
                <w:sz w:val="28"/>
                <w:szCs w:val="28"/>
                <w:lang w:eastAsia="ru-RU"/>
              </w:rPr>
              <w:t>№</w:t>
            </w:r>
          </w:p>
          <w:p w:rsidR="000A3698" w:rsidRPr="005B6322" w:rsidRDefault="000A3698" w:rsidP="00F2127A">
            <w:pPr>
              <w:jc w:val="both"/>
              <w:rPr>
                <w:rFonts w:eastAsia="Times New Roman"/>
                <w:sz w:val="28"/>
                <w:szCs w:val="28"/>
                <w:lang w:eastAsia="ru-RU"/>
              </w:rPr>
            </w:pPr>
            <w:r w:rsidRPr="005B6322">
              <w:rPr>
                <w:rFonts w:eastAsia="Times New Roman"/>
                <w:sz w:val="28"/>
                <w:szCs w:val="28"/>
                <w:lang w:eastAsia="ru-RU"/>
              </w:rPr>
              <w:t>п/п</w:t>
            </w:r>
          </w:p>
          <w:p w:rsidR="000A3698" w:rsidRPr="005B6322" w:rsidRDefault="000A3698" w:rsidP="00F2127A">
            <w:pPr>
              <w:jc w:val="both"/>
              <w:rPr>
                <w:rFonts w:eastAsia="Times New Roman"/>
                <w:sz w:val="28"/>
                <w:szCs w:val="28"/>
                <w:lang w:eastAsia="ru-RU"/>
              </w:rPr>
            </w:pPr>
            <w:r w:rsidRPr="005B6322">
              <w:rPr>
                <w:rFonts w:eastAsia="Times New Roman"/>
                <w:sz w:val="28"/>
                <w:szCs w:val="28"/>
                <w:lang w:eastAsia="ru-RU"/>
              </w:rPr>
              <w:t>план</w:t>
            </w:r>
          </w:p>
        </w:tc>
        <w:tc>
          <w:tcPr>
            <w:tcW w:w="1023" w:type="dxa"/>
            <w:shd w:val="clear" w:color="auto" w:fill="auto"/>
          </w:tcPr>
          <w:p w:rsidR="000A3698" w:rsidRPr="005B6322" w:rsidRDefault="000A3698" w:rsidP="00F2127A">
            <w:pPr>
              <w:jc w:val="both"/>
              <w:rPr>
                <w:rFonts w:eastAsia="Times New Roman"/>
                <w:sz w:val="28"/>
                <w:szCs w:val="28"/>
                <w:lang w:eastAsia="ru-RU"/>
              </w:rPr>
            </w:pPr>
            <w:r w:rsidRPr="005B6322">
              <w:rPr>
                <w:rFonts w:eastAsia="Times New Roman"/>
                <w:sz w:val="28"/>
                <w:szCs w:val="28"/>
                <w:lang w:eastAsia="ru-RU"/>
              </w:rPr>
              <w:t>№</w:t>
            </w:r>
          </w:p>
          <w:p w:rsidR="000A3698" w:rsidRPr="005B6322" w:rsidRDefault="000A3698" w:rsidP="00F2127A">
            <w:pPr>
              <w:jc w:val="both"/>
              <w:rPr>
                <w:rFonts w:eastAsia="Times New Roman"/>
                <w:sz w:val="28"/>
                <w:szCs w:val="28"/>
                <w:lang w:eastAsia="ru-RU"/>
              </w:rPr>
            </w:pPr>
            <w:r w:rsidRPr="005B6322">
              <w:rPr>
                <w:rFonts w:eastAsia="Times New Roman"/>
                <w:sz w:val="28"/>
                <w:szCs w:val="28"/>
                <w:lang w:eastAsia="ru-RU"/>
              </w:rPr>
              <w:t>п/п</w:t>
            </w:r>
          </w:p>
          <w:p w:rsidR="000A3698" w:rsidRPr="005B6322" w:rsidRDefault="000A3698" w:rsidP="00F2127A">
            <w:pPr>
              <w:jc w:val="both"/>
              <w:rPr>
                <w:rFonts w:eastAsia="Times New Roman"/>
                <w:sz w:val="28"/>
                <w:szCs w:val="28"/>
                <w:lang w:eastAsia="ru-RU"/>
              </w:rPr>
            </w:pPr>
            <w:r w:rsidRPr="005B6322">
              <w:rPr>
                <w:rFonts w:eastAsia="Times New Roman"/>
                <w:sz w:val="28"/>
                <w:szCs w:val="28"/>
                <w:lang w:eastAsia="ru-RU"/>
              </w:rPr>
              <w:t>факт</w:t>
            </w:r>
          </w:p>
          <w:p w:rsidR="000A3698" w:rsidRPr="005B6322" w:rsidRDefault="000A3698" w:rsidP="00F2127A">
            <w:pPr>
              <w:jc w:val="both"/>
              <w:rPr>
                <w:rFonts w:eastAsia="Times New Roman"/>
                <w:sz w:val="28"/>
                <w:szCs w:val="28"/>
                <w:lang w:eastAsia="ru-RU"/>
              </w:rPr>
            </w:pPr>
          </w:p>
        </w:tc>
        <w:tc>
          <w:tcPr>
            <w:tcW w:w="8139" w:type="dxa"/>
            <w:shd w:val="clear" w:color="auto" w:fill="auto"/>
          </w:tcPr>
          <w:p w:rsidR="000A3698" w:rsidRPr="005B6322" w:rsidRDefault="000A3698" w:rsidP="00F2127A">
            <w:pPr>
              <w:jc w:val="both"/>
              <w:rPr>
                <w:rFonts w:eastAsia="Times New Roman"/>
                <w:b/>
                <w:sz w:val="28"/>
                <w:szCs w:val="28"/>
                <w:lang w:eastAsia="ru-RU"/>
              </w:rPr>
            </w:pPr>
          </w:p>
          <w:p w:rsidR="000A3698" w:rsidRPr="005B6322" w:rsidRDefault="000A3698" w:rsidP="00F2127A">
            <w:pPr>
              <w:jc w:val="center"/>
              <w:rPr>
                <w:rFonts w:eastAsia="Times New Roman"/>
                <w:sz w:val="28"/>
                <w:szCs w:val="28"/>
                <w:lang w:eastAsia="ru-RU"/>
              </w:rPr>
            </w:pPr>
            <w:r w:rsidRPr="005B6322">
              <w:rPr>
                <w:rFonts w:eastAsia="Times New Roman"/>
                <w:sz w:val="28"/>
                <w:szCs w:val="28"/>
                <w:lang w:eastAsia="ru-RU"/>
              </w:rPr>
              <w:t>Раздел, тема</w:t>
            </w:r>
          </w:p>
        </w:tc>
        <w:tc>
          <w:tcPr>
            <w:tcW w:w="933" w:type="dxa"/>
            <w:gridSpan w:val="8"/>
            <w:shd w:val="clear" w:color="auto" w:fill="auto"/>
          </w:tcPr>
          <w:p w:rsidR="000A3698" w:rsidRPr="005B6322" w:rsidRDefault="000A3698" w:rsidP="00F2127A">
            <w:pPr>
              <w:spacing w:after="200" w:line="276" w:lineRule="auto"/>
              <w:rPr>
                <w:rFonts w:eastAsia="Times New Roman"/>
                <w:sz w:val="28"/>
                <w:szCs w:val="28"/>
                <w:lang w:eastAsia="ru-RU"/>
              </w:rPr>
            </w:pPr>
            <w:r w:rsidRPr="005B6322">
              <w:rPr>
                <w:rFonts w:eastAsia="Times New Roman"/>
                <w:sz w:val="28"/>
                <w:szCs w:val="28"/>
                <w:lang w:eastAsia="ru-RU"/>
              </w:rPr>
              <w:t>Применение ИКТ</w:t>
            </w:r>
          </w:p>
        </w:tc>
        <w:tc>
          <w:tcPr>
            <w:tcW w:w="993" w:type="dxa"/>
            <w:shd w:val="clear" w:color="auto" w:fill="auto"/>
          </w:tcPr>
          <w:p w:rsidR="000A3698" w:rsidRPr="005B6322" w:rsidRDefault="000A3698" w:rsidP="00F2127A">
            <w:pPr>
              <w:jc w:val="both"/>
              <w:rPr>
                <w:rFonts w:eastAsia="Times New Roman"/>
                <w:sz w:val="28"/>
                <w:szCs w:val="28"/>
                <w:lang w:eastAsia="ru-RU"/>
              </w:rPr>
            </w:pPr>
          </w:p>
          <w:p w:rsidR="000A3698" w:rsidRPr="005B6322" w:rsidRDefault="000A3698" w:rsidP="00F2127A">
            <w:pPr>
              <w:jc w:val="both"/>
              <w:rPr>
                <w:rFonts w:eastAsia="Times New Roman"/>
                <w:sz w:val="28"/>
                <w:szCs w:val="28"/>
                <w:lang w:eastAsia="ru-RU"/>
              </w:rPr>
            </w:pPr>
            <w:r w:rsidRPr="005B6322">
              <w:rPr>
                <w:rFonts w:eastAsia="Times New Roman"/>
                <w:sz w:val="28"/>
                <w:szCs w:val="28"/>
                <w:lang w:eastAsia="ru-RU"/>
              </w:rPr>
              <w:t>Дата</w:t>
            </w:r>
          </w:p>
          <w:p w:rsidR="000A3698" w:rsidRPr="005B6322" w:rsidRDefault="000A3698" w:rsidP="00F2127A">
            <w:pPr>
              <w:jc w:val="both"/>
              <w:rPr>
                <w:rFonts w:eastAsia="Times New Roman"/>
                <w:sz w:val="28"/>
                <w:szCs w:val="28"/>
                <w:lang w:eastAsia="ru-RU"/>
              </w:rPr>
            </w:pPr>
            <w:r w:rsidRPr="005B6322">
              <w:rPr>
                <w:rFonts w:eastAsia="Times New Roman"/>
                <w:sz w:val="28"/>
                <w:szCs w:val="28"/>
                <w:lang w:eastAsia="ru-RU"/>
              </w:rPr>
              <w:t>план</w:t>
            </w:r>
          </w:p>
        </w:tc>
        <w:tc>
          <w:tcPr>
            <w:tcW w:w="1105" w:type="dxa"/>
            <w:shd w:val="clear" w:color="auto" w:fill="auto"/>
          </w:tcPr>
          <w:p w:rsidR="000A3698" w:rsidRPr="005B6322" w:rsidRDefault="000A3698" w:rsidP="00F2127A">
            <w:pPr>
              <w:jc w:val="both"/>
              <w:rPr>
                <w:rFonts w:eastAsia="Times New Roman"/>
                <w:sz w:val="28"/>
                <w:szCs w:val="28"/>
                <w:lang w:eastAsia="ru-RU"/>
              </w:rPr>
            </w:pPr>
          </w:p>
          <w:p w:rsidR="000A3698" w:rsidRPr="005B6322" w:rsidRDefault="000A3698" w:rsidP="00F2127A">
            <w:pPr>
              <w:jc w:val="both"/>
              <w:rPr>
                <w:rFonts w:eastAsia="Times New Roman"/>
                <w:sz w:val="28"/>
                <w:szCs w:val="28"/>
                <w:lang w:eastAsia="ru-RU"/>
              </w:rPr>
            </w:pPr>
            <w:r w:rsidRPr="005B6322">
              <w:rPr>
                <w:rFonts w:eastAsia="Times New Roman"/>
                <w:sz w:val="28"/>
                <w:szCs w:val="28"/>
                <w:lang w:eastAsia="ru-RU"/>
              </w:rPr>
              <w:t>Дата</w:t>
            </w:r>
          </w:p>
          <w:p w:rsidR="000A3698" w:rsidRPr="005B6322" w:rsidRDefault="000A3698" w:rsidP="00F2127A">
            <w:pPr>
              <w:jc w:val="both"/>
              <w:rPr>
                <w:rFonts w:eastAsia="Times New Roman"/>
                <w:sz w:val="28"/>
                <w:szCs w:val="28"/>
                <w:lang w:eastAsia="ru-RU"/>
              </w:rPr>
            </w:pPr>
            <w:r w:rsidRPr="005B6322">
              <w:rPr>
                <w:rFonts w:eastAsia="Times New Roman"/>
                <w:sz w:val="28"/>
                <w:szCs w:val="28"/>
                <w:lang w:eastAsia="ru-RU"/>
              </w:rPr>
              <w:t>факт</w:t>
            </w:r>
          </w:p>
          <w:p w:rsidR="000A3698" w:rsidRPr="005B6322" w:rsidRDefault="000A3698" w:rsidP="00F2127A">
            <w:pPr>
              <w:jc w:val="both"/>
              <w:rPr>
                <w:rFonts w:eastAsia="Times New Roman"/>
                <w:sz w:val="28"/>
                <w:szCs w:val="28"/>
                <w:lang w:eastAsia="ru-RU"/>
              </w:rPr>
            </w:pPr>
          </w:p>
        </w:tc>
        <w:tc>
          <w:tcPr>
            <w:tcW w:w="1034" w:type="dxa"/>
            <w:shd w:val="clear" w:color="auto" w:fill="auto"/>
          </w:tcPr>
          <w:p w:rsidR="000A3698" w:rsidRPr="005B6322" w:rsidRDefault="000A3698" w:rsidP="00F2127A">
            <w:pPr>
              <w:jc w:val="both"/>
              <w:rPr>
                <w:rFonts w:eastAsia="Times New Roman"/>
                <w:sz w:val="28"/>
                <w:szCs w:val="28"/>
                <w:lang w:eastAsia="ru-RU"/>
              </w:rPr>
            </w:pPr>
          </w:p>
          <w:p w:rsidR="000A3698" w:rsidRPr="005B6322" w:rsidRDefault="000A3698" w:rsidP="00F2127A">
            <w:pPr>
              <w:jc w:val="both"/>
              <w:rPr>
                <w:rFonts w:eastAsia="Times New Roman"/>
                <w:sz w:val="28"/>
                <w:szCs w:val="28"/>
                <w:lang w:eastAsia="ru-RU"/>
              </w:rPr>
            </w:pPr>
          </w:p>
          <w:p w:rsidR="000A3698" w:rsidRPr="005B6322" w:rsidRDefault="000A3698" w:rsidP="00F2127A">
            <w:pPr>
              <w:jc w:val="both"/>
              <w:rPr>
                <w:rFonts w:eastAsia="Times New Roman"/>
                <w:sz w:val="28"/>
                <w:szCs w:val="28"/>
                <w:lang w:eastAsia="ru-RU"/>
              </w:rPr>
            </w:pPr>
            <w:r w:rsidRPr="005B6322">
              <w:rPr>
                <w:rFonts w:eastAsia="Times New Roman"/>
                <w:sz w:val="28"/>
                <w:szCs w:val="28"/>
                <w:lang w:eastAsia="ru-RU"/>
              </w:rPr>
              <w:t>Д/з</w:t>
            </w:r>
          </w:p>
        </w:tc>
        <w:tc>
          <w:tcPr>
            <w:tcW w:w="1034" w:type="dxa"/>
            <w:shd w:val="clear" w:color="auto" w:fill="auto"/>
          </w:tcPr>
          <w:p w:rsidR="000A3698" w:rsidRPr="005B6322" w:rsidRDefault="000A3698" w:rsidP="00F2127A">
            <w:pPr>
              <w:jc w:val="both"/>
              <w:rPr>
                <w:rFonts w:eastAsia="Times New Roman"/>
                <w:sz w:val="28"/>
                <w:szCs w:val="28"/>
                <w:lang w:eastAsia="ru-RU"/>
              </w:rPr>
            </w:pPr>
            <w:r w:rsidRPr="005B6322">
              <w:rPr>
                <w:rFonts w:eastAsia="Times New Roman"/>
                <w:sz w:val="28"/>
                <w:szCs w:val="28"/>
                <w:lang w:eastAsia="ru-RU"/>
              </w:rPr>
              <w:t>Вид</w:t>
            </w:r>
          </w:p>
          <w:p w:rsidR="000A3698" w:rsidRPr="005B6322" w:rsidRDefault="000A3698" w:rsidP="00F2127A">
            <w:pPr>
              <w:jc w:val="both"/>
              <w:rPr>
                <w:rFonts w:eastAsia="Times New Roman"/>
                <w:sz w:val="28"/>
                <w:szCs w:val="28"/>
                <w:lang w:eastAsia="ru-RU"/>
              </w:rPr>
            </w:pPr>
            <w:r w:rsidRPr="005B6322">
              <w:rPr>
                <w:rFonts w:eastAsia="Times New Roman"/>
                <w:sz w:val="28"/>
                <w:szCs w:val="28"/>
                <w:lang w:eastAsia="ru-RU"/>
              </w:rPr>
              <w:t>контроля</w:t>
            </w:r>
          </w:p>
        </w:tc>
      </w:tr>
      <w:tr w:rsidR="000A3698" w:rsidRPr="005B6322" w:rsidTr="00E8762A">
        <w:trPr>
          <w:trHeight w:val="271"/>
        </w:trPr>
        <w:tc>
          <w:tcPr>
            <w:tcW w:w="1076"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023"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9072" w:type="dxa"/>
            <w:gridSpan w:val="9"/>
            <w:shd w:val="clear" w:color="auto" w:fill="auto"/>
          </w:tcPr>
          <w:p w:rsidR="00E96931" w:rsidRDefault="00E96931" w:rsidP="00F2127A">
            <w:pPr>
              <w:spacing w:line="276" w:lineRule="auto"/>
              <w:jc w:val="center"/>
              <w:rPr>
                <w:rFonts w:eastAsia="Times New Roman"/>
                <w:b/>
                <w:sz w:val="28"/>
                <w:szCs w:val="28"/>
                <w:lang w:eastAsia="ru-RU"/>
              </w:rPr>
            </w:pPr>
            <w:r>
              <w:rPr>
                <w:rFonts w:eastAsia="Times New Roman"/>
                <w:b/>
                <w:sz w:val="28"/>
                <w:szCs w:val="28"/>
                <w:lang w:eastAsia="ru-RU"/>
              </w:rPr>
              <w:t>1 четверть-17часов.</w:t>
            </w:r>
          </w:p>
          <w:p w:rsidR="000A3698" w:rsidRPr="005B6322" w:rsidRDefault="000A3698" w:rsidP="00F2127A">
            <w:pPr>
              <w:spacing w:line="276" w:lineRule="auto"/>
              <w:jc w:val="center"/>
              <w:rPr>
                <w:rFonts w:eastAsia="Times New Roman"/>
                <w:b/>
                <w:sz w:val="28"/>
                <w:szCs w:val="28"/>
                <w:lang w:eastAsia="ru-RU"/>
              </w:rPr>
            </w:pPr>
            <w:r w:rsidRPr="005B6322">
              <w:rPr>
                <w:rFonts w:eastAsia="Times New Roman"/>
                <w:b/>
                <w:sz w:val="28"/>
                <w:szCs w:val="28"/>
                <w:lang w:eastAsia="ru-RU"/>
              </w:rPr>
              <w:t>Введен</w:t>
            </w:r>
            <w:r w:rsidR="00F2127A" w:rsidRPr="005B6322">
              <w:rPr>
                <w:rFonts w:eastAsia="Times New Roman"/>
                <w:b/>
                <w:sz w:val="28"/>
                <w:szCs w:val="28"/>
                <w:lang w:eastAsia="ru-RU"/>
              </w:rPr>
              <w:t>ие (1</w:t>
            </w:r>
            <w:r w:rsidRPr="005B6322">
              <w:rPr>
                <w:rFonts w:eastAsia="Times New Roman"/>
                <w:b/>
                <w:sz w:val="28"/>
                <w:szCs w:val="28"/>
                <w:lang w:eastAsia="ru-RU"/>
              </w:rPr>
              <w:t>ч)</w:t>
            </w:r>
          </w:p>
        </w:tc>
        <w:tc>
          <w:tcPr>
            <w:tcW w:w="993"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105"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034"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034" w:type="dxa"/>
            <w:shd w:val="clear" w:color="auto" w:fill="auto"/>
          </w:tcPr>
          <w:p w:rsidR="000A3698" w:rsidRPr="005B6322" w:rsidRDefault="000A3698" w:rsidP="00F2127A">
            <w:pPr>
              <w:spacing w:line="276" w:lineRule="auto"/>
              <w:jc w:val="both"/>
              <w:rPr>
                <w:rFonts w:eastAsia="Times New Roman"/>
                <w:sz w:val="28"/>
                <w:szCs w:val="28"/>
                <w:lang w:eastAsia="ru-RU"/>
              </w:rPr>
            </w:pPr>
          </w:p>
        </w:tc>
      </w:tr>
      <w:tr w:rsidR="00F2127A" w:rsidRPr="005B6322" w:rsidTr="00E8762A">
        <w:trPr>
          <w:trHeight w:val="862"/>
        </w:trPr>
        <w:tc>
          <w:tcPr>
            <w:tcW w:w="1076" w:type="dxa"/>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p>
          <w:p w:rsidR="00F2127A" w:rsidRPr="005B6322" w:rsidRDefault="005B6322" w:rsidP="00F2127A">
            <w:pPr>
              <w:spacing w:line="276" w:lineRule="auto"/>
              <w:jc w:val="both"/>
              <w:rPr>
                <w:rFonts w:eastAsia="Times New Roman"/>
                <w:sz w:val="28"/>
                <w:szCs w:val="28"/>
                <w:lang w:eastAsia="ru-RU"/>
              </w:rPr>
            </w:pPr>
            <w:r>
              <w:rPr>
                <w:rFonts w:eastAsia="Times New Roman"/>
                <w:sz w:val="28"/>
                <w:szCs w:val="28"/>
                <w:lang w:eastAsia="ru-RU"/>
              </w:rPr>
              <w:t xml:space="preserve"> 1.</w:t>
            </w:r>
          </w:p>
        </w:tc>
        <w:tc>
          <w:tcPr>
            <w:tcW w:w="1023" w:type="dxa"/>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p>
        </w:tc>
        <w:tc>
          <w:tcPr>
            <w:tcW w:w="8139" w:type="dxa"/>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r w:rsidRPr="005B6322">
              <w:rPr>
                <w:rFonts w:eastAsia="Times New Roman"/>
                <w:sz w:val="28"/>
                <w:szCs w:val="28"/>
                <w:lang w:eastAsia="ru-RU"/>
              </w:rPr>
              <w:t>Науки о человеке. Анатомия, физиология, гигиена, психология.</w:t>
            </w:r>
          </w:p>
          <w:p w:rsidR="00F2127A" w:rsidRPr="005B6322" w:rsidRDefault="00F2127A" w:rsidP="00F2127A">
            <w:pPr>
              <w:spacing w:line="276" w:lineRule="auto"/>
              <w:jc w:val="both"/>
              <w:rPr>
                <w:rFonts w:eastAsia="Times New Roman"/>
                <w:sz w:val="28"/>
                <w:szCs w:val="28"/>
                <w:lang w:eastAsia="ru-RU"/>
              </w:rPr>
            </w:pPr>
            <w:r w:rsidRPr="005B6322">
              <w:rPr>
                <w:rFonts w:eastAsia="Times New Roman"/>
                <w:sz w:val="28"/>
                <w:szCs w:val="28"/>
                <w:lang w:eastAsia="ru-RU"/>
              </w:rPr>
              <w:t>Становление наук о человеке.</w:t>
            </w:r>
          </w:p>
        </w:tc>
        <w:tc>
          <w:tcPr>
            <w:tcW w:w="933" w:type="dxa"/>
            <w:gridSpan w:val="8"/>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r w:rsidRPr="005B6322">
              <w:rPr>
                <w:rFonts w:eastAsia="Times New Roman"/>
                <w:sz w:val="28"/>
                <w:szCs w:val="28"/>
                <w:lang w:eastAsia="ru-RU"/>
              </w:rPr>
              <w:t>4.09</w:t>
            </w:r>
          </w:p>
          <w:p w:rsidR="00F2127A" w:rsidRPr="005B6322" w:rsidRDefault="00F2127A" w:rsidP="00F2127A">
            <w:pPr>
              <w:spacing w:line="276" w:lineRule="auto"/>
              <w:jc w:val="both"/>
              <w:rPr>
                <w:rFonts w:eastAsia="Times New Roman"/>
                <w:sz w:val="28"/>
                <w:szCs w:val="28"/>
                <w:lang w:eastAsia="ru-RU"/>
              </w:rPr>
            </w:pPr>
          </w:p>
        </w:tc>
        <w:tc>
          <w:tcPr>
            <w:tcW w:w="1105" w:type="dxa"/>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p>
        </w:tc>
        <w:tc>
          <w:tcPr>
            <w:tcW w:w="1034" w:type="dxa"/>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r w:rsidRPr="005B6322">
              <w:rPr>
                <w:rFonts w:eastAsia="Times New Roman"/>
                <w:sz w:val="28"/>
                <w:szCs w:val="28"/>
                <w:lang w:eastAsia="ru-RU"/>
              </w:rPr>
              <w:t>§1</w:t>
            </w:r>
          </w:p>
          <w:p w:rsidR="00F2127A" w:rsidRPr="005B6322" w:rsidRDefault="00F2127A" w:rsidP="00F2127A">
            <w:pPr>
              <w:spacing w:line="276" w:lineRule="auto"/>
              <w:jc w:val="both"/>
              <w:rPr>
                <w:rFonts w:eastAsia="Times New Roman"/>
                <w:sz w:val="28"/>
                <w:szCs w:val="28"/>
                <w:lang w:eastAsia="ru-RU"/>
              </w:rPr>
            </w:pPr>
            <w:r w:rsidRPr="005B6322">
              <w:rPr>
                <w:rFonts w:eastAsia="Times New Roman"/>
                <w:sz w:val="28"/>
                <w:szCs w:val="28"/>
                <w:lang w:eastAsia="ru-RU"/>
              </w:rPr>
              <w:t>§2</w:t>
            </w:r>
          </w:p>
        </w:tc>
        <w:tc>
          <w:tcPr>
            <w:tcW w:w="1034" w:type="dxa"/>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p>
        </w:tc>
      </w:tr>
      <w:tr w:rsidR="000A3698" w:rsidRPr="005B6322" w:rsidTr="00E8762A">
        <w:trPr>
          <w:trHeight w:val="273"/>
        </w:trPr>
        <w:tc>
          <w:tcPr>
            <w:tcW w:w="1076"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023"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8139" w:type="dxa"/>
            <w:shd w:val="clear" w:color="auto" w:fill="auto"/>
          </w:tcPr>
          <w:p w:rsidR="000A3698" w:rsidRPr="005B6322" w:rsidRDefault="000A3698" w:rsidP="00F2127A">
            <w:pPr>
              <w:spacing w:line="276" w:lineRule="auto"/>
              <w:jc w:val="center"/>
              <w:rPr>
                <w:rFonts w:eastAsia="Times New Roman"/>
                <w:b/>
                <w:sz w:val="28"/>
                <w:szCs w:val="28"/>
                <w:lang w:eastAsia="ru-RU"/>
              </w:rPr>
            </w:pPr>
            <w:r w:rsidRPr="005B6322">
              <w:rPr>
                <w:rFonts w:eastAsia="Times New Roman"/>
                <w:b/>
                <w:sz w:val="28"/>
                <w:szCs w:val="28"/>
                <w:lang w:eastAsia="ru-RU"/>
              </w:rPr>
              <w:t>Разде</w:t>
            </w:r>
            <w:r w:rsidR="004F3E94">
              <w:rPr>
                <w:rFonts w:eastAsia="Times New Roman"/>
                <w:b/>
                <w:sz w:val="28"/>
                <w:szCs w:val="28"/>
                <w:lang w:eastAsia="ru-RU"/>
              </w:rPr>
              <w:t>л 1. Происхождение  человека. (3</w:t>
            </w:r>
            <w:r w:rsidRPr="005B6322">
              <w:rPr>
                <w:rFonts w:eastAsia="Times New Roman"/>
                <w:b/>
                <w:sz w:val="28"/>
                <w:szCs w:val="28"/>
                <w:lang w:eastAsia="ru-RU"/>
              </w:rPr>
              <w:t>ч)</w:t>
            </w:r>
          </w:p>
        </w:tc>
        <w:tc>
          <w:tcPr>
            <w:tcW w:w="933" w:type="dxa"/>
            <w:gridSpan w:val="8"/>
            <w:shd w:val="clear" w:color="auto" w:fill="auto"/>
          </w:tcPr>
          <w:p w:rsidR="000A3698" w:rsidRPr="005B6322" w:rsidRDefault="000A3698" w:rsidP="00F2127A">
            <w:pPr>
              <w:spacing w:line="276" w:lineRule="auto"/>
              <w:jc w:val="center"/>
              <w:rPr>
                <w:rFonts w:eastAsia="Times New Roman"/>
                <w:b/>
                <w:sz w:val="28"/>
                <w:szCs w:val="28"/>
                <w:lang w:eastAsia="ru-RU"/>
              </w:rPr>
            </w:pPr>
          </w:p>
        </w:tc>
        <w:tc>
          <w:tcPr>
            <w:tcW w:w="993"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105"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034"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034" w:type="dxa"/>
            <w:shd w:val="clear" w:color="auto" w:fill="auto"/>
          </w:tcPr>
          <w:p w:rsidR="000A3698" w:rsidRPr="005B6322" w:rsidRDefault="000A3698" w:rsidP="00F2127A">
            <w:pPr>
              <w:spacing w:line="276" w:lineRule="auto"/>
              <w:jc w:val="both"/>
              <w:rPr>
                <w:rFonts w:eastAsia="Times New Roman"/>
                <w:sz w:val="28"/>
                <w:szCs w:val="28"/>
                <w:lang w:eastAsia="ru-RU"/>
              </w:rPr>
            </w:pPr>
          </w:p>
        </w:tc>
      </w:tr>
      <w:tr w:rsidR="000A3698" w:rsidRPr="005B6322" w:rsidTr="00E8762A">
        <w:trPr>
          <w:trHeight w:val="351"/>
        </w:trPr>
        <w:tc>
          <w:tcPr>
            <w:tcW w:w="1076" w:type="dxa"/>
            <w:shd w:val="clear" w:color="auto" w:fill="auto"/>
          </w:tcPr>
          <w:p w:rsidR="000A3698" w:rsidRPr="005B6322" w:rsidRDefault="005B6322" w:rsidP="00F2127A">
            <w:pPr>
              <w:spacing w:line="276" w:lineRule="auto"/>
              <w:jc w:val="both"/>
              <w:rPr>
                <w:rFonts w:eastAsia="Times New Roman"/>
                <w:sz w:val="28"/>
                <w:szCs w:val="28"/>
                <w:lang w:eastAsia="ru-RU"/>
              </w:rPr>
            </w:pPr>
            <w:r>
              <w:rPr>
                <w:rFonts w:eastAsia="Times New Roman"/>
                <w:sz w:val="28"/>
                <w:szCs w:val="28"/>
                <w:lang w:eastAsia="ru-RU"/>
              </w:rPr>
              <w:t>1/2</w:t>
            </w:r>
            <w:r w:rsidR="000A3698" w:rsidRPr="005B6322">
              <w:rPr>
                <w:rFonts w:eastAsia="Times New Roman"/>
                <w:sz w:val="28"/>
                <w:szCs w:val="28"/>
                <w:lang w:eastAsia="ru-RU"/>
              </w:rPr>
              <w:t>.</w:t>
            </w:r>
          </w:p>
        </w:tc>
        <w:tc>
          <w:tcPr>
            <w:tcW w:w="1023"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8139" w:type="dxa"/>
            <w:shd w:val="clear" w:color="auto" w:fill="auto"/>
          </w:tcPr>
          <w:p w:rsidR="000A3698" w:rsidRPr="005B6322" w:rsidRDefault="000A3698" w:rsidP="00F2127A">
            <w:pPr>
              <w:spacing w:line="276" w:lineRule="auto"/>
              <w:jc w:val="both"/>
              <w:rPr>
                <w:rFonts w:eastAsia="Times New Roman"/>
                <w:sz w:val="28"/>
                <w:szCs w:val="28"/>
                <w:lang w:eastAsia="ru-RU"/>
              </w:rPr>
            </w:pPr>
            <w:r w:rsidRPr="005B6322">
              <w:rPr>
                <w:rFonts w:eastAsia="Times New Roman"/>
                <w:sz w:val="28"/>
                <w:szCs w:val="28"/>
                <w:lang w:eastAsia="ru-RU"/>
              </w:rPr>
              <w:t>Систематическое положение человека.</w:t>
            </w:r>
          </w:p>
        </w:tc>
        <w:tc>
          <w:tcPr>
            <w:tcW w:w="933" w:type="dxa"/>
            <w:gridSpan w:val="8"/>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993" w:type="dxa"/>
            <w:shd w:val="clear" w:color="auto" w:fill="auto"/>
          </w:tcPr>
          <w:p w:rsidR="000A3698" w:rsidRPr="005B6322" w:rsidRDefault="00F2127A" w:rsidP="00F2127A">
            <w:pPr>
              <w:spacing w:line="276" w:lineRule="auto"/>
              <w:jc w:val="both"/>
              <w:rPr>
                <w:rFonts w:eastAsia="Times New Roman"/>
                <w:sz w:val="28"/>
                <w:szCs w:val="28"/>
                <w:lang w:eastAsia="ru-RU"/>
              </w:rPr>
            </w:pPr>
            <w:r w:rsidRPr="005B6322">
              <w:rPr>
                <w:rFonts w:eastAsia="Times New Roman"/>
                <w:sz w:val="28"/>
                <w:szCs w:val="28"/>
                <w:lang w:eastAsia="ru-RU"/>
              </w:rPr>
              <w:t>7</w:t>
            </w:r>
            <w:r w:rsidR="000A3698" w:rsidRPr="005B6322">
              <w:rPr>
                <w:rFonts w:eastAsia="Times New Roman"/>
                <w:sz w:val="28"/>
                <w:szCs w:val="28"/>
                <w:lang w:eastAsia="ru-RU"/>
              </w:rPr>
              <w:t>.09</w:t>
            </w:r>
          </w:p>
        </w:tc>
        <w:tc>
          <w:tcPr>
            <w:tcW w:w="1105"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034" w:type="dxa"/>
            <w:shd w:val="clear" w:color="auto" w:fill="auto"/>
          </w:tcPr>
          <w:p w:rsidR="000A3698" w:rsidRPr="005B6322" w:rsidRDefault="000A3698" w:rsidP="00F2127A">
            <w:pPr>
              <w:spacing w:line="276" w:lineRule="auto"/>
              <w:jc w:val="both"/>
              <w:rPr>
                <w:rFonts w:eastAsia="Times New Roman"/>
                <w:sz w:val="28"/>
                <w:szCs w:val="28"/>
                <w:lang w:eastAsia="ru-RU"/>
              </w:rPr>
            </w:pPr>
            <w:r w:rsidRPr="005B6322">
              <w:rPr>
                <w:rFonts w:eastAsia="Times New Roman"/>
                <w:sz w:val="28"/>
                <w:szCs w:val="28"/>
                <w:lang w:eastAsia="ru-RU"/>
              </w:rPr>
              <w:t>§3</w:t>
            </w:r>
          </w:p>
        </w:tc>
        <w:tc>
          <w:tcPr>
            <w:tcW w:w="1034" w:type="dxa"/>
            <w:shd w:val="clear" w:color="auto" w:fill="auto"/>
          </w:tcPr>
          <w:p w:rsidR="000A3698" w:rsidRPr="005B6322" w:rsidRDefault="000A3698" w:rsidP="00F2127A">
            <w:pPr>
              <w:spacing w:line="276" w:lineRule="auto"/>
              <w:jc w:val="both"/>
              <w:rPr>
                <w:rFonts w:eastAsia="Times New Roman"/>
                <w:sz w:val="28"/>
                <w:szCs w:val="28"/>
                <w:lang w:eastAsia="ru-RU"/>
              </w:rPr>
            </w:pPr>
          </w:p>
        </w:tc>
      </w:tr>
      <w:tr w:rsidR="00F2127A" w:rsidRPr="005B6322" w:rsidTr="004F3E94">
        <w:trPr>
          <w:trHeight w:val="375"/>
        </w:trPr>
        <w:tc>
          <w:tcPr>
            <w:tcW w:w="1076" w:type="dxa"/>
            <w:shd w:val="clear" w:color="auto" w:fill="FFFFFF" w:themeFill="background1"/>
          </w:tcPr>
          <w:p w:rsidR="00F2127A" w:rsidRPr="005B6322" w:rsidRDefault="005B6322" w:rsidP="00F2127A">
            <w:pPr>
              <w:spacing w:line="276" w:lineRule="auto"/>
              <w:jc w:val="both"/>
              <w:rPr>
                <w:rFonts w:eastAsia="Times New Roman"/>
                <w:sz w:val="28"/>
                <w:szCs w:val="28"/>
                <w:lang w:eastAsia="ru-RU"/>
              </w:rPr>
            </w:pPr>
            <w:r>
              <w:rPr>
                <w:rFonts w:eastAsia="Times New Roman"/>
                <w:sz w:val="28"/>
                <w:szCs w:val="28"/>
                <w:lang w:eastAsia="ru-RU"/>
              </w:rPr>
              <w:t>2/3</w:t>
            </w:r>
            <w:r w:rsidR="00F2127A" w:rsidRPr="005B6322">
              <w:rPr>
                <w:rFonts w:eastAsia="Times New Roman"/>
                <w:sz w:val="28"/>
                <w:szCs w:val="28"/>
                <w:lang w:eastAsia="ru-RU"/>
              </w:rPr>
              <w:t>.</w:t>
            </w:r>
          </w:p>
        </w:tc>
        <w:tc>
          <w:tcPr>
            <w:tcW w:w="1023" w:type="dxa"/>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p>
        </w:tc>
        <w:tc>
          <w:tcPr>
            <w:tcW w:w="8139" w:type="dxa"/>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r w:rsidRPr="005B6322">
              <w:rPr>
                <w:rFonts w:eastAsia="Times New Roman"/>
                <w:sz w:val="28"/>
                <w:szCs w:val="28"/>
                <w:lang w:eastAsia="ru-RU"/>
              </w:rPr>
              <w:t>Историческое прошлое людей.</w:t>
            </w:r>
          </w:p>
        </w:tc>
        <w:tc>
          <w:tcPr>
            <w:tcW w:w="933" w:type="dxa"/>
            <w:gridSpan w:val="8"/>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r w:rsidRPr="005B6322">
              <w:rPr>
                <w:rFonts w:eastAsia="Times New Roman"/>
                <w:sz w:val="28"/>
                <w:szCs w:val="28"/>
                <w:lang w:eastAsia="ru-RU"/>
              </w:rPr>
              <w:t>11.09</w:t>
            </w:r>
          </w:p>
        </w:tc>
        <w:tc>
          <w:tcPr>
            <w:tcW w:w="1105" w:type="dxa"/>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p>
        </w:tc>
        <w:tc>
          <w:tcPr>
            <w:tcW w:w="1034" w:type="dxa"/>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r w:rsidRPr="005B6322">
              <w:rPr>
                <w:rFonts w:eastAsia="Times New Roman"/>
                <w:sz w:val="28"/>
                <w:szCs w:val="28"/>
                <w:lang w:eastAsia="ru-RU"/>
              </w:rPr>
              <w:t>§4</w:t>
            </w:r>
          </w:p>
        </w:tc>
        <w:tc>
          <w:tcPr>
            <w:tcW w:w="1034" w:type="dxa"/>
            <w:shd w:val="clear" w:color="auto" w:fill="FFFFFF" w:themeFill="background1"/>
          </w:tcPr>
          <w:p w:rsidR="00F2127A" w:rsidRPr="005B6322" w:rsidRDefault="00F2127A" w:rsidP="00F2127A">
            <w:pPr>
              <w:spacing w:line="276" w:lineRule="auto"/>
              <w:jc w:val="both"/>
              <w:rPr>
                <w:rFonts w:eastAsia="Times New Roman"/>
                <w:sz w:val="28"/>
                <w:szCs w:val="28"/>
                <w:lang w:eastAsia="ru-RU"/>
              </w:rPr>
            </w:pPr>
          </w:p>
        </w:tc>
      </w:tr>
      <w:tr w:rsidR="004F3E94" w:rsidRPr="005B6322" w:rsidTr="00E8762A">
        <w:trPr>
          <w:trHeight w:val="361"/>
        </w:trPr>
        <w:tc>
          <w:tcPr>
            <w:tcW w:w="1076" w:type="dxa"/>
            <w:shd w:val="clear" w:color="auto" w:fill="FFFFFF" w:themeFill="background1"/>
          </w:tcPr>
          <w:p w:rsidR="004F3E94" w:rsidRDefault="004F3E94" w:rsidP="00F2127A">
            <w:pPr>
              <w:spacing w:line="276" w:lineRule="auto"/>
              <w:jc w:val="both"/>
              <w:rPr>
                <w:rFonts w:eastAsia="Times New Roman"/>
                <w:sz w:val="28"/>
                <w:szCs w:val="28"/>
                <w:lang w:eastAsia="ru-RU"/>
              </w:rPr>
            </w:pPr>
            <w:r>
              <w:rPr>
                <w:rFonts w:eastAsia="Times New Roman"/>
                <w:sz w:val="28"/>
                <w:szCs w:val="28"/>
                <w:lang w:eastAsia="ru-RU"/>
              </w:rPr>
              <w:t>3/4</w:t>
            </w:r>
          </w:p>
        </w:tc>
        <w:tc>
          <w:tcPr>
            <w:tcW w:w="1023" w:type="dxa"/>
            <w:shd w:val="clear" w:color="auto" w:fill="FFFFFF" w:themeFill="background1"/>
          </w:tcPr>
          <w:p w:rsidR="004F3E94" w:rsidRPr="005B6322" w:rsidRDefault="004F3E94" w:rsidP="00F2127A">
            <w:pPr>
              <w:spacing w:line="276" w:lineRule="auto"/>
              <w:jc w:val="both"/>
              <w:rPr>
                <w:rFonts w:eastAsia="Times New Roman"/>
                <w:sz w:val="28"/>
                <w:szCs w:val="28"/>
                <w:lang w:eastAsia="ru-RU"/>
              </w:rPr>
            </w:pPr>
          </w:p>
        </w:tc>
        <w:tc>
          <w:tcPr>
            <w:tcW w:w="8139" w:type="dxa"/>
            <w:shd w:val="clear" w:color="auto" w:fill="FFFFFF" w:themeFill="background1"/>
          </w:tcPr>
          <w:p w:rsidR="004F3E94" w:rsidRPr="005B6322" w:rsidRDefault="004F3E94" w:rsidP="00F2127A">
            <w:pPr>
              <w:spacing w:line="276" w:lineRule="auto"/>
              <w:jc w:val="both"/>
              <w:rPr>
                <w:rFonts w:eastAsia="Times New Roman"/>
                <w:sz w:val="28"/>
                <w:szCs w:val="28"/>
                <w:lang w:eastAsia="ru-RU"/>
              </w:rPr>
            </w:pPr>
            <w:r w:rsidRPr="005B6322">
              <w:rPr>
                <w:rFonts w:eastAsia="Times New Roman"/>
                <w:sz w:val="28"/>
                <w:szCs w:val="28"/>
                <w:lang w:eastAsia="ru-RU"/>
              </w:rPr>
              <w:t>Расы человека.</w:t>
            </w:r>
          </w:p>
        </w:tc>
        <w:tc>
          <w:tcPr>
            <w:tcW w:w="933" w:type="dxa"/>
            <w:gridSpan w:val="8"/>
            <w:shd w:val="clear" w:color="auto" w:fill="FFFFFF" w:themeFill="background1"/>
          </w:tcPr>
          <w:p w:rsidR="004F3E94" w:rsidRPr="005B6322" w:rsidRDefault="004F3E94" w:rsidP="00F2127A">
            <w:pPr>
              <w:spacing w:line="276" w:lineRule="auto"/>
              <w:jc w:val="both"/>
              <w:rPr>
                <w:rFonts w:ascii="Arial" w:hAnsi="Arial" w:cs="Arial"/>
                <w:sz w:val="28"/>
                <w:szCs w:val="28"/>
              </w:rPr>
            </w:pPr>
          </w:p>
        </w:tc>
        <w:tc>
          <w:tcPr>
            <w:tcW w:w="993" w:type="dxa"/>
            <w:shd w:val="clear" w:color="auto" w:fill="FFFFFF" w:themeFill="background1"/>
          </w:tcPr>
          <w:p w:rsidR="004F3E94"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14.09</w:t>
            </w:r>
          </w:p>
        </w:tc>
        <w:tc>
          <w:tcPr>
            <w:tcW w:w="1105" w:type="dxa"/>
            <w:shd w:val="clear" w:color="auto" w:fill="FFFFFF" w:themeFill="background1"/>
          </w:tcPr>
          <w:p w:rsidR="004F3E94" w:rsidRPr="005B6322" w:rsidRDefault="004F3E94" w:rsidP="00F2127A">
            <w:pPr>
              <w:spacing w:line="276" w:lineRule="auto"/>
              <w:jc w:val="both"/>
              <w:rPr>
                <w:rFonts w:eastAsia="Times New Roman"/>
                <w:sz w:val="28"/>
                <w:szCs w:val="28"/>
                <w:lang w:eastAsia="ru-RU"/>
              </w:rPr>
            </w:pPr>
          </w:p>
        </w:tc>
        <w:tc>
          <w:tcPr>
            <w:tcW w:w="1034" w:type="dxa"/>
            <w:shd w:val="clear" w:color="auto" w:fill="FFFFFF" w:themeFill="background1"/>
          </w:tcPr>
          <w:p w:rsidR="004F3E94" w:rsidRPr="005B6322" w:rsidRDefault="004F3E94" w:rsidP="00F2127A">
            <w:pPr>
              <w:spacing w:line="276" w:lineRule="auto"/>
              <w:jc w:val="both"/>
              <w:rPr>
                <w:rFonts w:eastAsia="Times New Roman"/>
                <w:sz w:val="28"/>
                <w:szCs w:val="28"/>
                <w:lang w:eastAsia="ru-RU"/>
              </w:rPr>
            </w:pPr>
            <w:r w:rsidRPr="005B6322">
              <w:rPr>
                <w:rFonts w:eastAsia="Times New Roman"/>
                <w:sz w:val="28"/>
                <w:szCs w:val="28"/>
                <w:lang w:eastAsia="ru-RU"/>
              </w:rPr>
              <w:t>§5</w:t>
            </w:r>
          </w:p>
        </w:tc>
        <w:tc>
          <w:tcPr>
            <w:tcW w:w="1034" w:type="dxa"/>
            <w:shd w:val="clear" w:color="auto" w:fill="FFFFFF" w:themeFill="background1"/>
          </w:tcPr>
          <w:p w:rsidR="004F3E94" w:rsidRPr="005B6322" w:rsidRDefault="004F3E94" w:rsidP="00F2127A">
            <w:pPr>
              <w:spacing w:line="276" w:lineRule="auto"/>
              <w:jc w:val="both"/>
              <w:rPr>
                <w:rFonts w:eastAsia="Times New Roman"/>
                <w:sz w:val="28"/>
                <w:szCs w:val="28"/>
                <w:lang w:eastAsia="ru-RU"/>
              </w:rPr>
            </w:pPr>
          </w:p>
        </w:tc>
      </w:tr>
      <w:tr w:rsidR="000A3698" w:rsidRPr="005B6322" w:rsidTr="00E8762A">
        <w:trPr>
          <w:trHeight w:val="482"/>
        </w:trPr>
        <w:tc>
          <w:tcPr>
            <w:tcW w:w="1076" w:type="dxa"/>
            <w:shd w:val="clear" w:color="auto" w:fill="FFFFFF" w:themeFill="background1"/>
          </w:tcPr>
          <w:p w:rsidR="000A3698" w:rsidRPr="005B6322" w:rsidRDefault="000A3698" w:rsidP="00F2127A">
            <w:pPr>
              <w:spacing w:line="276" w:lineRule="auto"/>
              <w:jc w:val="both"/>
              <w:rPr>
                <w:rFonts w:eastAsia="Times New Roman"/>
                <w:sz w:val="28"/>
                <w:szCs w:val="28"/>
                <w:lang w:eastAsia="ru-RU"/>
              </w:rPr>
            </w:pPr>
          </w:p>
        </w:tc>
        <w:tc>
          <w:tcPr>
            <w:tcW w:w="1023" w:type="dxa"/>
            <w:shd w:val="clear" w:color="auto" w:fill="FFFFFF" w:themeFill="background1"/>
          </w:tcPr>
          <w:p w:rsidR="000A3698" w:rsidRPr="005B6322" w:rsidRDefault="000A3698" w:rsidP="00F2127A">
            <w:pPr>
              <w:spacing w:line="276" w:lineRule="auto"/>
              <w:jc w:val="both"/>
              <w:rPr>
                <w:rFonts w:eastAsia="Times New Roman"/>
                <w:sz w:val="28"/>
                <w:szCs w:val="28"/>
                <w:lang w:eastAsia="ru-RU"/>
              </w:rPr>
            </w:pPr>
          </w:p>
        </w:tc>
        <w:tc>
          <w:tcPr>
            <w:tcW w:w="9072" w:type="dxa"/>
            <w:gridSpan w:val="9"/>
            <w:shd w:val="clear" w:color="auto" w:fill="FFFFFF" w:themeFill="background1"/>
          </w:tcPr>
          <w:p w:rsidR="000A3698" w:rsidRPr="005B6322" w:rsidRDefault="000A3698" w:rsidP="00F2127A">
            <w:pPr>
              <w:spacing w:line="276" w:lineRule="auto"/>
              <w:jc w:val="center"/>
              <w:rPr>
                <w:rFonts w:eastAsia="Times New Roman"/>
                <w:b/>
                <w:sz w:val="28"/>
                <w:szCs w:val="28"/>
                <w:lang w:eastAsia="ru-RU"/>
              </w:rPr>
            </w:pPr>
            <w:r w:rsidRPr="005B6322">
              <w:rPr>
                <w:rFonts w:eastAsia="Times New Roman"/>
                <w:b/>
                <w:sz w:val="28"/>
                <w:szCs w:val="28"/>
                <w:lang w:eastAsia="ru-RU"/>
              </w:rPr>
              <w:t>1.Общий обзор организма человека</w:t>
            </w:r>
            <w:r w:rsidR="00F2127A" w:rsidRPr="005B6322">
              <w:rPr>
                <w:rFonts w:eastAsia="Times New Roman"/>
                <w:b/>
                <w:sz w:val="28"/>
                <w:szCs w:val="28"/>
                <w:lang w:eastAsia="ru-RU"/>
              </w:rPr>
              <w:t>(1</w:t>
            </w:r>
            <w:r w:rsidRPr="005B6322">
              <w:rPr>
                <w:rFonts w:eastAsia="Times New Roman"/>
                <w:b/>
                <w:sz w:val="28"/>
                <w:szCs w:val="28"/>
                <w:lang w:eastAsia="ru-RU"/>
              </w:rPr>
              <w:t>ч).</w:t>
            </w:r>
          </w:p>
          <w:p w:rsidR="000A3698" w:rsidRPr="005B6322" w:rsidRDefault="000A3698" w:rsidP="00F2127A">
            <w:pPr>
              <w:spacing w:line="276" w:lineRule="auto"/>
              <w:jc w:val="center"/>
              <w:rPr>
                <w:rFonts w:eastAsia="Times New Roman"/>
                <w:b/>
                <w:sz w:val="28"/>
                <w:szCs w:val="28"/>
                <w:lang w:eastAsia="ru-RU"/>
              </w:rPr>
            </w:pPr>
            <w:r w:rsidRPr="005B6322">
              <w:rPr>
                <w:rFonts w:eastAsia="Times New Roman"/>
                <w:b/>
                <w:sz w:val="28"/>
                <w:szCs w:val="28"/>
                <w:lang w:eastAsia="ru-RU"/>
              </w:rPr>
              <w:t>Строение и  функции  организма.</w:t>
            </w:r>
          </w:p>
        </w:tc>
        <w:tc>
          <w:tcPr>
            <w:tcW w:w="993" w:type="dxa"/>
            <w:shd w:val="clear" w:color="auto" w:fill="FFFFFF" w:themeFill="background1"/>
          </w:tcPr>
          <w:p w:rsidR="000A3698" w:rsidRPr="005B6322" w:rsidRDefault="000A3698" w:rsidP="00F2127A">
            <w:pPr>
              <w:spacing w:line="276" w:lineRule="auto"/>
              <w:jc w:val="both"/>
              <w:rPr>
                <w:rFonts w:eastAsia="Times New Roman"/>
                <w:sz w:val="28"/>
                <w:szCs w:val="28"/>
                <w:lang w:eastAsia="ru-RU"/>
              </w:rPr>
            </w:pPr>
          </w:p>
        </w:tc>
        <w:tc>
          <w:tcPr>
            <w:tcW w:w="1105" w:type="dxa"/>
            <w:shd w:val="clear" w:color="auto" w:fill="FFFFFF" w:themeFill="background1"/>
          </w:tcPr>
          <w:p w:rsidR="000A3698" w:rsidRPr="005B6322" w:rsidRDefault="000A3698" w:rsidP="00F2127A">
            <w:pPr>
              <w:spacing w:line="276" w:lineRule="auto"/>
              <w:jc w:val="both"/>
              <w:rPr>
                <w:rFonts w:eastAsia="Times New Roman"/>
                <w:sz w:val="28"/>
                <w:szCs w:val="28"/>
                <w:lang w:eastAsia="ru-RU"/>
              </w:rPr>
            </w:pPr>
          </w:p>
        </w:tc>
        <w:tc>
          <w:tcPr>
            <w:tcW w:w="1034" w:type="dxa"/>
            <w:shd w:val="clear" w:color="auto" w:fill="FFFFFF" w:themeFill="background1"/>
          </w:tcPr>
          <w:p w:rsidR="000A3698" w:rsidRPr="005B6322" w:rsidRDefault="000A3698" w:rsidP="00F2127A">
            <w:pPr>
              <w:spacing w:line="276" w:lineRule="auto"/>
              <w:jc w:val="both"/>
              <w:rPr>
                <w:rFonts w:eastAsia="Times New Roman"/>
                <w:sz w:val="28"/>
                <w:szCs w:val="28"/>
                <w:lang w:eastAsia="ru-RU"/>
              </w:rPr>
            </w:pPr>
          </w:p>
        </w:tc>
        <w:tc>
          <w:tcPr>
            <w:tcW w:w="1034" w:type="dxa"/>
            <w:shd w:val="clear" w:color="auto" w:fill="FFFFFF" w:themeFill="background1"/>
          </w:tcPr>
          <w:p w:rsidR="000A3698" w:rsidRPr="005B6322" w:rsidRDefault="000A3698" w:rsidP="00F2127A">
            <w:pPr>
              <w:spacing w:line="276" w:lineRule="auto"/>
              <w:jc w:val="both"/>
              <w:rPr>
                <w:rFonts w:eastAsia="Times New Roman"/>
                <w:sz w:val="28"/>
                <w:szCs w:val="28"/>
                <w:lang w:eastAsia="ru-RU"/>
              </w:rPr>
            </w:pPr>
          </w:p>
        </w:tc>
      </w:tr>
      <w:tr w:rsidR="00E8762A" w:rsidRPr="005B6322" w:rsidTr="006806B6">
        <w:trPr>
          <w:trHeight w:val="759"/>
        </w:trPr>
        <w:tc>
          <w:tcPr>
            <w:tcW w:w="1076" w:type="dxa"/>
            <w:shd w:val="clear" w:color="auto" w:fill="FFFFFF" w:themeFill="background1"/>
          </w:tcPr>
          <w:p w:rsidR="00E8762A" w:rsidRPr="005B6322" w:rsidRDefault="004F3E94" w:rsidP="00F2127A">
            <w:pPr>
              <w:spacing w:line="276" w:lineRule="auto"/>
              <w:jc w:val="both"/>
              <w:rPr>
                <w:rFonts w:eastAsia="Times New Roman"/>
                <w:sz w:val="28"/>
                <w:szCs w:val="28"/>
                <w:lang w:eastAsia="ru-RU"/>
              </w:rPr>
            </w:pPr>
            <w:r>
              <w:rPr>
                <w:rFonts w:eastAsia="Times New Roman"/>
                <w:sz w:val="28"/>
                <w:szCs w:val="28"/>
                <w:lang w:eastAsia="ru-RU"/>
              </w:rPr>
              <w:t>1/5</w:t>
            </w:r>
            <w:r w:rsidR="00E8762A" w:rsidRPr="005B6322">
              <w:rPr>
                <w:rFonts w:eastAsia="Times New Roman"/>
                <w:sz w:val="28"/>
                <w:szCs w:val="28"/>
                <w:lang w:eastAsia="ru-RU"/>
              </w:rPr>
              <w:t>.</w:t>
            </w:r>
          </w:p>
          <w:p w:rsidR="00E8762A" w:rsidRPr="005B6322" w:rsidRDefault="00E8762A" w:rsidP="00F2127A">
            <w:pPr>
              <w:spacing w:line="276" w:lineRule="auto"/>
              <w:jc w:val="both"/>
              <w:rPr>
                <w:rFonts w:eastAsia="Times New Roman"/>
                <w:sz w:val="28"/>
                <w:szCs w:val="28"/>
                <w:lang w:eastAsia="ru-RU"/>
              </w:rPr>
            </w:pPr>
          </w:p>
        </w:tc>
        <w:tc>
          <w:tcPr>
            <w:tcW w:w="1023" w:type="dxa"/>
            <w:shd w:val="clear" w:color="auto" w:fill="FFFFFF" w:themeFill="background1"/>
          </w:tcPr>
          <w:p w:rsidR="00E8762A" w:rsidRPr="005B6322" w:rsidRDefault="00E8762A" w:rsidP="00F2127A">
            <w:pPr>
              <w:spacing w:line="276" w:lineRule="auto"/>
              <w:jc w:val="both"/>
              <w:rPr>
                <w:rFonts w:eastAsia="Times New Roman"/>
                <w:sz w:val="28"/>
                <w:szCs w:val="28"/>
                <w:lang w:eastAsia="ru-RU"/>
              </w:rPr>
            </w:pPr>
          </w:p>
        </w:tc>
        <w:tc>
          <w:tcPr>
            <w:tcW w:w="8139" w:type="dxa"/>
            <w:shd w:val="clear" w:color="auto" w:fill="FFFFFF" w:themeFill="background1"/>
          </w:tcPr>
          <w:p w:rsidR="00E8762A" w:rsidRPr="005B6322" w:rsidRDefault="00E8762A" w:rsidP="00F2127A">
            <w:pPr>
              <w:spacing w:line="276" w:lineRule="auto"/>
              <w:jc w:val="both"/>
              <w:rPr>
                <w:rFonts w:eastAsia="Times New Roman"/>
                <w:sz w:val="28"/>
                <w:szCs w:val="28"/>
                <w:lang w:eastAsia="ru-RU"/>
              </w:rPr>
            </w:pPr>
            <w:r w:rsidRPr="005B6322">
              <w:rPr>
                <w:rFonts w:eastAsia="Times New Roman"/>
                <w:sz w:val="28"/>
                <w:szCs w:val="28"/>
                <w:lang w:eastAsia="ru-RU"/>
              </w:rPr>
              <w:t>Уров</w:t>
            </w:r>
            <w:r w:rsidR="006806B6">
              <w:rPr>
                <w:rFonts w:eastAsia="Times New Roman"/>
                <w:sz w:val="28"/>
                <w:szCs w:val="28"/>
                <w:lang w:eastAsia="ru-RU"/>
              </w:rPr>
              <w:t xml:space="preserve">ни организации. Структура тела. </w:t>
            </w: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№1</w:t>
            </w:r>
            <w:r w:rsidRPr="005B6322">
              <w:rPr>
                <w:rFonts w:eastAsia="Times New Roman"/>
                <w:sz w:val="28"/>
                <w:szCs w:val="28"/>
                <w:lang w:eastAsia="ru-RU"/>
              </w:rPr>
              <w:t>.Распознование  на таблицах органов и систем органов человека.</w:t>
            </w:r>
          </w:p>
        </w:tc>
        <w:tc>
          <w:tcPr>
            <w:tcW w:w="933" w:type="dxa"/>
            <w:gridSpan w:val="8"/>
            <w:shd w:val="clear" w:color="auto" w:fill="FFFFFF" w:themeFill="background1"/>
          </w:tcPr>
          <w:p w:rsidR="00E8762A" w:rsidRPr="005B6322" w:rsidRDefault="00E8762A"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FFFFFF" w:themeFill="background1"/>
          </w:tcPr>
          <w:p w:rsidR="00E8762A"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18.09</w:t>
            </w:r>
          </w:p>
        </w:tc>
        <w:tc>
          <w:tcPr>
            <w:tcW w:w="1105" w:type="dxa"/>
            <w:shd w:val="clear" w:color="auto" w:fill="FFFFFF" w:themeFill="background1"/>
          </w:tcPr>
          <w:p w:rsidR="00E8762A" w:rsidRPr="005B6322" w:rsidRDefault="00E8762A" w:rsidP="00F2127A">
            <w:pPr>
              <w:spacing w:line="276" w:lineRule="auto"/>
              <w:jc w:val="both"/>
              <w:rPr>
                <w:rFonts w:eastAsia="Times New Roman"/>
                <w:sz w:val="28"/>
                <w:szCs w:val="28"/>
                <w:lang w:eastAsia="ru-RU"/>
              </w:rPr>
            </w:pPr>
          </w:p>
        </w:tc>
        <w:tc>
          <w:tcPr>
            <w:tcW w:w="1034" w:type="dxa"/>
            <w:shd w:val="clear" w:color="auto" w:fill="FFFFFF" w:themeFill="background1"/>
          </w:tcPr>
          <w:p w:rsidR="00E8762A" w:rsidRPr="005B6322" w:rsidRDefault="00E8762A" w:rsidP="00F2127A">
            <w:pPr>
              <w:spacing w:line="276" w:lineRule="auto"/>
              <w:jc w:val="both"/>
              <w:rPr>
                <w:rFonts w:eastAsia="Times New Roman"/>
                <w:sz w:val="28"/>
                <w:szCs w:val="28"/>
                <w:lang w:eastAsia="ru-RU"/>
              </w:rPr>
            </w:pPr>
            <w:r w:rsidRPr="005B6322">
              <w:rPr>
                <w:rFonts w:eastAsia="Times New Roman"/>
                <w:sz w:val="28"/>
                <w:szCs w:val="28"/>
                <w:lang w:eastAsia="ru-RU"/>
              </w:rPr>
              <w:t>§6</w:t>
            </w:r>
          </w:p>
          <w:p w:rsidR="00E8762A" w:rsidRPr="005B6322" w:rsidRDefault="00E8762A" w:rsidP="00F2127A">
            <w:pPr>
              <w:spacing w:line="276" w:lineRule="auto"/>
              <w:jc w:val="both"/>
              <w:rPr>
                <w:rFonts w:eastAsia="Times New Roman"/>
                <w:sz w:val="28"/>
                <w:szCs w:val="28"/>
                <w:lang w:eastAsia="ru-RU"/>
              </w:rPr>
            </w:pPr>
            <w:r w:rsidRPr="005B6322">
              <w:rPr>
                <w:rFonts w:eastAsia="Times New Roman"/>
                <w:sz w:val="28"/>
                <w:szCs w:val="28"/>
                <w:lang w:eastAsia="ru-RU"/>
              </w:rPr>
              <w:t>§6</w:t>
            </w:r>
          </w:p>
        </w:tc>
        <w:tc>
          <w:tcPr>
            <w:tcW w:w="1034" w:type="dxa"/>
            <w:shd w:val="clear" w:color="auto" w:fill="FFFFFF" w:themeFill="background1"/>
          </w:tcPr>
          <w:p w:rsidR="00E8762A" w:rsidRPr="005B6322" w:rsidRDefault="00E8762A"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/р№1</w:t>
            </w:r>
          </w:p>
        </w:tc>
      </w:tr>
      <w:tr w:rsidR="000A3698" w:rsidRPr="005B6322" w:rsidTr="00E8762A">
        <w:trPr>
          <w:trHeight w:val="435"/>
        </w:trPr>
        <w:tc>
          <w:tcPr>
            <w:tcW w:w="1076" w:type="dxa"/>
            <w:shd w:val="clear" w:color="auto" w:fill="FFFFFF" w:themeFill="background1"/>
          </w:tcPr>
          <w:p w:rsidR="000A3698" w:rsidRPr="005B6322" w:rsidRDefault="000A3698" w:rsidP="00F2127A">
            <w:pPr>
              <w:spacing w:line="276" w:lineRule="auto"/>
              <w:jc w:val="both"/>
              <w:rPr>
                <w:rFonts w:eastAsia="Times New Roman"/>
                <w:sz w:val="28"/>
                <w:szCs w:val="28"/>
                <w:lang w:eastAsia="ru-RU"/>
              </w:rPr>
            </w:pPr>
          </w:p>
        </w:tc>
        <w:tc>
          <w:tcPr>
            <w:tcW w:w="1023" w:type="dxa"/>
            <w:shd w:val="clear" w:color="auto" w:fill="FFFFFF" w:themeFill="background1"/>
          </w:tcPr>
          <w:p w:rsidR="000A3698" w:rsidRPr="005B6322" w:rsidRDefault="000A3698" w:rsidP="00F2127A">
            <w:pPr>
              <w:spacing w:line="276" w:lineRule="auto"/>
              <w:jc w:val="both"/>
              <w:rPr>
                <w:rFonts w:eastAsia="Times New Roman"/>
                <w:sz w:val="28"/>
                <w:szCs w:val="28"/>
                <w:lang w:eastAsia="ru-RU"/>
              </w:rPr>
            </w:pPr>
          </w:p>
        </w:tc>
        <w:tc>
          <w:tcPr>
            <w:tcW w:w="9072" w:type="dxa"/>
            <w:gridSpan w:val="9"/>
            <w:shd w:val="clear" w:color="auto" w:fill="FFFFFF" w:themeFill="background1"/>
          </w:tcPr>
          <w:p w:rsidR="000A3698" w:rsidRPr="005B6322" w:rsidRDefault="000A3698" w:rsidP="00F2127A">
            <w:pPr>
              <w:spacing w:line="276" w:lineRule="auto"/>
              <w:jc w:val="center"/>
              <w:rPr>
                <w:rFonts w:eastAsia="Times New Roman"/>
                <w:b/>
                <w:sz w:val="28"/>
                <w:szCs w:val="28"/>
                <w:lang w:eastAsia="ru-RU"/>
              </w:rPr>
            </w:pPr>
            <w:r w:rsidRPr="005B6322">
              <w:rPr>
                <w:rFonts w:eastAsia="Times New Roman"/>
                <w:b/>
                <w:sz w:val="28"/>
                <w:szCs w:val="28"/>
                <w:lang w:eastAsia="ru-RU"/>
              </w:rPr>
              <w:t>2.Клеточное строение организма. Ткани (1).</w:t>
            </w:r>
          </w:p>
        </w:tc>
        <w:tc>
          <w:tcPr>
            <w:tcW w:w="993" w:type="dxa"/>
            <w:shd w:val="clear" w:color="auto" w:fill="FFFFFF" w:themeFill="background1"/>
          </w:tcPr>
          <w:p w:rsidR="000A3698" w:rsidRPr="005B6322" w:rsidRDefault="000A3698" w:rsidP="00F2127A">
            <w:pPr>
              <w:spacing w:line="276" w:lineRule="auto"/>
              <w:jc w:val="both"/>
              <w:rPr>
                <w:rFonts w:eastAsia="Times New Roman"/>
                <w:sz w:val="28"/>
                <w:szCs w:val="28"/>
                <w:lang w:eastAsia="ru-RU"/>
              </w:rPr>
            </w:pPr>
          </w:p>
        </w:tc>
        <w:tc>
          <w:tcPr>
            <w:tcW w:w="1105" w:type="dxa"/>
            <w:shd w:val="clear" w:color="auto" w:fill="FFFFFF" w:themeFill="background1"/>
          </w:tcPr>
          <w:p w:rsidR="000A3698" w:rsidRPr="005B6322" w:rsidRDefault="000A3698" w:rsidP="00F2127A">
            <w:pPr>
              <w:spacing w:line="276" w:lineRule="auto"/>
              <w:jc w:val="both"/>
              <w:rPr>
                <w:rFonts w:eastAsia="Times New Roman"/>
                <w:sz w:val="28"/>
                <w:szCs w:val="28"/>
                <w:lang w:eastAsia="ru-RU"/>
              </w:rPr>
            </w:pPr>
          </w:p>
        </w:tc>
        <w:tc>
          <w:tcPr>
            <w:tcW w:w="1034" w:type="dxa"/>
            <w:shd w:val="clear" w:color="auto" w:fill="FFFFFF" w:themeFill="background1"/>
          </w:tcPr>
          <w:p w:rsidR="000A3698" w:rsidRPr="005B6322" w:rsidRDefault="000A3698" w:rsidP="00F2127A">
            <w:pPr>
              <w:spacing w:line="276" w:lineRule="auto"/>
              <w:jc w:val="both"/>
              <w:rPr>
                <w:rFonts w:eastAsia="Times New Roman"/>
                <w:sz w:val="28"/>
                <w:szCs w:val="28"/>
                <w:lang w:eastAsia="ru-RU"/>
              </w:rPr>
            </w:pPr>
          </w:p>
        </w:tc>
        <w:tc>
          <w:tcPr>
            <w:tcW w:w="1034" w:type="dxa"/>
            <w:shd w:val="clear" w:color="auto" w:fill="FFFFFF" w:themeFill="background1"/>
          </w:tcPr>
          <w:p w:rsidR="000A3698" w:rsidRPr="005B6322" w:rsidRDefault="000A3698" w:rsidP="00F2127A">
            <w:pPr>
              <w:spacing w:line="276" w:lineRule="auto"/>
              <w:jc w:val="both"/>
              <w:rPr>
                <w:rFonts w:eastAsia="Times New Roman"/>
                <w:sz w:val="28"/>
                <w:szCs w:val="28"/>
                <w:lang w:eastAsia="ru-RU"/>
              </w:rPr>
            </w:pPr>
          </w:p>
        </w:tc>
      </w:tr>
      <w:tr w:rsidR="000A3698" w:rsidRPr="005B6322" w:rsidTr="00E8762A">
        <w:trPr>
          <w:trHeight w:val="482"/>
        </w:trPr>
        <w:tc>
          <w:tcPr>
            <w:tcW w:w="1076" w:type="dxa"/>
            <w:shd w:val="clear" w:color="auto" w:fill="auto"/>
          </w:tcPr>
          <w:p w:rsidR="000A3698" w:rsidRPr="005B6322" w:rsidRDefault="004F3E94" w:rsidP="00F2127A">
            <w:pPr>
              <w:spacing w:line="276" w:lineRule="auto"/>
              <w:jc w:val="both"/>
              <w:rPr>
                <w:rFonts w:eastAsia="Times New Roman"/>
                <w:sz w:val="28"/>
                <w:szCs w:val="28"/>
                <w:lang w:eastAsia="ru-RU"/>
              </w:rPr>
            </w:pPr>
            <w:r>
              <w:rPr>
                <w:rFonts w:eastAsia="Times New Roman"/>
                <w:sz w:val="28"/>
                <w:szCs w:val="28"/>
                <w:lang w:eastAsia="ru-RU"/>
              </w:rPr>
              <w:t>1/6</w:t>
            </w:r>
            <w:r w:rsidR="000A3698" w:rsidRPr="005B6322">
              <w:rPr>
                <w:rFonts w:eastAsia="Times New Roman"/>
                <w:sz w:val="28"/>
                <w:szCs w:val="28"/>
                <w:lang w:eastAsia="ru-RU"/>
              </w:rPr>
              <w:t>.</w:t>
            </w:r>
          </w:p>
        </w:tc>
        <w:tc>
          <w:tcPr>
            <w:tcW w:w="1023"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8184" w:type="dxa"/>
            <w:gridSpan w:val="3"/>
            <w:shd w:val="clear" w:color="auto" w:fill="auto"/>
          </w:tcPr>
          <w:p w:rsidR="000A3698" w:rsidRPr="005B6322" w:rsidRDefault="000A3698" w:rsidP="00F2127A">
            <w:pPr>
              <w:spacing w:line="276" w:lineRule="auto"/>
              <w:jc w:val="both"/>
              <w:rPr>
                <w:rFonts w:eastAsia="Times New Roman"/>
                <w:sz w:val="28"/>
                <w:szCs w:val="28"/>
                <w:lang w:eastAsia="ru-RU"/>
              </w:rPr>
            </w:pPr>
            <w:r w:rsidRPr="005B6322">
              <w:rPr>
                <w:rFonts w:eastAsia="Times New Roman"/>
                <w:sz w:val="28"/>
                <w:szCs w:val="28"/>
                <w:lang w:eastAsia="ru-RU"/>
              </w:rPr>
              <w:t xml:space="preserve">Клеточное строение организма. Ткани. </w:t>
            </w: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 xml:space="preserve"> №2</w:t>
            </w:r>
            <w:r w:rsidRPr="005B6322">
              <w:rPr>
                <w:rFonts w:eastAsia="Times New Roman"/>
                <w:sz w:val="28"/>
                <w:szCs w:val="28"/>
                <w:lang w:eastAsia="ru-RU"/>
              </w:rPr>
              <w:t>.Изучение микроскопического строения тканей.</w:t>
            </w:r>
          </w:p>
        </w:tc>
        <w:tc>
          <w:tcPr>
            <w:tcW w:w="888" w:type="dxa"/>
            <w:gridSpan w:val="6"/>
            <w:shd w:val="clear" w:color="auto" w:fill="auto"/>
          </w:tcPr>
          <w:p w:rsidR="000A3698" w:rsidRPr="005B6322" w:rsidRDefault="000A3698"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0A3698"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21.09</w:t>
            </w:r>
          </w:p>
        </w:tc>
        <w:tc>
          <w:tcPr>
            <w:tcW w:w="1105"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034" w:type="dxa"/>
            <w:shd w:val="clear" w:color="auto" w:fill="auto"/>
          </w:tcPr>
          <w:p w:rsidR="000A3698" w:rsidRPr="005B6322" w:rsidRDefault="000A3698" w:rsidP="00F2127A">
            <w:pPr>
              <w:spacing w:line="276" w:lineRule="auto"/>
              <w:jc w:val="both"/>
              <w:rPr>
                <w:rFonts w:eastAsia="Times New Roman"/>
                <w:sz w:val="28"/>
                <w:szCs w:val="28"/>
                <w:lang w:eastAsia="ru-RU"/>
              </w:rPr>
            </w:pPr>
            <w:r w:rsidRPr="005B6322">
              <w:rPr>
                <w:rFonts w:eastAsia="Times New Roman"/>
                <w:sz w:val="28"/>
                <w:szCs w:val="28"/>
                <w:lang w:eastAsia="ru-RU"/>
              </w:rPr>
              <w:t>§7,§8.</w:t>
            </w:r>
          </w:p>
        </w:tc>
        <w:tc>
          <w:tcPr>
            <w:tcW w:w="1034" w:type="dxa"/>
            <w:shd w:val="clear" w:color="auto" w:fill="auto"/>
          </w:tcPr>
          <w:p w:rsidR="000A3698" w:rsidRPr="005B6322" w:rsidRDefault="000A3698"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/р№2</w:t>
            </w:r>
          </w:p>
        </w:tc>
      </w:tr>
      <w:tr w:rsidR="000A3698" w:rsidRPr="005B6322" w:rsidTr="00E8762A">
        <w:trPr>
          <w:trHeight w:val="482"/>
        </w:trPr>
        <w:tc>
          <w:tcPr>
            <w:tcW w:w="1076"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023"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9072" w:type="dxa"/>
            <w:gridSpan w:val="9"/>
            <w:shd w:val="clear" w:color="auto" w:fill="auto"/>
          </w:tcPr>
          <w:p w:rsidR="000A3698" w:rsidRPr="005B6322" w:rsidRDefault="000A3698" w:rsidP="00F2127A">
            <w:pPr>
              <w:spacing w:line="276" w:lineRule="auto"/>
              <w:jc w:val="center"/>
              <w:rPr>
                <w:rFonts w:eastAsia="Times New Roman"/>
                <w:b/>
                <w:sz w:val="28"/>
                <w:szCs w:val="28"/>
                <w:lang w:eastAsia="ru-RU"/>
              </w:rPr>
            </w:pPr>
            <w:r w:rsidRPr="005B6322">
              <w:rPr>
                <w:rFonts w:eastAsia="Times New Roman"/>
                <w:b/>
                <w:sz w:val="28"/>
                <w:szCs w:val="28"/>
                <w:lang w:eastAsia="ru-RU"/>
              </w:rPr>
              <w:t>3. Нервная система человека.(5ч)</w:t>
            </w:r>
          </w:p>
        </w:tc>
        <w:tc>
          <w:tcPr>
            <w:tcW w:w="993"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105"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034" w:type="dxa"/>
            <w:shd w:val="clear" w:color="auto" w:fill="auto"/>
          </w:tcPr>
          <w:p w:rsidR="000A3698" w:rsidRPr="005B6322" w:rsidRDefault="000A3698" w:rsidP="00F2127A">
            <w:pPr>
              <w:spacing w:line="276" w:lineRule="auto"/>
              <w:jc w:val="both"/>
              <w:rPr>
                <w:rFonts w:eastAsia="Times New Roman"/>
                <w:sz w:val="28"/>
                <w:szCs w:val="28"/>
                <w:lang w:eastAsia="ru-RU"/>
              </w:rPr>
            </w:pPr>
          </w:p>
        </w:tc>
        <w:tc>
          <w:tcPr>
            <w:tcW w:w="1034" w:type="dxa"/>
            <w:shd w:val="clear" w:color="auto" w:fill="auto"/>
          </w:tcPr>
          <w:p w:rsidR="000A3698" w:rsidRPr="005B6322" w:rsidRDefault="000A3698" w:rsidP="00F2127A">
            <w:pPr>
              <w:spacing w:line="276" w:lineRule="auto"/>
              <w:jc w:val="both"/>
              <w:rPr>
                <w:rFonts w:eastAsia="Times New Roman"/>
                <w:sz w:val="28"/>
                <w:szCs w:val="28"/>
                <w:lang w:eastAsia="ru-RU"/>
              </w:rPr>
            </w:pPr>
          </w:p>
        </w:tc>
      </w:tr>
      <w:tr w:rsidR="00D17EAD" w:rsidRPr="005B6322" w:rsidTr="00E8762A">
        <w:trPr>
          <w:trHeight w:val="380"/>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lastRenderedPageBreak/>
              <w:t>1/7</w:t>
            </w:r>
            <w:r w:rsidRPr="005B6322">
              <w:rPr>
                <w:rFonts w:eastAsia="Times New Roman"/>
                <w:sz w:val="28"/>
                <w:szCs w:val="28"/>
                <w:lang w:eastAsia="ru-RU"/>
              </w:rPr>
              <w:t>.</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199" w:type="dxa"/>
            <w:gridSpan w:val="4"/>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Значение нервной системы. Строение нервной системы.</w:t>
            </w:r>
          </w:p>
        </w:tc>
        <w:tc>
          <w:tcPr>
            <w:tcW w:w="873" w:type="dxa"/>
            <w:gridSpan w:val="5"/>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25.09</w:t>
            </w:r>
          </w:p>
        </w:tc>
        <w:tc>
          <w:tcPr>
            <w:tcW w:w="1105"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§43</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374"/>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2/8</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29" w:type="dxa"/>
            <w:gridSpan w:val="7"/>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Строение и функции спинного  мозга.</w:t>
            </w:r>
          </w:p>
        </w:tc>
        <w:tc>
          <w:tcPr>
            <w:tcW w:w="843" w:type="dxa"/>
            <w:gridSpan w:val="2"/>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28.09</w:t>
            </w:r>
          </w:p>
        </w:tc>
        <w:tc>
          <w:tcPr>
            <w:tcW w:w="1105"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§44.</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482"/>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3/9</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29" w:type="dxa"/>
            <w:gridSpan w:val="7"/>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 xml:space="preserve">Строение и функции головного мозга. </w:t>
            </w: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№3.</w:t>
            </w:r>
            <w:r w:rsidRPr="005B6322">
              <w:rPr>
                <w:rFonts w:eastAsia="Times New Roman"/>
                <w:sz w:val="28"/>
                <w:szCs w:val="28"/>
                <w:lang w:eastAsia="ru-RU"/>
              </w:rPr>
              <w:t xml:space="preserve"> Изучение строения головного мозга человек</w:t>
            </w:r>
            <w:proofErr w:type="gramStart"/>
            <w:r w:rsidRPr="005B6322">
              <w:rPr>
                <w:rFonts w:eastAsia="Times New Roman"/>
                <w:sz w:val="28"/>
                <w:szCs w:val="28"/>
                <w:lang w:eastAsia="ru-RU"/>
              </w:rPr>
              <w:t>а(</w:t>
            </w:r>
            <w:proofErr w:type="gramEnd"/>
            <w:r w:rsidRPr="005B6322">
              <w:rPr>
                <w:rFonts w:eastAsia="Times New Roman"/>
                <w:sz w:val="28"/>
                <w:szCs w:val="28"/>
                <w:lang w:eastAsia="ru-RU"/>
              </w:rPr>
              <w:t>по муляжам).</w:t>
            </w:r>
          </w:p>
        </w:tc>
        <w:tc>
          <w:tcPr>
            <w:tcW w:w="843" w:type="dxa"/>
            <w:gridSpan w:val="2"/>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2.10</w:t>
            </w:r>
          </w:p>
        </w:tc>
        <w:tc>
          <w:tcPr>
            <w:tcW w:w="1105"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§45</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/р№3</w:t>
            </w:r>
          </w:p>
        </w:tc>
      </w:tr>
      <w:tr w:rsidR="00D17EAD" w:rsidRPr="005B6322" w:rsidTr="00E8762A">
        <w:trPr>
          <w:trHeight w:val="317"/>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4/10</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29" w:type="dxa"/>
            <w:gridSpan w:val="7"/>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Передний мозг. Доли больших полушарий.</w:t>
            </w:r>
          </w:p>
        </w:tc>
        <w:tc>
          <w:tcPr>
            <w:tcW w:w="843" w:type="dxa"/>
            <w:gridSpan w:val="2"/>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5.10</w:t>
            </w:r>
          </w:p>
        </w:tc>
        <w:tc>
          <w:tcPr>
            <w:tcW w:w="1105"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§46</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395"/>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5/11</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29" w:type="dxa"/>
            <w:gridSpan w:val="7"/>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Соматический и автономный отделы нервной системы.</w:t>
            </w:r>
          </w:p>
        </w:tc>
        <w:tc>
          <w:tcPr>
            <w:tcW w:w="843" w:type="dxa"/>
            <w:gridSpan w:val="2"/>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9.10</w:t>
            </w:r>
          </w:p>
        </w:tc>
        <w:tc>
          <w:tcPr>
            <w:tcW w:w="1105"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§47</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508"/>
        </w:trPr>
        <w:tc>
          <w:tcPr>
            <w:tcW w:w="1076"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2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072" w:type="dxa"/>
            <w:gridSpan w:val="9"/>
            <w:shd w:val="clear" w:color="auto" w:fill="auto"/>
          </w:tcPr>
          <w:p w:rsidR="00D17EAD" w:rsidRPr="005B6322" w:rsidRDefault="00D17EAD" w:rsidP="00F2127A">
            <w:pPr>
              <w:spacing w:line="276" w:lineRule="auto"/>
              <w:jc w:val="both"/>
              <w:rPr>
                <w:rFonts w:eastAsia="Times New Roman"/>
                <w:b/>
                <w:sz w:val="28"/>
                <w:szCs w:val="28"/>
                <w:lang w:eastAsia="ru-RU"/>
              </w:rPr>
            </w:pPr>
            <w:r w:rsidRPr="005B6322">
              <w:rPr>
                <w:rFonts w:eastAsia="Times New Roman"/>
                <w:b/>
                <w:sz w:val="28"/>
                <w:szCs w:val="28"/>
                <w:lang w:eastAsia="ru-RU"/>
              </w:rPr>
              <w:t>3.Рефлекторная регуляция органов и систем организма.(2ч)</w:t>
            </w:r>
          </w:p>
        </w:tc>
        <w:tc>
          <w:tcPr>
            <w:tcW w:w="99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105" w:type="dxa"/>
            <w:shd w:val="clear" w:color="auto" w:fill="auto"/>
          </w:tcPr>
          <w:p w:rsidR="00D17EAD" w:rsidRPr="005B6322" w:rsidRDefault="00D17EAD" w:rsidP="009A3FEE">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330"/>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1/12</w:t>
            </w:r>
          </w:p>
        </w:tc>
        <w:tc>
          <w:tcPr>
            <w:tcW w:w="102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8214" w:type="dxa"/>
            <w:gridSpan w:val="5"/>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Рефлекторная  регуляция.</w:t>
            </w:r>
          </w:p>
        </w:tc>
        <w:tc>
          <w:tcPr>
            <w:tcW w:w="858" w:type="dxa"/>
            <w:gridSpan w:val="4"/>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D17EAD" w:rsidRPr="00D17EAD" w:rsidRDefault="00D17EAD" w:rsidP="009A3FEE">
            <w:pPr>
              <w:spacing w:line="276" w:lineRule="auto"/>
              <w:jc w:val="both"/>
              <w:rPr>
                <w:rFonts w:eastAsia="Times New Roman"/>
                <w:sz w:val="28"/>
                <w:szCs w:val="28"/>
                <w:lang w:eastAsia="ru-RU"/>
              </w:rPr>
            </w:pPr>
            <w:r w:rsidRPr="00D17EAD">
              <w:rPr>
                <w:rFonts w:eastAsia="Times New Roman"/>
                <w:sz w:val="28"/>
                <w:szCs w:val="28"/>
                <w:lang w:eastAsia="ru-RU"/>
              </w:rPr>
              <w:t>12.10</w:t>
            </w:r>
          </w:p>
        </w:tc>
        <w:tc>
          <w:tcPr>
            <w:tcW w:w="1105"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§9</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482"/>
        </w:trPr>
        <w:tc>
          <w:tcPr>
            <w:tcW w:w="1076" w:type="dxa"/>
            <w:shd w:val="clear" w:color="auto" w:fill="auto"/>
          </w:tcPr>
          <w:p w:rsidR="00D17EAD" w:rsidRPr="005B6322" w:rsidRDefault="00D17EAD" w:rsidP="00E96931">
            <w:pPr>
              <w:spacing w:line="276" w:lineRule="auto"/>
              <w:jc w:val="both"/>
              <w:rPr>
                <w:rFonts w:eastAsia="Times New Roman"/>
                <w:b/>
                <w:sz w:val="28"/>
                <w:szCs w:val="28"/>
                <w:lang w:eastAsia="ru-RU"/>
              </w:rPr>
            </w:pPr>
            <w:r>
              <w:rPr>
                <w:rFonts w:eastAsia="Times New Roman"/>
                <w:b/>
                <w:sz w:val="28"/>
                <w:szCs w:val="28"/>
                <w:lang w:eastAsia="ru-RU"/>
              </w:rPr>
              <w:t>2/13</w:t>
            </w:r>
          </w:p>
        </w:tc>
        <w:tc>
          <w:tcPr>
            <w:tcW w:w="1023" w:type="dxa"/>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8214" w:type="dxa"/>
            <w:gridSpan w:val="5"/>
            <w:shd w:val="clear" w:color="auto" w:fill="auto"/>
          </w:tcPr>
          <w:p w:rsidR="00D17EAD" w:rsidRPr="005B6322" w:rsidRDefault="00D17EAD" w:rsidP="00F2127A">
            <w:pPr>
              <w:spacing w:line="276" w:lineRule="auto"/>
              <w:jc w:val="both"/>
              <w:rPr>
                <w:rFonts w:eastAsia="Times New Roman"/>
                <w:b/>
                <w:sz w:val="28"/>
                <w:szCs w:val="28"/>
                <w:lang w:eastAsia="ru-RU"/>
              </w:rPr>
            </w:pPr>
            <w:r w:rsidRPr="005B6322">
              <w:rPr>
                <w:rFonts w:eastAsia="Times New Roman"/>
                <w:b/>
                <w:sz w:val="28"/>
                <w:szCs w:val="28"/>
                <w:lang w:eastAsia="ru-RU"/>
              </w:rPr>
              <w:t>Контрольная работа №1по теме «Обзор систем органов человека. Нервная система»</w:t>
            </w:r>
          </w:p>
        </w:tc>
        <w:tc>
          <w:tcPr>
            <w:tcW w:w="858" w:type="dxa"/>
            <w:gridSpan w:val="4"/>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993" w:type="dxa"/>
            <w:shd w:val="clear" w:color="auto" w:fill="auto"/>
          </w:tcPr>
          <w:p w:rsidR="00D17EAD" w:rsidRPr="00AC6C80" w:rsidRDefault="00D17EAD" w:rsidP="00F2127A">
            <w:pPr>
              <w:spacing w:line="276" w:lineRule="auto"/>
              <w:jc w:val="both"/>
              <w:rPr>
                <w:rFonts w:eastAsia="Times New Roman"/>
                <w:b/>
                <w:sz w:val="28"/>
                <w:szCs w:val="28"/>
                <w:lang w:eastAsia="ru-RU"/>
              </w:rPr>
            </w:pPr>
            <w:r w:rsidRPr="00AC6C80">
              <w:rPr>
                <w:rFonts w:eastAsia="Times New Roman"/>
                <w:b/>
                <w:sz w:val="28"/>
                <w:szCs w:val="28"/>
                <w:lang w:eastAsia="ru-RU"/>
              </w:rPr>
              <w:t>16.10</w:t>
            </w:r>
          </w:p>
        </w:tc>
        <w:tc>
          <w:tcPr>
            <w:tcW w:w="1105" w:type="dxa"/>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b/>
                <w:sz w:val="28"/>
                <w:szCs w:val="28"/>
                <w:lang w:eastAsia="ru-RU"/>
              </w:rPr>
            </w:pPr>
            <w:r w:rsidRPr="005B6322">
              <w:rPr>
                <w:rFonts w:eastAsia="Times New Roman"/>
                <w:b/>
                <w:sz w:val="28"/>
                <w:szCs w:val="28"/>
                <w:lang w:eastAsia="ru-RU"/>
              </w:rPr>
              <w:t>к/р</w:t>
            </w:r>
          </w:p>
          <w:p w:rsidR="00D17EAD" w:rsidRPr="005B6322" w:rsidRDefault="00D17EAD" w:rsidP="00F2127A">
            <w:pPr>
              <w:spacing w:line="276" w:lineRule="auto"/>
              <w:jc w:val="both"/>
              <w:rPr>
                <w:rFonts w:eastAsia="Times New Roman"/>
                <w:b/>
                <w:sz w:val="28"/>
                <w:szCs w:val="28"/>
                <w:lang w:eastAsia="ru-RU"/>
              </w:rPr>
            </w:pPr>
            <w:r w:rsidRPr="005B6322">
              <w:rPr>
                <w:rFonts w:eastAsia="Times New Roman"/>
                <w:b/>
                <w:sz w:val="28"/>
                <w:szCs w:val="28"/>
                <w:lang w:eastAsia="ru-RU"/>
              </w:rPr>
              <w:t>№1</w:t>
            </w:r>
          </w:p>
        </w:tc>
      </w:tr>
      <w:tr w:rsidR="00D17EAD" w:rsidRPr="005B6322" w:rsidTr="00E8762A">
        <w:trPr>
          <w:trHeight w:val="482"/>
        </w:trPr>
        <w:tc>
          <w:tcPr>
            <w:tcW w:w="1076" w:type="dxa"/>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1023" w:type="dxa"/>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9072" w:type="dxa"/>
            <w:gridSpan w:val="9"/>
            <w:shd w:val="clear" w:color="auto" w:fill="auto"/>
          </w:tcPr>
          <w:p w:rsidR="00D17EAD" w:rsidRPr="005B6322" w:rsidRDefault="00D17EAD" w:rsidP="00F2127A">
            <w:pPr>
              <w:spacing w:line="276" w:lineRule="auto"/>
              <w:jc w:val="center"/>
              <w:rPr>
                <w:rFonts w:eastAsia="Times New Roman"/>
                <w:b/>
                <w:sz w:val="28"/>
                <w:szCs w:val="28"/>
                <w:lang w:eastAsia="ru-RU"/>
              </w:rPr>
            </w:pPr>
            <w:r>
              <w:rPr>
                <w:rFonts w:eastAsia="Times New Roman"/>
                <w:b/>
                <w:sz w:val="28"/>
                <w:szCs w:val="28"/>
                <w:lang w:eastAsia="ru-RU"/>
              </w:rPr>
              <w:t>4.Железы внутренней секреции.(2</w:t>
            </w:r>
            <w:r w:rsidRPr="005B6322">
              <w:rPr>
                <w:rFonts w:eastAsia="Times New Roman"/>
                <w:b/>
                <w:sz w:val="28"/>
                <w:szCs w:val="28"/>
                <w:lang w:eastAsia="ru-RU"/>
              </w:rPr>
              <w:t>ч)</w:t>
            </w:r>
          </w:p>
        </w:tc>
        <w:tc>
          <w:tcPr>
            <w:tcW w:w="99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105"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337"/>
        </w:trPr>
        <w:tc>
          <w:tcPr>
            <w:tcW w:w="1076" w:type="dxa"/>
            <w:shd w:val="clear" w:color="auto" w:fill="FFFFFF" w:themeFill="background1"/>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1/14</w:t>
            </w:r>
          </w:p>
        </w:tc>
        <w:tc>
          <w:tcPr>
            <w:tcW w:w="1023"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8229" w:type="dxa"/>
            <w:gridSpan w:val="7"/>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Роль эндокринной регуляции.</w:t>
            </w:r>
          </w:p>
        </w:tc>
        <w:tc>
          <w:tcPr>
            <w:tcW w:w="843" w:type="dxa"/>
            <w:gridSpan w:val="2"/>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19.10</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§58</w:t>
            </w:r>
          </w:p>
        </w:tc>
        <w:tc>
          <w:tcPr>
            <w:tcW w:w="1034"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273"/>
        </w:trPr>
        <w:tc>
          <w:tcPr>
            <w:tcW w:w="1076" w:type="dxa"/>
            <w:shd w:val="clear" w:color="auto" w:fill="FFFFFF" w:themeFill="background1"/>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2/15</w:t>
            </w:r>
          </w:p>
        </w:tc>
        <w:tc>
          <w:tcPr>
            <w:tcW w:w="1023"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8229" w:type="dxa"/>
            <w:gridSpan w:val="7"/>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Строение и функции желез внутренней секреции.</w:t>
            </w:r>
          </w:p>
        </w:tc>
        <w:tc>
          <w:tcPr>
            <w:tcW w:w="843" w:type="dxa"/>
            <w:gridSpan w:val="2"/>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23.10</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§59</w:t>
            </w:r>
          </w:p>
        </w:tc>
        <w:tc>
          <w:tcPr>
            <w:tcW w:w="1034"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482"/>
        </w:trPr>
        <w:tc>
          <w:tcPr>
            <w:tcW w:w="1076" w:type="dxa"/>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1023" w:type="dxa"/>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9072" w:type="dxa"/>
            <w:gridSpan w:val="9"/>
            <w:shd w:val="clear" w:color="auto" w:fill="auto"/>
          </w:tcPr>
          <w:p w:rsidR="00D17EAD" w:rsidRPr="005B6322" w:rsidRDefault="00D17EAD" w:rsidP="00F2127A">
            <w:pPr>
              <w:spacing w:line="276" w:lineRule="auto"/>
              <w:jc w:val="center"/>
              <w:rPr>
                <w:rFonts w:eastAsia="Times New Roman"/>
                <w:b/>
                <w:sz w:val="28"/>
                <w:szCs w:val="28"/>
                <w:lang w:eastAsia="ru-RU"/>
              </w:rPr>
            </w:pPr>
            <w:r w:rsidRPr="005B6322">
              <w:rPr>
                <w:rFonts w:eastAsia="Times New Roman"/>
                <w:b/>
                <w:sz w:val="28"/>
                <w:szCs w:val="28"/>
                <w:lang w:eastAsia="ru-RU"/>
              </w:rPr>
              <w:t>5.Опорно-двигательная система.(8ч).</w:t>
            </w:r>
          </w:p>
        </w:tc>
        <w:tc>
          <w:tcPr>
            <w:tcW w:w="99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105"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342"/>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1/16</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44" w:type="dxa"/>
            <w:gridSpan w:val="8"/>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Значение опорно-двигательной системы.</w:t>
            </w:r>
          </w:p>
        </w:tc>
        <w:tc>
          <w:tcPr>
            <w:tcW w:w="828"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26.10</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§10</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D17EAD">
        <w:trPr>
          <w:trHeight w:val="615"/>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2/17</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44" w:type="dxa"/>
            <w:gridSpan w:val="8"/>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 xml:space="preserve">Скелет человека. Осевой скелет. </w:t>
            </w: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№4</w:t>
            </w:r>
            <w:r w:rsidRPr="005B6322">
              <w:rPr>
                <w:rFonts w:eastAsia="Times New Roman"/>
                <w:sz w:val="28"/>
                <w:szCs w:val="28"/>
                <w:lang w:eastAsia="ru-RU"/>
              </w:rPr>
              <w:t>.Изучение внешнего вида отдельных костей.</w:t>
            </w:r>
          </w:p>
        </w:tc>
        <w:tc>
          <w:tcPr>
            <w:tcW w:w="828"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30.10</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§11</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/р№4</w:t>
            </w:r>
          </w:p>
        </w:tc>
      </w:tr>
      <w:tr w:rsidR="00D17EAD" w:rsidRPr="005B6322" w:rsidTr="00E8762A">
        <w:trPr>
          <w:trHeight w:val="481"/>
        </w:trPr>
        <w:tc>
          <w:tcPr>
            <w:tcW w:w="1076" w:type="dxa"/>
            <w:shd w:val="clear" w:color="auto" w:fill="auto"/>
          </w:tcPr>
          <w:p w:rsidR="00D17EAD" w:rsidRDefault="00D17EAD" w:rsidP="00E96931">
            <w:pPr>
              <w:spacing w:line="276" w:lineRule="auto"/>
              <w:jc w:val="both"/>
              <w:rPr>
                <w:rFonts w:eastAsia="Times New Roman"/>
                <w:sz w:val="28"/>
                <w:szCs w:val="28"/>
                <w:lang w:eastAsia="ru-RU"/>
              </w:rPr>
            </w:pP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44" w:type="dxa"/>
            <w:gridSpan w:val="8"/>
            <w:shd w:val="clear" w:color="auto" w:fill="auto"/>
          </w:tcPr>
          <w:p w:rsidR="00D17EAD" w:rsidRPr="005B6322" w:rsidRDefault="00D17EAD" w:rsidP="00F2127A">
            <w:pPr>
              <w:spacing w:line="276" w:lineRule="auto"/>
              <w:jc w:val="both"/>
              <w:rPr>
                <w:rFonts w:eastAsia="Times New Roman"/>
                <w:sz w:val="28"/>
                <w:szCs w:val="28"/>
                <w:lang w:eastAsia="ru-RU"/>
              </w:rPr>
            </w:pPr>
            <w:r>
              <w:rPr>
                <w:rFonts w:eastAsia="Times New Roman"/>
                <w:b/>
                <w:sz w:val="28"/>
                <w:szCs w:val="28"/>
                <w:lang w:eastAsia="ru-RU"/>
              </w:rPr>
              <w:t xml:space="preserve">                                </w:t>
            </w:r>
            <w:r w:rsidRPr="00E96931">
              <w:rPr>
                <w:rFonts w:eastAsia="Times New Roman"/>
                <w:b/>
                <w:sz w:val="28"/>
                <w:szCs w:val="28"/>
                <w:lang w:eastAsia="ru-RU"/>
              </w:rPr>
              <w:t>2четверть</w:t>
            </w:r>
            <w:r w:rsidRPr="004F3E94">
              <w:rPr>
                <w:rFonts w:eastAsia="Times New Roman"/>
                <w:b/>
                <w:sz w:val="28"/>
                <w:szCs w:val="28"/>
                <w:lang w:eastAsia="ru-RU"/>
              </w:rPr>
              <w:t>- 15часов.</w:t>
            </w:r>
          </w:p>
        </w:tc>
        <w:tc>
          <w:tcPr>
            <w:tcW w:w="828"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96931">
        <w:trPr>
          <w:trHeight w:val="346"/>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3/18</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44" w:type="dxa"/>
            <w:gridSpan w:val="8"/>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Скелет свободных поясов конечностей. Соединение костей.</w:t>
            </w:r>
          </w:p>
        </w:tc>
        <w:tc>
          <w:tcPr>
            <w:tcW w:w="828"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9.11</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§12</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396"/>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sidRPr="005B6322">
              <w:rPr>
                <w:rFonts w:eastAsia="Times New Roman"/>
                <w:sz w:val="28"/>
                <w:szCs w:val="28"/>
                <w:lang w:eastAsia="ru-RU"/>
              </w:rPr>
              <w:t>4/1</w:t>
            </w:r>
            <w:r>
              <w:rPr>
                <w:rFonts w:eastAsia="Times New Roman"/>
                <w:sz w:val="28"/>
                <w:szCs w:val="28"/>
                <w:lang w:eastAsia="ru-RU"/>
              </w:rPr>
              <w:t>9</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44" w:type="dxa"/>
            <w:gridSpan w:val="8"/>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Строение мышц и сухожилий.</w:t>
            </w:r>
          </w:p>
        </w:tc>
        <w:tc>
          <w:tcPr>
            <w:tcW w:w="828"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13.11</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§13</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552"/>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5/20</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44" w:type="dxa"/>
            <w:gridSpan w:val="8"/>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 xml:space="preserve">Работа скелетных мышц и их регуляция. </w:t>
            </w: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№5</w:t>
            </w:r>
            <w:r w:rsidRPr="005B6322">
              <w:rPr>
                <w:rFonts w:eastAsia="Times New Roman"/>
                <w:sz w:val="28"/>
                <w:szCs w:val="28"/>
                <w:lang w:eastAsia="ru-RU"/>
              </w:rPr>
              <w:t>. Выявление влияния статической  и динамической работы на утомление мышц.</w:t>
            </w:r>
          </w:p>
        </w:tc>
        <w:tc>
          <w:tcPr>
            <w:tcW w:w="828"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16.11</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§14</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/р№5</w:t>
            </w:r>
          </w:p>
        </w:tc>
      </w:tr>
      <w:tr w:rsidR="00D17EAD" w:rsidRPr="005B6322" w:rsidTr="00E8762A">
        <w:trPr>
          <w:trHeight w:val="273"/>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lastRenderedPageBreak/>
              <w:t>6/21</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44" w:type="dxa"/>
            <w:gridSpan w:val="8"/>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Осанка. Предупреждение плоскостопия.</w:t>
            </w:r>
          </w:p>
        </w:tc>
        <w:tc>
          <w:tcPr>
            <w:tcW w:w="828"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20.11</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§15</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612"/>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7/22</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44" w:type="dxa"/>
            <w:gridSpan w:val="8"/>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Первая помощь при повреждениях опорно-двигательной системы.</w:t>
            </w:r>
          </w:p>
        </w:tc>
        <w:tc>
          <w:tcPr>
            <w:tcW w:w="828"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D17EAD" w:rsidRPr="00D17EAD" w:rsidRDefault="00D17EAD" w:rsidP="009A3FEE">
            <w:pPr>
              <w:spacing w:line="276" w:lineRule="auto"/>
              <w:jc w:val="both"/>
              <w:rPr>
                <w:rFonts w:eastAsia="Times New Roman"/>
                <w:sz w:val="28"/>
                <w:szCs w:val="28"/>
                <w:lang w:eastAsia="ru-RU"/>
              </w:rPr>
            </w:pPr>
            <w:r w:rsidRPr="00D17EAD">
              <w:rPr>
                <w:rFonts w:eastAsia="Times New Roman"/>
                <w:sz w:val="28"/>
                <w:szCs w:val="28"/>
                <w:lang w:eastAsia="ru-RU"/>
              </w:rPr>
              <w:t>23.11</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§15,16</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343"/>
        </w:trPr>
        <w:tc>
          <w:tcPr>
            <w:tcW w:w="1076" w:type="dxa"/>
            <w:shd w:val="clear" w:color="auto" w:fill="auto"/>
          </w:tcPr>
          <w:p w:rsidR="00D17EAD" w:rsidRPr="005B6322" w:rsidRDefault="00D17EAD" w:rsidP="00E96931">
            <w:pPr>
              <w:spacing w:line="276" w:lineRule="auto"/>
              <w:jc w:val="both"/>
              <w:rPr>
                <w:rFonts w:eastAsia="Times New Roman"/>
                <w:b/>
                <w:sz w:val="28"/>
                <w:szCs w:val="28"/>
                <w:lang w:eastAsia="ru-RU"/>
              </w:rPr>
            </w:pPr>
            <w:r>
              <w:rPr>
                <w:rFonts w:eastAsia="Times New Roman"/>
                <w:b/>
                <w:sz w:val="28"/>
                <w:szCs w:val="28"/>
                <w:lang w:eastAsia="ru-RU"/>
              </w:rPr>
              <w:t>8/23</w:t>
            </w:r>
          </w:p>
        </w:tc>
        <w:tc>
          <w:tcPr>
            <w:tcW w:w="1023" w:type="dxa"/>
            <w:shd w:val="clear" w:color="auto" w:fill="auto"/>
          </w:tcPr>
          <w:p w:rsidR="00D17EAD" w:rsidRPr="005B6322" w:rsidRDefault="00D17EAD" w:rsidP="005B7BA8">
            <w:pPr>
              <w:spacing w:line="276" w:lineRule="auto"/>
              <w:jc w:val="both"/>
              <w:rPr>
                <w:rFonts w:eastAsia="Times New Roman"/>
                <w:b/>
                <w:sz w:val="28"/>
                <w:szCs w:val="28"/>
                <w:lang w:eastAsia="ru-RU"/>
              </w:rPr>
            </w:pPr>
          </w:p>
        </w:tc>
        <w:tc>
          <w:tcPr>
            <w:tcW w:w="8244" w:type="dxa"/>
            <w:gridSpan w:val="8"/>
            <w:shd w:val="clear" w:color="auto" w:fill="auto"/>
          </w:tcPr>
          <w:p w:rsidR="00D17EAD" w:rsidRPr="005B6322" w:rsidRDefault="00D17EAD" w:rsidP="00F2127A">
            <w:pPr>
              <w:spacing w:line="276" w:lineRule="auto"/>
              <w:jc w:val="both"/>
              <w:rPr>
                <w:rFonts w:eastAsia="Times New Roman"/>
                <w:b/>
                <w:sz w:val="28"/>
                <w:szCs w:val="28"/>
                <w:lang w:eastAsia="ru-RU"/>
              </w:rPr>
            </w:pPr>
            <w:r w:rsidRPr="005B6322">
              <w:rPr>
                <w:rFonts w:eastAsia="Times New Roman"/>
                <w:b/>
                <w:sz w:val="28"/>
                <w:szCs w:val="28"/>
                <w:lang w:eastAsia="ru-RU"/>
              </w:rPr>
              <w:t>Контрольная работа №2по теме «Опорно-двигательная система»</w:t>
            </w:r>
          </w:p>
        </w:tc>
        <w:tc>
          <w:tcPr>
            <w:tcW w:w="828" w:type="dxa"/>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993" w:type="dxa"/>
            <w:shd w:val="clear" w:color="auto" w:fill="auto"/>
          </w:tcPr>
          <w:p w:rsidR="00D17EAD" w:rsidRPr="00D17EAD" w:rsidRDefault="00D17EAD" w:rsidP="00F2127A">
            <w:pPr>
              <w:spacing w:line="276" w:lineRule="auto"/>
              <w:jc w:val="both"/>
              <w:rPr>
                <w:rFonts w:eastAsia="Times New Roman"/>
                <w:b/>
                <w:sz w:val="28"/>
                <w:szCs w:val="28"/>
                <w:lang w:eastAsia="ru-RU"/>
              </w:rPr>
            </w:pPr>
            <w:r w:rsidRPr="00D17EAD">
              <w:rPr>
                <w:rFonts w:eastAsia="Times New Roman"/>
                <w:b/>
                <w:sz w:val="28"/>
                <w:szCs w:val="28"/>
                <w:lang w:eastAsia="ru-RU"/>
              </w:rPr>
              <w:t>27.11</w:t>
            </w:r>
          </w:p>
        </w:tc>
        <w:tc>
          <w:tcPr>
            <w:tcW w:w="1105" w:type="dxa"/>
            <w:shd w:val="clear" w:color="auto" w:fill="FFFFFF" w:themeFill="background1"/>
          </w:tcPr>
          <w:p w:rsidR="00D17EAD" w:rsidRPr="005B6322" w:rsidRDefault="00D17EAD" w:rsidP="00F2127A">
            <w:pPr>
              <w:spacing w:line="276" w:lineRule="auto"/>
              <w:jc w:val="both"/>
              <w:rPr>
                <w:rFonts w:eastAsia="Times New Roman"/>
                <w:b/>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b/>
                <w:sz w:val="28"/>
                <w:szCs w:val="28"/>
                <w:lang w:eastAsia="ru-RU"/>
              </w:rPr>
            </w:pPr>
            <w:r w:rsidRPr="005B6322">
              <w:rPr>
                <w:rFonts w:eastAsia="Times New Roman"/>
                <w:b/>
                <w:sz w:val="28"/>
                <w:szCs w:val="28"/>
                <w:lang w:eastAsia="ru-RU"/>
              </w:rPr>
              <w:t>к/р№2</w:t>
            </w:r>
          </w:p>
        </w:tc>
      </w:tr>
      <w:tr w:rsidR="00D17EAD" w:rsidRPr="005B6322" w:rsidTr="00E8762A">
        <w:trPr>
          <w:trHeight w:val="517"/>
        </w:trPr>
        <w:tc>
          <w:tcPr>
            <w:tcW w:w="1076" w:type="dxa"/>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1023" w:type="dxa"/>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8244" w:type="dxa"/>
            <w:gridSpan w:val="8"/>
            <w:shd w:val="clear" w:color="auto" w:fill="auto"/>
          </w:tcPr>
          <w:p w:rsidR="00D17EAD" w:rsidRPr="005B6322" w:rsidRDefault="00D17EAD" w:rsidP="00F2127A">
            <w:pPr>
              <w:spacing w:line="276" w:lineRule="auto"/>
              <w:jc w:val="center"/>
              <w:rPr>
                <w:rFonts w:eastAsia="Times New Roman"/>
                <w:b/>
                <w:sz w:val="28"/>
                <w:szCs w:val="28"/>
                <w:lang w:eastAsia="ru-RU"/>
              </w:rPr>
            </w:pPr>
            <w:r w:rsidRPr="005B6322">
              <w:rPr>
                <w:rFonts w:eastAsia="Times New Roman"/>
                <w:b/>
                <w:sz w:val="28"/>
                <w:szCs w:val="28"/>
                <w:lang w:eastAsia="ru-RU"/>
              </w:rPr>
              <w:t>6.Внутренняя среда организма.(3ч)</w:t>
            </w:r>
          </w:p>
        </w:tc>
        <w:tc>
          <w:tcPr>
            <w:tcW w:w="828" w:type="dxa"/>
            <w:shd w:val="clear" w:color="auto" w:fill="auto"/>
          </w:tcPr>
          <w:p w:rsidR="00D17EAD" w:rsidRPr="005B6322" w:rsidRDefault="00D17EAD" w:rsidP="00F2127A">
            <w:pPr>
              <w:spacing w:line="276" w:lineRule="auto"/>
              <w:rPr>
                <w:rFonts w:eastAsia="Times New Roman"/>
                <w:b/>
                <w:sz w:val="28"/>
                <w:szCs w:val="28"/>
                <w:lang w:eastAsia="ru-RU"/>
              </w:rPr>
            </w:pPr>
          </w:p>
        </w:tc>
        <w:tc>
          <w:tcPr>
            <w:tcW w:w="99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873"/>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1/24</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29" w:type="dxa"/>
            <w:gridSpan w:val="7"/>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 xml:space="preserve">Кровь и остальные компоненты внутренней среды организма. </w:t>
            </w: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№6</w:t>
            </w:r>
            <w:r w:rsidRPr="005B6322">
              <w:rPr>
                <w:rFonts w:eastAsia="Times New Roman"/>
                <w:sz w:val="28"/>
                <w:szCs w:val="28"/>
                <w:lang w:eastAsia="ru-RU"/>
              </w:rPr>
              <w:t>. Изучение микроскопического строения крови.</w:t>
            </w:r>
          </w:p>
        </w:tc>
        <w:tc>
          <w:tcPr>
            <w:tcW w:w="843" w:type="dxa"/>
            <w:gridSpan w:val="2"/>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30.11</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§17</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/р№6</w:t>
            </w:r>
          </w:p>
        </w:tc>
      </w:tr>
      <w:tr w:rsidR="00D17EAD" w:rsidRPr="005B6322" w:rsidTr="00E8762A">
        <w:trPr>
          <w:trHeight w:val="339"/>
        </w:trPr>
        <w:tc>
          <w:tcPr>
            <w:tcW w:w="1076" w:type="dxa"/>
            <w:shd w:val="clear" w:color="auto" w:fill="FFFFFF" w:themeFill="background1"/>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2/25</w:t>
            </w:r>
            <w:r w:rsidRPr="005B6322">
              <w:rPr>
                <w:rFonts w:eastAsia="Times New Roman"/>
                <w:sz w:val="28"/>
                <w:szCs w:val="28"/>
                <w:lang w:eastAsia="ru-RU"/>
              </w:rPr>
              <w:t>.</w:t>
            </w:r>
          </w:p>
        </w:tc>
        <w:tc>
          <w:tcPr>
            <w:tcW w:w="1023" w:type="dxa"/>
            <w:shd w:val="clear" w:color="auto" w:fill="FFFFFF" w:themeFill="background1"/>
          </w:tcPr>
          <w:p w:rsidR="00D17EAD" w:rsidRPr="005B6322" w:rsidRDefault="00D17EAD" w:rsidP="005B7BA8">
            <w:pPr>
              <w:spacing w:line="276" w:lineRule="auto"/>
              <w:jc w:val="both"/>
              <w:rPr>
                <w:rFonts w:eastAsia="Times New Roman"/>
                <w:sz w:val="28"/>
                <w:szCs w:val="28"/>
                <w:lang w:eastAsia="ru-RU"/>
              </w:rPr>
            </w:pPr>
          </w:p>
        </w:tc>
        <w:tc>
          <w:tcPr>
            <w:tcW w:w="8229" w:type="dxa"/>
            <w:gridSpan w:val="7"/>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Борьба организма с инфекцией. Иммунитет.</w:t>
            </w:r>
          </w:p>
        </w:tc>
        <w:tc>
          <w:tcPr>
            <w:tcW w:w="843" w:type="dxa"/>
            <w:gridSpan w:val="2"/>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FFFFFF" w:themeFill="background1"/>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4.12</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§18</w:t>
            </w:r>
          </w:p>
        </w:tc>
        <w:tc>
          <w:tcPr>
            <w:tcW w:w="1034"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641"/>
        </w:trPr>
        <w:tc>
          <w:tcPr>
            <w:tcW w:w="1076" w:type="dxa"/>
            <w:shd w:val="clear" w:color="auto" w:fill="FFFFFF" w:themeFill="background1"/>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3/26</w:t>
            </w:r>
            <w:r w:rsidRPr="005B6322">
              <w:rPr>
                <w:rFonts w:eastAsia="Times New Roman"/>
                <w:sz w:val="28"/>
                <w:szCs w:val="28"/>
                <w:lang w:eastAsia="ru-RU"/>
              </w:rPr>
              <w:t>.</w:t>
            </w:r>
          </w:p>
        </w:tc>
        <w:tc>
          <w:tcPr>
            <w:tcW w:w="1023" w:type="dxa"/>
            <w:shd w:val="clear" w:color="auto" w:fill="FFFFFF" w:themeFill="background1"/>
          </w:tcPr>
          <w:p w:rsidR="00D17EAD" w:rsidRPr="005B6322" w:rsidRDefault="00D17EAD" w:rsidP="005B7BA8">
            <w:pPr>
              <w:spacing w:line="276" w:lineRule="auto"/>
              <w:jc w:val="both"/>
              <w:rPr>
                <w:rFonts w:eastAsia="Times New Roman"/>
                <w:sz w:val="28"/>
                <w:szCs w:val="28"/>
                <w:lang w:eastAsia="ru-RU"/>
              </w:rPr>
            </w:pPr>
          </w:p>
        </w:tc>
        <w:tc>
          <w:tcPr>
            <w:tcW w:w="8229" w:type="dxa"/>
            <w:gridSpan w:val="7"/>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Иммунология на службе здоровья. Резус-фактор. Пересадка тканей.</w:t>
            </w:r>
          </w:p>
        </w:tc>
        <w:tc>
          <w:tcPr>
            <w:tcW w:w="843" w:type="dxa"/>
            <w:gridSpan w:val="2"/>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7.12</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§19</w:t>
            </w:r>
          </w:p>
        </w:tc>
        <w:tc>
          <w:tcPr>
            <w:tcW w:w="1034"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391"/>
        </w:trPr>
        <w:tc>
          <w:tcPr>
            <w:tcW w:w="1076" w:type="dxa"/>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1023" w:type="dxa"/>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9072" w:type="dxa"/>
            <w:gridSpan w:val="9"/>
            <w:shd w:val="clear" w:color="auto" w:fill="auto"/>
          </w:tcPr>
          <w:p w:rsidR="00D17EAD" w:rsidRPr="005B6322" w:rsidRDefault="00D17EAD" w:rsidP="00F2127A">
            <w:pPr>
              <w:spacing w:line="276" w:lineRule="auto"/>
              <w:jc w:val="both"/>
              <w:rPr>
                <w:rFonts w:eastAsia="Times New Roman"/>
                <w:b/>
                <w:sz w:val="28"/>
                <w:szCs w:val="28"/>
                <w:lang w:eastAsia="ru-RU"/>
              </w:rPr>
            </w:pPr>
            <w:r w:rsidRPr="005B6322">
              <w:rPr>
                <w:rFonts w:eastAsia="Times New Roman"/>
                <w:b/>
                <w:sz w:val="28"/>
                <w:szCs w:val="28"/>
                <w:lang w:eastAsia="ru-RU"/>
              </w:rPr>
              <w:t>7.Кровеносная и лимфатическая системы организма.(6ч)</w:t>
            </w:r>
          </w:p>
        </w:tc>
        <w:tc>
          <w:tcPr>
            <w:tcW w:w="99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343"/>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1/27</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29" w:type="dxa"/>
            <w:gridSpan w:val="7"/>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Транспортные системы организма.</w:t>
            </w:r>
          </w:p>
        </w:tc>
        <w:tc>
          <w:tcPr>
            <w:tcW w:w="843" w:type="dxa"/>
            <w:gridSpan w:val="2"/>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11.12</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§20</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334"/>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2/28</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29" w:type="dxa"/>
            <w:gridSpan w:val="7"/>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Круги кровообращения.</w:t>
            </w:r>
          </w:p>
        </w:tc>
        <w:tc>
          <w:tcPr>
            <w:tcW w:w="843" w:type="dxa"/>
            <w:gridSpan w:val="2"/>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14.12</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§21</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341"/>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3/29</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29" w:type="dxa"/>
            <w:gridSpan w:val="7"/>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Строение и работа сердца. Автоматизм сердца.</w:t>
            </w:r>
          </w:p>
        </w:tc>
        <w:tc>
          <w:tcPr>
            <w:tcW w:w="843" w:type="dxa"/>
            <w:gridSpan w:val="2"/>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18.12</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§22</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776"/>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4/30</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29" w:type="dxa"/>
            <w:gridSpan w:val="7"/>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 xml:space="preserve">Движение крови по сосудам. </w:t>
            </w: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№7</w:t>
            </w:r>
            <w:r w:rsidRPr="005B6322">
              <w:rPr>
                <w:rFonts w:eastAsia="Times New Roman"/>
                <w:sz w:val="28"/>
                <w:szCs w:val="28"/>
                <w:lang w:eastAsia="ru-RU"/>
              </w:rPr>
              <w:t>.Подсчет ударов пульса в покое и при физической нагрузке.</w:t>
            </w:r>
          </w:p>
          <w:p w:rsidR="00D17EAD" w:rsidRPr="005B6322" w:rsidRDefault="00D17EAD" w:rsidP="00F2127A">
            <w:pPr>
              <w:spacing w:line="276" w:lineRule="auto"/>
              <w:jc w:val="both"/>
              <w:rPr>
                <w:rFonts w:eastAsia="Times New Roman"/>
                <w:sz w:val="28"/>
                <w:szCs w:val="28"/>
                <w:lang w:eastAsia="ru-RU"/>
              </w:rPr>
            </w:pP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№8.</w:t>
            </w:r>
            <w:r w:rsidRPr="005B6322">
              <w:rPr>
                <w:rFonts w:eastAsia="Times New Roman"/>
                <w:sz w:val="28"/>
                <w:szCs w:val="28"/>
                <w:lang w:eastAsia="ru-RU"/>
              </w:rPr>
              <w:t>Измерение  кровяного давления.</w:t>
            </w:r>
          </w:p>
        </w:tc>
        <w:tc>
          <w:tcPr>
            <w:tcW w:w="843" w:type="dxa"/>
            <w:gridSpan w:val="2"/>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21.12</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§23</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/р№7</w:t>
            </w:r>
          </w:p>
          <w:p w:rsidR="00D17EAD" w:rsidRPr="005B6322" w:rsidRDefault="00D17EAD"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/р№8</w:t>
            </w:r>
          </w:p>
        </w:tc>
      </w:tr>
      <w:tr w:rsidR="00D17EAD" w:rsidRPr="005B6322" w:rsidTr="00E8762A">
        <w:trPr>
          <w:trHeight w:val="798"/>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5/31</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229" w:type="dxa"/>
            <w:gridSpan w:val="7"/>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 xml:space="preserve">Гигиена </w:t>
            </w:r>
            <w:proofErr w:type="gramStart"/>
            <w:r w:rsidRPr="005B6322">
              <w:rPr>
                <w:rFonts w:eastAsia="Times New Roman"/>
                <w:sz w:val="28"/>
                <w:szCs w:val="28"/>
                <w:lang w:eastAsia="ru-RU"/>
              </w:rPr>
              <w:t>сердечно-сосудистой</w:t>
            </w:r>
            <w:proofErr w:type="gramEnd"/>
            <w:r w:rsidRPr="005B6322">
              <w:rPr>
                <w:rFonts w:eastAsia="Times New Roman"/>
                <w:sz w:val="28"/>
                <w:szCs w:val="28"/>
                <w:lang w:eastAsia="ru-RU"/>
              </w:rPr>
              <w:t xml:space="preserve"> системы. </w:t>
            </w: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№9</w:t>
            </w:r>
            <w:r w:rsidRPr="005B6322">
              <w:rPr>
                <w:rFonts w:eastAsia="Times New Roman"/>
                <w:sz w:val="28"/>
                <w:szCs w:val="28"/>
                <w:lang w:eastAsia="ru-RU"/>
              </w:rPr>
              <w:t xml:space="preserve"> Изучение приемов остановки капиллярного, артериального и венозного кровотечений.</w:t>
            </w:r>
          </w:p>
        </w:tc>
        <w:tc>
          <w:tcPr>
            <w:tcW w:w="843" w:type="dxa"/>
            <w:gridSpan w:val="2"/>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D17EAD" w:rsidRDefault="00D17EAD" w:rsidP="009A3FEE">
            <w:pPr>
              <w:spacing w:line="276" w:lineRule="auto"/>
              <w:jc w:val="both"/>
              <w:rPr>
                <w:rFonts w:eastAsia="Times New Roman"/>
                <w:sz w:val="28"/>
                <w:szCs w:val="28"/>
                <w:lang w:eastAsia="ru-RU"/>
              </w:rPr>
            </w:pPr>
            <w:r w:rsidRPr="00D17EAD">
              <w:rPr>
                <w:rFonts w:eastAsia="Times New Roman"/>
                <w:sz w:val="28"/>
                <w:szCs w:val="28"/>
                <w:lang w:eastAsia="ru-RU"/>
              </w:rPr>
              <w:t>25.12</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§24,25</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/р№9</w:t>
            </w:r>
          </w:p>
        </w:tc>
      </w:tr>
      <w:tr w:rsidR="00D17EAD" w:rsidRPr="005B6322" w:rsidTr="002E4D91">
        <w:trPr>
          <w:trHeight w:val="612"/>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6/32</w:t>
            </w:r>
          </w:p>
        </w:tc>
        <w:tc>
          <w:tcPr>
            <w:tcW w:w="102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8229" w:type="dxa"/>
            <w:gridSpan w:val="7"/>
            <w:shd w:val="clear" w:color="auto" w:fill="auto"/>
          </w:tcPr>
          <w:p w:rsidR="00D17EAD" w:rsidRPr="005B6322" w:rsidRDefault="00D17EAD" w:rsidP="00F2127A">
            <w:pPr>
              <w:spacing w:line="276" w:lineRule="auto"/>
              <w:jc w:val="both"/>
              <w:rPr>
                <w:rFonts w:eastAsia="Times New Roman"/>
                <w:b/>
                <w:sz w:val="28"/>
                <w:szCs w:val="28"/>
                <w:lang w:eastAsia="ru-RU"/>
              </w:rPr>
            </w:pPr>
            <w:r w:rsidRPr="005B6322">
              <w:rPr>
                <w:rFonts w:eastAsia="Times New Roman"/>
                <w:b/>
                <w:sz w:val="28"/>
                <w:szCs w:val="28"/>
                <w:lang w:eastAsia="ru-RU"/>
              </w:rPr>
              <w:t>Контрольная работа №3 по теме «Внутренняя среда организма. Кровеносная и лимфатическая системы»</w:t>
            </w:r>
            <w:proofErr w:type="gramStart"/>
            <w:r w:rsidRPr="005B6322">
              <w:rPr>
                <w:rFonts w:eastAsia="Times New Roman"/>
                <w:b/>
                <w:sz w:val="28"/>
                <w:szCs w:val="28"/>
                <w:lang w:eastAsia="ru-RU"/>
              </w:rPr>
              <w:t>.</w:t>
            </w:r>
            <w:r w:rsidR="00ED1948">
              <w:rPr>
                <w:rFonts w:eastAsia="Times New Roman"/>
                <w:b/>
                <w:sz w:val="28"/>
                <w:szCs w:val="28"/>
                <w:lang w:eastAsia="ru-RU"/>
              </w:rPr>
              <w:t>(</w:t>
            </w:r>
            <w:proofErr w:type="gramEnd"/>
            <w:r w:rsidR="00ED1948">
              <w:rPr>
                <w:rFonts w:eastAsia="Times New Roman"/>
                <w:b/>
                <w:sz w:val="28"/>
                <w:szCs w:val="28"/>
                <w:lang w:eastAsia="ru-RU"/>
              </w:rPr>
              <w:t>Административная контрольная)</w:t>
            </w:r>
          </w:p>
        </w:tc>
        <w:tc>
          <w:tcPr>
            <w:tcW w:w="843" w:type="dxa"/>
            <w:gridSpan w:val="2"/>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993" w:type="dxa"/>
            <w:shd w:val="clear" w:color="auto" w:fill="auto"/>
          </w:tcPr>
          <w:p w:rsidR="00D17EAD" w:rsidRPr="005B6322" w:rsidRDefault="00D17EAD" w:rsidP="00F2127A">
            <w:pPr>
              <w:spacing w:line="276" w:lineRule="auto"/>
              <w:jc w:val="both"/>
              <w:rPr>
                <w:rFonts w:eastAsia="Times New Roman"/>
                <w:b/>
                <w:sz w:val="28"/>
                <w:szCs w:val="28"/>
                <w:lang w:eastAsia="ru-RU"/>
              </w:rPr>
            </w:pPr>
            <w:r w:rsidRPr="00D17EAD">
              <w:rPr>
                <w:rFonts w:eastAsia="Times New Roman"/>
                <w:b/>
                <w:sz w:val="28"/>
                <w:szCs w:val="28"/>
                <w:lang w:eastAsia="ru-RU"/>
              </w:rPr>
              <w:t>28.12</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b/>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b/>
                <w:sz w:val="28"/>
                <w:szCs w:val="28"/>
                <w:lang w:eastAsia="ru-RU"/>
              </w:rPr>
            </w:pPr>
            <w:r w:rsidRPr="005B6322">
              <w:rPr>
                <w:rFonts w:eastAsia="Times New Roman"/>
                <w:b/>
                <w:sz w:val="28"/>
                <w:szCs w:val="28"/>
                <w:lang w:eastAsia="ru-RU"/>
              </w:rPr>
              <w:t>к/р№3</w:t>
            </w:r>
          </w:p>
          <w:p w:rsidR="00D17EAD" w:rsidRPr="005B6322" w:rsidRDefault="00D17EAD" w:rsidP="00F2127A">
            <w:pPr>
              <w:spacing w:line="276" w:lineRule="auto"/>
              <w:jc w:val="both"/>
              <w:rPr>
                <w:rFonts w:eastAsia="Times New Roman"/>
                <w:b/>
                <w:sz w:val="28"/>
                <w:szCs w:val="28"/>
                <w:lang w:eastAsia="ru-RU"/>
              </w:rPr>
            </w:pPr>
          </w:p>
        </w:tc>
      </w:tr>
      <w:tr w:rsidR="00D17EAD" w:rsidRPr="005B6322" w:rsidTr="002E4D91">
        <w:trPr>
          <w:trHeight w:val="441"/>
        </w:trPr>
        <w:tc>
          <w:tcPr>
            <w:tcW w:w="1076"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2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072" w:type="dxa"/>
            <w:gridSpan w:val="9"/>
            <w:shd w:val="clear" w:color="auto" w:fill="auto"/>
          </w:tcPr>
          <w:p w:rsidR="00D17EAD" w:rsidRDefault="00D17EAD" w:rsidP="00F2127A">
            <w:pPr>
              <w:spacing w:line="276" w:lineRule="auto"/>
              <w:jc w:val="center"/>
              <w:rPr>
                <w:rFonts w:eastAsia="Times New Roman"/>
                <w:b/>
                <w:sz w:val="28"/>
                <w:szCs w:val="28"/>
                <w:lang w:eastAsia="ru-RU"/>
              </w:rPr>
            </w:pPr>
            <w:r w:rsidRPr="004F3E94">
              <w:rPr>
                <w:rFonts w:eastAsia="Times New Roman"/>
                <w:b/>
                <w:sz w:val="28"/>
                <w:szCs w:val="28"/>
                <w:lang w:eastAsia="ru-RU"/>
              </w:rPr>
              <w:t>3четверть-</w:t>
            </w:r>
            <w:r>
              <w:rPr>
                <w:rFonts w:eastAsia="Times New Roman"/>
                <w:b/>
                <w:sz w:val="28"/>
                <w:szCs w:val="28"/>
                <w:lang w:eastAsia="ru-RU"/>
              </w:rPr>
              <w:t xml:space="preserve"> </w:t>
            </w:r>
            <w:r w:rsidR="00EE1398">
              <w:rPr>
                <w:rFonts w:eastAsia="Times New Roman"/>
                <w:b/>
                <w:sz w:val="28"/>
                <w:szCs w:val="28"/>
                <w:lang w:eastAsia="ru-RU"/>
              </w:rPr>
              <w:t>19ч.</w:t>
            </w:r>
          </w:p>
          <w:p w:rsidR="00D17EAD" w:rsidRPr="005B6322" w:rsidRDefault="00D17EAD" w:rsidP="00F2127A">
            <w:pPr>
              <w:spacing w:line="276" w:lineRule="auto"/>
              <w:jc w:val="center"/>
              <w:rPr>
                <w:rFonts w:eastAsia="Times New Roman"/>
                <w:b/>
                <w:sz w:val="28"/>
                <w:szCs w:val="28"/>
                <w:lang w:eastAsia="ru-RU"/>
              </w:rPr>
            </w:pPr>
            <w:r w:rsidRPr="005B6322">
              <w:rPr>
                <w:rFonts w:eastAsia="Times New Roman"/>
                <w:b/>
                <w:sz w:val="28"/>
                <w:szCs w:val="28"/>
                <w:lang w:eastAsia="ru-RU"/>
              </w:rPr>
              <w:t>8.Дыхательная система.(5ч)</w:t>
            </w:r>
          </w:p>
        </w:tc>
        <w:tc>
          <w:tcPr>
            <w:tcW w:w="99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4F3E94">
        <w:trPr>
          <w:trHeight w:val="825"/>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1/33</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139"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Значение дыхания. Органы дыхательной системы.</w:t>
            </w:r>
          </w:p>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Заболевания дыхательных путей.</w:t>
            </w:r>
          </w:p>
        </w:tc>
        <w:tc>
          <w:tcPr>
            <w:tcW w:w="933" w:type="dxa"/>
            <w:gridSpan w:val="8"/>
            <w:shd w:val="clear" w:color="auto" w:fill="auto"/>
          </w:tcPr>
          <w:p w:rsidR="00D17EAD" w:rsidRPr="005B6322" w:rsidRDefault="00D17EAD" w:rsidP="005B6322">
            <w:pPr>
              <w:spacing w:after="200" w:line="276" w:lineRule="auto"/>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11.01</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§26</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407"/>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2/34</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139"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Легкие. Легочное и тканевое дыхание.</w:t>
            </w:r>
          </w:p>
        </w:tc>
        <w:tc>
          <w:tcPr>
            <w:tcW w:w="933" w:type="dxa"/>
            <w:gridSpan w:val="8"/>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15.01</w:t>
            </w:r>
          </w:p>
          <w:p w:rsidR="00D17EAD" w:rsidRPr="005B6322" w:rsidRDefault="00D17EAD" w:rsidP="009A3FEE">
            <w:pPr>
              <w:spacing w:line="276" w:lineRule="auto"/>
              <w:jc w:val="both"/>
              <w:rPr>
                <w:rFonts w:eastAsia="Times New Roman"/>
                <w:sz w:val="28"/>
                <w:szCs w:val="28"/>
                <w:lang w:eastAsia="ru-RU"/>
              </w:rPr>
            </w:pP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§27</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598"/>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3/35</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139"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Механизм вдоха и выдоха. Регуляция дыхания. Действие никотина на органы дыхания .</w:t>
            </w:r>
          </w:p>
        </w:tc>
        <w:tc>
          <w:tcPr>
            <w:tcW w:w="933" w:type="dxa"/>
            <w:gridSpan w:val="8"/>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18.01</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§28</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455"/>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4/36</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139"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Функциональные возможности дыхательной системы.</w:t>
            </w:r>
          </w:p>
          <w:p w:rsidR="00D17EAD" w:rsidRPr="005B6322" w:rsidRDefault="00D17EAD" w:rsidP="00F2127A">
            <w:pPr>
              <w:spacing w:line="276" w:lineRule="auto"/>
              <w:jc w:val="both"/>
              <w:rPr>
                <w:rFonts w:eastAsia="Times New Roman"/>
                <w:sz w:val="28"/>
                <w:szCs w:val="28"/>
                <w:lang w:eastAsia="ru-RU"/>
              </w:rPr>
            </w:pP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№10</w:t>
            </w:r>
            <w:r w:rsidRPr="005B6322">
              <w:rPr>
                <w:rFonts w:eastAsia="Times New Roman"/>
                <w:sz w:val="28"/>
                <w:szCs w:val="28"/>
                <w:lang w:eastAsia="ru-RU"/>
              </w:rPr>
              <w:t>. Определение частоты дыхания.</w:t>
            </w:r>
          </w:p>
        </w:tc>
        <w:tc>
          <w:tcPr>
            <w:tcW w:w="933" w:type="dxa"/>
            <w:gridSpan w:val="8"/>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22.01</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§29</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/р10</w:t>
            </w:r>
          </w:p>
        </w:tc>
      </w:tr>
      <w:tr w:rsidR="00D17EAD" w:rsidRPr="005B6322" w:rsidTr="00E8762A">
        <w:trPr>
          <w:trHeight w:val="337"/>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5/37</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139"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Обобщение по теме «Дыхание»</w:t>
            </w:r>
          </w:p>
        </w:tc>
        <w:tc>
          <w:tcPr>
            <w:tcW w:w="933" w:type="dxa"/>
            <w:gridSpan w:val="8"/>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25.01</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283"/>
        </w:trPr>
        <w:tc>
          <w:tcPr>
            <w:tcW w:w="1076"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2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072" w:type="dxa"/>
            <w:gridSpan w:val="9"/>
            <w:shd w:val="clear" w:color="auto" w:fill="auto"/>
          </w:tcPr>
          <w:p w:rsidR="00D17EAD" w:rsidRPr="005B6322" w:rsidRDefault="00D17EAD" w:rsidP="00F2127A">
            <w:pPr>
              <w:spacing w:line="276" w:lineRule="auto"/>
              <w:jc w:val="center"/>
              <w:rPr>
                <w:rFonts w:eastAsia="Times New Roman"/>
                <w:b/>
                <w:sz w:val="28"/>
                <w:szCs w:val="28"/>
                <w:lang w:eastAsia="ru-RU"/>
              </w:rPr>
            </w:pPr>
            <w:r w:rsidRPr="005B6322">
              <w:rPr>
                <w:rFonts w:eastAsia="Times New Roman"/>
                <w:b/>
                <w:sz w:val="28"/>
                <w:szCs w:val="28"/>
                <w:lang w:eastAsia="ru-RU"/>
              </w:rPr>
              <w:t>9.Пищеварительная система.(5ч)</w:t>
            </w:r>
          </w:p>
        </w:tc>
        <w:tc>
          <w:tcPr>
            <w:tcW w:w="99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298"/>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1/38</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184" w:type="dxa"/>
            <w:gridSpan w:val="3"/>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Питание и пищеварение. Органы пищеварения.</w:t>
            </w:r>
          </w:p>
        </w:tc>
        <w:tc>
          <w:tcPr>
            <w:tcW w:w="888" w:type="dxa"/>
            <w:gridSpan w:val="6"/>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29.01</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§30</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254"/>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2/39</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184" w:type="dxa"/>
            <w:gridSpan w:val="3"/>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Пищеварение в ротовой полости.</w:t>
            </w:r>
          </w:p>
        </w:tc>
        <w:tc>
          <w:tcPr>
            <w:tcW w:w="888" w:type="dxa"/>
            <w:gridSpan w:val="6"/>
            <w:shd w:val="clear" w:color="auto" w:fill="auto"/>
          </w:tcPr>
          <w:p w:rsidR="00D17EAD" w:rsidRPr="005B6322" w:rsidRDefault="00D17EAD" w:rsidP="00F2127A">
            <w:pPr>
              <w:rPr>
                <w:sz w:val="28"/>
                <w:szCs w:val="28"/>
              </w:rPr>
            </w:pPr>
            <w:r w:rsidRPr="005B6322">
              <w:rPr>
                <w:rFonts w:ascii="Arial" w:hAnsi="Arial" w:cs="Arial"/>
                <w:sz w:val="28"/>
                <w:szCs w:val="28"/>
              </w:rPr>
              <w:t>+</w:t>
            </w: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1.02</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§31</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716"/>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3/40</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184" w:type="dxa"/>
            <w:gridSpan w:val="3"/>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Пищеварение в желудке и двенадцатиперстной кишке.</w:t>
            </w:r>
          </w:p>
          <w:p w:rsidR="00D17EAD" w:rsidRPr="005B6322" w:rsidRDefault="00D17EAD" w:rsidP="00F2127A">
            <w:pPr>
              <w:spacing w:line="276" w:lineRule="auto"/>
              <w:jc w:val="both"/>
              <w:rPr>
                <w:rFonts w:eastAsia="Times New Roman"/>
                <w:sz w:val="28"/>
                <w:szCs w:val="28"/>
                <w:lang w:eastAsia="ru-RU"/>
              </w:rPr>
            </w:pP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№11</w:t>
            </w:r>
            <w:r w:rsidRPr="005B6322">
              <w:rPr>
                <w:rFonts w:eastAsia="Times New Roman"/>
                <w:sz w:val="28"/>
                <w:szCs w:val="28"/>
                <w:lang w:eastAsia="ru-RU"/>
              </w:rPr>
              <w:t>. Изучение действия желудочного сока на белки, действие слюны на крахмал.</w:t>
            </w:r>
          </w:p>
        </w:tc>
        <w:tc>
          <w:tcPr>
            <w:tcW w:w="888" w:type="dxa"/>
            <w:gridSpan w:val="6"/>
            <w:shd w:val="clear" w:color="auto" w:fill="auto"/>
          </w:tcPr>
          <w:p w:rsidR="00D17EAD" w:rsidRPr="005B6322" w:rsidRDefault="00D17EAD" w:rsidP="00F2127A">
            <w:pPr>
              <w:rPr>
                <w:sz w:val="28"/>
                <w:szCs w:val="28"/>
              </w:rPr>
            </w:pPr>
            <w:r w:rsidRPr="005B6322">
              <w:rPr>
                <w:rFonts w:ascii="Arial" w:hAnsi="Arial" w:cs="Arial"/>
                <w:sz w:val="28"/>
                <w:szCs w:val="28"/>
              </w:rPr>
              <w:t>+</w:t>
            </w: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5.02</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§32</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w:t>
            </w:r>
          </w:p>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11</w:t>
            </w:r>
          </w:p>
        </w:tc>
      </w:tr>
      <w:tr w:rsidR="00D17EAD" w:rsidRPr="005B6322" w:rsidTr="00E8762A">
        <w:trPr>
          <w:trHeight w:val="507"/>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4/41</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184" w:type="dxa"/>
            <w:gridSpan w:val="3"/>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Функции тонкого и толстого кишечника. Всасывание. Барьерная роль печени. Аппендицит.</w:t>
            </w:r>
          </w:p>
        </w:tc>
        <w:tc>
          <w:tcPr>
            <w:tcW w:w="888" w:type="dxa"/>
            <w:gridSpan w:val="6"/>
            <w:shd w:val="clear" w:color="auto" w:fill="auto"/>
          </w:tcPr>
          <w:p w:rsidR="00D17EAD" w:rsidRPr="005B6322" w:rsidRDefault="00D17EAD" w:rsidP="00F2127A">
            <w:pPr>
              <w:rPr>
                <w:sz w:val="28"/>
                <w:szCs w:val="28"/>
              </w:rPr>
            </w:pPr>
            <w:r w:rsidRPr="005B6322">
              <w:rPr>
                <w:rFonts w:ascii="Arial" w:hAnsi="Arial" w:cs="Arial"/>
                <w:sz w:val="28"/>
                <w:szCs w:val="28"/>
              </w:rPr>
              <w:t>+</w:t>
            </w:r>
          </w:p>
        </w:tc>
        <w:tc>
          <w:tcPr>
            <w:tcW w:w="993" w:type="dxa"/>
            <w:shd w:val="clear" w:color="auto" w:fill="auto"/>
          </w:tcPr>
          <w:p w:rsidR="00D17EAD" w:rsidRPr="005B6322" w:rsidRDefault="00D17EAD" w:rsidP="009A3FEE">
            <w:pPr>
              <w:spacing w:line="276" w:lineRule="auto"/>
              <w:jc w:val="both"/>
              <w:rPr>
                <w:rFonts w:eastAsia="Times New Roman"/>
                <w:sz w:val="28"/>
                <w:szCs w:val="28"/>
                <w:lang w:eastAsia="ru-RU"/>
              </w:rPr>
            </w:pPr>
            <w:r w:rsidRPr="005B6322">
              <w:rPr>
                <w:rFonts w:eastAsia="Times New Roman"/>
                <w:sz w:val="28"/>
                <w:szCs w:val="28"/>
                <w:lang w:eastAsia="ru-RU"/>
              </w:rPr>
              <w:t>8.02</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§33</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361"/>
        </w:trPr>
        <w:tc>
          <w:tcPr>
            <w:tcW w:w="1076" w:type="dxa"/>
            <w:shd w:val="clear" w:color="auto" w:fill="auto"/>
          </w:tcPr>
          <w:p w:rsidR="00D17EAD" w:rsidRPr="005B6322" w:rsidRDefault="00D17EAD" w:rsidP="00E96931">
            <w:pPr>
              <w:spacing w:line="276" w:lineRule="auto"/>
              <w:jc w:val="both"/>
              <w:rPr>
                <w:rFonts w:eastAsia="Times New Roman"/>
                <w:sz w:val="28"/>
                <w:szCs w:val="28"/>
                <w:lang w:eastAsia="ru-RU"/>
              </w:rPr>
            </w:pPr>
            <w:r>
              <w:rPr>
                <w:rFonts w:eastAsia="Times New Roman"/>
                <w:sz w:val="28"/>
                <w:szCs w:val="28"/>
                <w:lang w:eastAsia="ru-RU"/>
              </w:rPr>
              <w:t>5/42</w:t>
            </w:r>
          </w:p>
        </w:tc>
        <w:tc>
          <w:tcPr>
            <w:tcW w:w="1023" w:type="dxa"/>
            <w:shd w:val="clear" w:color="auto" w:fill="auto"/>
          </w:tcPr>
          <w:p w:rsidR="00D17EAD" w:rsidRPr="005B6322" w:rsidRDefault="00D17EAD" w:rsidP="005B7BA8">
            <w:pPr>
              <w:spacing w:line="276" w:lineRule="auto"/>
              <w:jc w:val="both"/>
              <w:rPr>
                <w:rFonts w:eastAsia="Times New Roman"/>
                <w:sz w:val="28"/>
                <w:szCs w:val="28"/>
                <w:lang w:eastAsia="ru-RU"/>
              </w:rPr>
            </w:pPr>
          </w:p>
        </w:tc>
        <w:tc>
          <w:tcPr>
            <w:tcW w:w="8184" w:type="dxa"/>
            <w:gridSpan w:val="3"/>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Регуляция пищеварения. Гигиена органов пищеварения.</w:t>
            </w:r>
          </w:p>
        </w:tc>
        <w:tc>
          <w:tcPr>
            <w:tcW w:w="888" w:type="dxa"/>
            <w:gridSpan w:val="6"/>
            <w:shd w:val="clear" w:color="auto" w:fill="auto"/>
          </w:tcPr>
          <w:p w:rsidR="00D17EAD" w:rsidRPr="005B6322" w:rsidRDefault="00D17EAD" w:rsidP="00F2127A">
            <w:pPr>
              <w:spacing w:line="276" w:lineRule="auto"/>
              <w:jc w:val="both"/>
              <w:rPr>
                <w:rFonts w:eastAsia="Times New Roman"/>
                <w:b/>
                <w:sz w:val="28"/>
                <w:szCs w:val="28"/>
                <w:lang w:eastAsia="ru-RU"/>
              </w:rPr>
            </w:pPr>
            <w:r w:rsidRPr="005B6322">
              <w:rPr>
                <w:rFonts w:eastAsia="Times New Roman"/>
                <w:b/>
                <w:sz w:val="28"/>
                <w:szCs w:val="28"/>
                <w:lang w:eastAsia="ru-RU"/>
              </w:rPr>
              <w:t>+</w:t>
            </w:r>
          </w:p>
        </w:tc>
        <w:tc>
          <w:tcPr>
            <w:tcW w:w="993"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12.02</w:t>
            </w: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r w:rsidRPr="005B6322">
              <w:rPr>
                <w:rFonts w:eastAsia="Times New Roman"/>
                <w:sz w:val="28"/>
                <w:szCs w:val="28"/>
                <w:lang w:eastAsia="ru-RU"/>
              </w:rPr>
              <w:t>§34</w:t>
            </w: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D17EAD" w:rsidRPr="005B6322" w:rsidTr="00E8762A">
        <w:trPr>
          <w:trHeight w:val="492"/>
        </w:trPr>
        <w:tc>
          <w:tcPr>
            <w:tcW w:w="1076"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2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9072" w:type="dxa"/>
            <w:gridSpan w:val="9"/>
            <w:shd w:val="clear" w:color="auto" w:fill="auto"/>
          </w:tcPr>
          <w:p w:rsidR="00D17EAD" w:rsidRPr="005B6322" w:rsidRDefault="00D17EAD" w:rsidP="00F2127A">
            <w:pPr>
              <w:spacing w:line="276" w:lineRule="auto"/>
              <w:jc w:val="center"/>
              <w:rPr>
                <w:rFonts w:eastAsia="Times New Roman"/>
                <w:b/>
                <w:sz w:val="28"/>
                <w:szCs w:val="28"/>
                <w:lang w:eastAsia="ru-RU"/>
              </w:rPr>
            </w:pPr>
            <w:r w:rsidRPr="005B6322">
              <w:rPr>
                <w:rFonts w:eastAsia="Times New Roman"/>
                <w:b/>
                <w:sz w:val="28"/>
                <w:szCs w:val="28"/>
                <w:lang w:eastAsia="ru-RU"/>
              </w:rPr>
              <w:t>10. Обмен веществ и энергии.(4ч)</w:t>
            </w:r>
          </w:p>
        </w:tc>
        <w:tc>
          <w:tcPr>
            <w:tcW w:w="993"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105" w:type="dxa"/>
            <w:shd w:val="clear" w:color="auto" w:fill="FFFFFF" w:themeFill="background1"/>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c>
          <w:tcPr>
            <w:tcW w:w="1034" w:type="dxa"/>
            <w:shd w:val="clear" w:color="auto" w:fill="auto"/>
          </w:tcPr>
          <w:p w:rsidR="00D17EAD" w:rsidRPr="005B6322" w:rsidRDefault="00D17EAD" w:rsidP="00F2127A">
            <w:pPr>
              <w:spacing w:line="276" w:lineRule="auto"/>
              <w:jc w:val="both"/>
              <w:rPr>
                <w:rFonts w:eastAsia="Times New Roman"/>
                <w:sz w:val="28"/>
                <w:szCs w:val="28"/>
                <w:lang w:eastAsia="ru-RU"/>
              </w:rPr>
            </w:pPr>
          </w:p>
        </w:tc>
      </w:tr>
      <w:tr w:rsidR="00251178" w:rsidRPr="005B6322" w:rsidTr="00E8762A">
        <w:trPr>
          <w:trHeight w:val="625"/>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1/43</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169" w:type="dxa"/>
            <w:gridSpan w:val="2"/>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Обмен веществ и энерги</w:t>
            </w:r>
            <w:proofErr w:type="gramStart"/>
            <w:r w:rsidRPr="005B6322">
              <w:rPr>
                <w:rFonts w:eastAsia="Times New Roman"/>
                <w:sz w:val="28"/>
                <w:szCs w:val="28"/>
                <w:lang w:eastAsia="ru-RU"/>
              </w:rPr>
              <w:t>и-</w:t>
            </w:r>
            <w:proofErr w:type="gramEnd"/>
            <w:r w:rsidRPr="005B6322">
              <w:rPr>
                <w:rFonts w:eastAsia="Times New Roman"/>
                <w:sz w:val="28"/>
                <w:szCs w:val="28"/>
                <w:lang w:eastAsia="ru-RU"/>
              </w:rPr>
              <w:t xml:space="preserve"> основное свойство всех живых организмов.</w:t>
            </w:r>
          </w:p>
        </w:tc>
        <w:tc>
          <w:tcPr>
            <w:tcW w:w="903" w:type="dxa"/>
            <w:gridSpan w:val="7"/>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251178" w:rsidRPr="005B6322" w:rsidRDefault="00251178" w:rsidP="009A3FEE">
            <w:pPr>
              <w:spacing w:line="276" w:lineRule="auto"/>
              <w:jc w:val="both"/>
              <w:rPr>
                <w:rFonts w:eastAsia="Times New Roman"/>
                <w:sz w:val="28"/>
                <w:szCs w:val="28"/>
                <w:lang w:eastAsia="ru-RU"/>
              </w:rPr>
            </w:pPr>
            <w:r w:rsidRPr="005B6322">
              <w:rPr>
                <w:rFonts w:eastAsia="Times New Roman"/>
                <w:sz w:val="28"/>
                <w:szCs w:val="28"/>
                <w:lang w:eastAsia="ru-RU"/>
              </w:rPr>
              <w:t>15.02</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§35</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2E4D91">
        <w:trPr>
          <w:trHeight w:val="336"/>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2/44</w:t>
            </w:r>
            <w:r w:rsidRPr="005B6322">
              <w:rPr>
                <w:rFonts w:eastAsia="Times New Roman"/>
                <w:sz w:val="28"/>
                <w:szCs w:val="28"/>
                <w:lang w:eastAsia="ru-RU"/>
              </w:rPr>
              <w:t>.</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169" w:type="dxa"/>
            <w:gridSpan w:val="2"/>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Витамины, их роль в обмене веществ.</w:t>
            </w:r>
          </w:p>
        </w:tc>
        <w:tc>
          <w:tcPr>
            <w:tcW w:w="903" w:type="dxa"/>
            <w:gridSpan w:val="7"/>
            <w:shd w:val="clear" w:color="auto" w:fill="auto"/>
          </w:tcPr>
          <w:p w:rsidR="00251178" w:rsidRPr="005B6322" w:rsidRDefault="00251178" w:rsidP="00F2127A">
            <w:pPr>
              <w:rPr>
                <w:sz w:val="28"/>
                <w:szCs w:val="28"/>
              </w:rPr>
            </w:pPr>
            <w:r w:rsidRPr="005B6322">
              <w:rPr>
                <w:rFonts w:ascii="Arial" w:hAnsi="Arial" w:cs="Arial"/>
                <w:sz w:val="28"/>
                <w:szCs w:val="28"/>
              </w:rPr>
              <w:t>+</w:t>
            </w:r>
          </w:p>
        </w:tc>
        <w:tc>
          <w:tcPr>
            <w:tcW w:w="993" w:type="dxa"/>
            <w:shd w:val="clear" w:color="auto" w:fill="auto"/>
          </w:tcPr>
          <w:p w:rsidR="00251178" w:rsidRPr="005B6322" w:rsidRDefault="00251178" w:rsidP="009A3FEE">
            <w:pPr>
              <w:spacing w:line="276" w:lineRule="auto"/>
              <w:jc w:val="both"/>
              <w:rPr>
                <w:rFonts w:eastAsia="Times New Roman"/>
                <w:sz w:val="28"/>
                <w:szCs w:val="28"/>
                <w:lang w:eastAsia="ru-RU"/>
              </w:rPr>
            </w:pPr>
            <w:r w:rsidRPr="005B6322">
              <w:rPr>
                <w:rFonts w:eastAsia="Times New Roman"/>
                <w:sz w:val="28"/>
                <w:szCs w:val="28"/>
                <w:lang w:eastAsia="ru-RU"/>
              </w:rPr>
              <w:t>19.02</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§36</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209"/>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lastRenderedPageBreak/>
              <w:t>3/45</w:t>
            </w:r>
            <w:r w:rsidRPr="005B6322">
              <w:rPr>
                <w:rFonts w:eastAsia="Times New Roman"/>
                <w:sz w:val="28"/>
                <w:szCs w:val="28"/>
                <w:lang w:eastAsia="ru-RU"/>
              </w:rPr>
              <w:t>.</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169" w:type="dxa"/>
            <w:gridSpan w:val="2"/>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 xml:space="preserve">Энерготраты человека. </w:t>
            </w: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№12</w:t>
            </w:r>
            <w:r w:rsidRPr="005B6322">
              <w:rPr>
                <w:rFonts w:eastAsia="Times New Roman"/>
                <w:sz w:val="28"/>
                <w:szCs w:val="28"/>
                <w:lang w:eastAsia="ru-RU"/>
              </w:rPr>
              <w:t>. Определение норм рационального питания.</w:t>
            </w:r>
          </w:p>
        </w:tc>
        <w:tc>
          <w:tcPr>
            <w:tcW w:w="903" w:type="dxa"/>
            <w:gridSpan w:val="7"/>
            <w:shd w:val="clear" w:color="auto" w:fill="auto"/>
          </w:tcPr>
          <w:p w:rsidR="00251178" w:rsidRPr="005B6322" w:rsidRDefault="00251178" w:rsidP="00F2127A">
            <w:pPr>
              <w:rPr>
                <w:sz w:val="28"/>
                <w:szCs w:val="28"/>
              </w:rPr>
            </w:pPr>
            <w:r w:rsidRPr="005B6322">
              <w:rPr>
                <w:rFonts w:ascii="Arial" w:hAnsi="Arial" w:cs="Arial"/>
                <w:sz w:val="28"/>
                <w:szCs w:val="28"/>
              </w:rPr>
              <w:t>+</w:t>
            </w:r>
          </w:p>
        </w:tc>
        <w:tc>
          <w:tcPr>
            <w:tcW w:w="993" w:type="dxa"/>
            <w:shd w:val="clear" w:color="auto" w:fill="auto"/>
          </w:tcPr>
          <w:p w:rsidR="00251178" w:rsidRPr="00251178" w:rsidRDefault="00251178" w:rsidP="009A3FEE">
            <w:pPr>
              <w:spacing w:line="276" w:lineRule="auto"/>
              <w:jc w:val="both"/>
              <w:rPr>
                <w:rFonts w:eastAsia="Times New Roman"/>
                <w:sz w:val="28"/>
                <w:szCs w:val="28"/>
                <w:lang w:eastAsia="ru-RU"/>
              </w:rPr>
            </w:pPr>
            <w:r w:rsidRPr="00251178">
              <w:rPr>
                <w:rFonts w:eastAsia="Times New Roman"/>
                <w:sz w:val="28"/>
                <w:szCs w:val="28"/>
                <w:lang w:eastAsia="ru-RU"/>
              </w:rPr>
              <w:t>20.02</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§37,38</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w:t>
            </w:r>
          </w:p>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12</w:t>
            </w:r>
          </w:p>
        </w:tc>
      </w:tr>
      <w:tr w:rsidR="00251178" w:rsidRPr="005B6322" w:rsidTr="00CA48DA">
        <w:trPr>
          <w:trHeight w:val="627"/>
        </w:trPr>
        <w:tc>
          <w:tcPr>
            <w:tcW w:w="1076" w:type="dxa"/>
            <w:shd w:val="clear" w:color="auto" w:fill="auto"/>
          </w:tcPr>
          <w:p w:rsidR="00251178" w:rsidRPr="005B6322" w:rsidRDefault="00251178" w:rsidP="00F2127A">
            <w:pPr>
              <w:spacing w:line="276" w:lineRule="auto"/>
              <w:jc w:val="both"/>
              <w:rPr>
                <w:rFonts w:eastAsia="Times New Roman"/>
                <w:b/>
                <w:sz w:val="28"/>
                <w:szCs w:val="28"/>
                <w:lang w:eastAsia="ru-RU"/>
              </w:rPr>
            </w:pPr>
            <w:r>
              <w:rPr>
                <w:rFonts w:eastAsia="Times New Roman"/>
                <w:b/>
                <w:sz w:val="28"/>
                <w:szCs w:val="28"/>
                <w:lang w:eastAsia="ru-RU"/>
              </w:rPr>
              <w:t>4/46</w:t>
            </w:r>
            <w:r w:rsidRPr="005B6322">
              <w:rPr>
                <w:rFonts w:eastAsia="Times New Roman"/>
                <w:b/>
                <w:sz w:val="28"/>
                <w:szCs w:val="28"/>
                <w:lang w:eastAsia="ru-RU"/>
              </w:rPr>
              <w:t>.</w:t>
            </w:r>
          </w:p>
        </w:tc>
        <w:tc>
          <w:tcPr>
            <w:tcW w:w="1023" w:type="dxa"/>
            <w:shd w:val="clear" w:color="auto" w:fill="auto"/>
          </w:tcPr>
          <w:p w:rsidR="00251178" w:rsidRPr="005B6322" w:rsidRDefault="00251178" w:rsidP="00F2127A">
            <w:pPr>
              <w:spacing w:line="276" w:lineRule="auto"/>
              <w:jc w:val="both"/>
              <w:rPr>
                <w:rFonts w:eastAsia="Times New Roman"/>
                <w:b/>
                <w:sz w:val="28"/>
                <w:szCs w:val="28"/>
                <w:lang w:eastAsia="ru-RU"/>
              </w:rPr>
            </w:pPr>
          </w:p>
        </w:tc>
        <w:tc>
          <w:tcPr>
            <w:tcW w:w="8222" w:type="dxa"/>
            <w:gridSpan w:val="6"/>
            <w:shd w:val="clear" w:color="auto" w:fill="auto"/>
          </w:tcPr>
          <w:p w:rsidR="00251178" w:rsidRPr="005B6322" w:rsidRDefault="00251178" w:rsidP="00F2127A">
            <w:pPr>
              <w:spacing w:line="276" w:lineRule="auto"/>
              <w:jc w:val="both"/>
              <w:rPr>
                <w:rFonts w:eastAsia="Times New Roman"/>
                <w:b/>
                <w:sz w:val="28"/>
                <w:szCs w:val="28"/>
                <w:lang w:eastAsia="ru-RU"/>
              </w:rPr>
            </w:pPr>
            <w:r w:rsidRPr="005B6322">
              <w:rPr>
                <w:rFonts w:eastAsia="Times New Roman"/>
                <w:b/>
                <w:sz w:val="28"/>
                <w:szCs w:val="28"/>
                <w:lang w:eastAsia="ru-RU"/>
              </w:rPr>
              <w:t>Контрольная работа №4 по теме «Пищеварительная система. Обмен веществ и энергии».</w:t>
            </w:r>
          </w:p>
        </w:tc>
        <w:tc>
          <w:tcPr>
            <w:tcW w:w="850" w:type="dxa"/>
            <w:gridSpan w:val="3"/>
            <w:shd w:val="clear" w:color="auto" w:fill="auto"/>
          </w:tcPr>
          <w:p w:rsidR="00251178" w:rsidRPr="005B6322" w:rsidRDefault="00251178" w:rsidP="00F2127A">
            <w:pPr>
              <w:spacing w:line="276" w:lineRule="auto"/>
              <w:jc w:val="both"/>
              <w:rPr>
                <w:rFonts w:eastAsia="Times New Roman"/>
                <w:b/>
                <w:sz w:val="28"/>
                <w:szCs w:val="28"/>
                <w:lang w:eastAsia="ru-RU"/>
              </w:rPr>
            </w:pPr>
          </w:p>
        </w:tc>
        <w:tc>
          <w:tcPr>
            <w:tcW w:w="993" w:type="dxa"/>
            <w:shd w:val="clear" w:color="auto" w:fill="auto"/>
          </w:tcPr>
          <w:p w:rsidR="00251178" w:rsidRPr="00251178" w:rsidRDefault="00251178" w:rsidP="00F2127A">
            <w:pPr>
              <w:spacing w:line="276" w:lineRule="auto"/>
              <w:jc w:val="both"/>
              <w:rPr>
                <w:rFonts w:eastAsia="Times New Roman"/>
                <w:b/>
                <w:sz w:val="28"/>
                <w:szCs w:val="28"/>
                <w:lang w:eastAsia="ru-RU"/>
              </w:rPr>
            </w:pPr>
            <w:r w:rsidRPr="00251178">
              <w:rPr>
                <w:rFonts w:eastAsia="Times New Roman"/>
                <w:b/>
                <w:sz w:val="28"/>
                <w:szCs w:val="28"/>
                <w:lang w:eastAsia="ru-RU"/>
              </w:rPr>
              <w:t>26.02</w:t>
            </w:r>
          </w:p>
        </w:tc>
        <w:tc>
          <w:tcPr>
            <w:tcW w:w="1105" w:type="dxa"/>
            <w:shd w:val="clear" w:color="auto" w:fill="FFFFFF" w:themeFill="background1"/>
          </w:tcPr>
          <w:p w:rsidR="00251178" w:rsidRPr="005B6322" w:rsidRDefault="00251178" w:rsidP="00F2127A">
            <w:pPr>
              <w:spacing w:line="276" w:lineRule="auto"/>
              <w:jc w:val="both"/>
              <w:rPr>
                <w:rFonts w:eastAsia="Times New Roman"/>
                <w:b/>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b/>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b/>
                <w:sz w:val="28"/>
                <w:szCs w:val="28"/>
                <w:lang w:eastAsia="ru-RU"/>
              </w:rPr>
            </w:pPr>
            <w:r w:rsidRPr="005B6322">
              <w:rPr>
                <w:rFonts w:eastAsia="Times New Roman"/>
                <w:b/>
                <w:sz w:val="28"/>
                <w:szCs w:val="28"/>
                <w:lang w:eastAsia="ru-RU"/>
              </w:rPr>
              <w:t>к/р№4</w:t>
            </w:r>
          </w:p>
        </w:tc>
      </w:tr>
      <w:tr w:rsidR="00251178" w:rsidRPr="005B6322" w:rsidTr="00CA48DA">
        <w:trPr>
          <w:trHeight w:val="415"/>
        </w:trPr>
        <w:tc>
          <w:tcPr>
            <w:tcW w:w="1076" w:type="dxa"/>
            <w:shd w:val="clear" w:color="auto" w:fill="auto"/>
          </w:tcPr>
          <w:p w:rsidR="00251178" w:rsidRPr="005B6322" w:rsidRDefault="00251178" w:rsidP="00F2127A">
            <w:pPr>
              <w:spacing w:line="276" w:lineRule="auto"/>
              <w:jc w:val="both"/>
              <w:rPr>
                <w:rFonts w:eastAsia="Times New Roman"/>
                <w:b/>
                <w:sz w:val="28"/>
                <w:szCs w:val="28"/>
                <w:lang w:eastAsia="ru-RU"/>
              </w:rPr>
            </w:pPr>
          </w:p>
        </w:tc>
        <w:tc>
          <w:tcPr>
            <w:tcW w:w="1023" w:type="dxa"/>
            <w:shd w:val="clear" w:color="auto" w:fill="auto"/>
          </w:tcPr>
          <w:p w:rsidR="00251178" w:rsidRPr="005B6322" w:rsidRDefault="00251178" w:rsidP="00F2127A">
            <w:pPr>
              <w:spacing w:line="276" w:lineRule="auto"/>
              <w:jc w:val="both"/>
              <w:rPr>
                <w:rFonts w:eastAsia="Times New Roman"/>
                <w:b/>
                <w:sz w:val="28"/>
                <w:szCs w:val="28"/>
                <w:lang w:eastAsia="ru-RU"/>
              </w:rPr>
            </w:pPr>
          </w:p>
        </w:tc>
        <w:tc>
          <w:tcPr>
            <w:tcW w:w="9072" w:type="dxa"/>
            <w:gridSpan w:val="9"/>
            <w:shd w:val="clear" w:color="auto" w:fill="auto"/>
          </w:tcPr>
          <w:p w:rsidR="00251178" w:rsidRPr="005B6322" w:rsidRDefault="00251178" w:rsidP="00F2127A">
            <w:pPr>
              <w:spacing w:line="276" w:lineRule="auto"/>
              <w:jc w:val="center"/>
              <w:rPr>
                <w:rFonts w:eastAsia="Times New Roman"/>
                <w:b/>
                <w:sz w:val="28"/>
                <w:szCs w:val="28"/>
                <w:lang w:eastAsia="ru-RU"/>
              </w:rPr>
            </w:pPr>
            <w:r w:rsidRPr="005B6322">
              <w:rPr>
                <w:rFonts w:eastAsia="Times New Roman"/>
                <w:b/>
                <w:sz w:val="28"/>
                <w:szCs w:val="28"/>
                <w:lang w:eastAsia="ru-RU"/>
              </w:rPr>
              <w:t>11.Покровные органы. Терморегуляция.(3ч)</w:t>
            </w:r>
          </w:p>
        </w:tc>
        <w:tc>
          <w:tcPr>
            <w:tcW w:w="993" w:type="dxa"/>
            <w:shd w:val="clear" w:color="auto" w:fill="auto"/>
          </w:tcPr>
          <w:p w:rsidR="00251178" w:rsidRPr="005B6322" w:rsidRDefault="00251178" w:rsidP="00F2127A">
            <w:pPr>
              <w:spacing w:line="276" w:lineRule="auto"/>
              <w:jc w:val="both"/>
              <w:rPr>
                <w:rFonts w:eastAsia="Times New Roman"/>
                <w:b/>
                <w:sz w:val="28"/>
                <w:szCs w:val="28"/>
                <w:lang w:eastAsia="ru-RU"/>
              </w:rPr>
            </w:pPr>
          </w:p>
        </w:tc>
        <w:tc>
          <w:tcPr>
            <w:tcW w:w="1105" w:type="dxa"/>
            <w:shd w:val="clear" w:color="auto" w:fill="FFFFFF" w:themeFill="background1"/>
          </w:tcPr>
          <w:p w:rsidR="00251178" w:rsidRPr="005B6322" w:rsidRDefault="00251178" w:rsidP="00F2127A">
            <w:pPr>
              <w:spacing w:line="276" w:lineRule="auto"/>
              <w:jc w:val="both"/>
              <w:rPr>
                <w:rFonts w:eastAsia="Times New Roman"/>
                <w:b/>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b/>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b/>
                <w:sz w:val="28"/>
                <w:szCs w:val="28"/>
                <w:lang w:eastAsia="ru-RU"/>
              </w:rPr>
            </w:pPr>
          </w:p>
        </w:tc>
      </w:tr>
      <w:tr w:rsidR="00251178" w:rsidRPr="005B6322" w:rsidTr="00CA48DA">
        <w:trPr>
          <w:trHeight w:val="582"/>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1/47</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14" w:type="dxa"/>
            <w:gridSpan w:val="5"/>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Наружные покровы тела человека. Строение и функции кожи.</w:t>
            </w:r>
          </w:p>
        </w:tc>
        <w:tc>
          <w:tcPr>
            <w:tcW w:w="858" w:type="dxa"/>
            <w:gridSpan w:val="4"/>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251178" w:rsidRPr="005B6322" w:rsidRDefault="00251178" w:rsidP="009A3FEE">
            <w:pPr>
              <w:spacing w:line="276" w:lineRule="auto"/>
              <w:jc w:val="both"/>
              <w:rPr>
                <w:rFonts w:eastAsia="Times New Roman"/>
                <w:sz w:val="28"/>
                <w:szCs w:val="28"/>
                <w:lang w:eastAsia="ru-RU"/>
              </w:rPr>
            </w:pPr>
            <w:r>
              <w:rPr>
                <w:rFonts w:eastAsia="Times New Roman"/>
                <w:sz w:val="28"/>
                <w:szCs w:val="28"/>
                <w:lang w:eastAsia="ru-RU"/>
              </w:rPr>
              <w:t>29.02</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§39</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437"/>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2/48</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14" w:type="dxa"/>
            <w:gridSpan w:val="5"/>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Уход за кожей. Гигиена одежды и кожи. Болезни кожи.</w:t>
            </w:r>
          </w:p>
        </w:tc>
        <w:tc>
          <w:tcPr>
            <w:tcW w:w="858" w:type="dxa"/>
            <w:gridSpan w:val="4"/>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auto"/>
          </w:tcPr>
          <w:p w:rsidR="00251178" w:rsidRPr="005B6322" w:rsidRDefault="00251178" w:rsidP="009A3FEE">
            <w:pPr>
              <w:spacing w:line="276" w:lineRule="auto"/>
              <w:jc w:val="both"/>
              <w:rPr>
                <w:rFonts w:eastAsia="Times New Roman"/>
                <w:sz w:val="28"/>
                <w:szCs w:val="28"/>
                <w:lang w:eastAsia="ru-RU"/>
              </w:rPr>
            </w:pPr>
            <w:r>
              <w:rPr>
                <w:rFonts w:eastAsia="Times New Roman"/>
                <w:sz w:val="28"/>
                <w:szCs w:val="28"/>
                <w:lang w:eastAsia="ru-RU"/>
              </w:rPr>
              <w:t>4</w:t>
            </w:r>
            <w:r w:rsidRPr="005B6322">
              <w:rPr>
                <w:rFonts w:eastAsia="Times New Roman"/>
                <w:sz w:val="28"/>
                <w:szCs w:val="28"/>
                <w:lang w:eastAsia="ru-RU"/>
              </w:rPr>
              <w:t>.03</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§40</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366"/>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3/49</w:t>
            </w:r>
            <w:r w:rsidRPr="005B6322">
              <w:rPr>
                <w:rFonts w:eastAsia="Times New Roman"/>
                <w:sz w:val="28"/>
                <w:szCs w:val="28"/>
                <w:lang w:eastAsia="ru-RU"/>
              </w:rPr>
              <w:t>.</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14" w:type="dxa"/>
            <w:gridSpan w:val="5"/>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Терморегуляция организма. Закаливание.</w:t>
            </w:r>
          </w:p>
        </w:tc>
        <w:tc>
          <w:tcPr>
            <w:tcW w:w="858" w:type="dxa"/>
            <w:gridSpan w:val="4"/>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auto"/>
          </w:tcPr>
          <w:p w:rsidR="00251178" w:rsidRPr="005B6322" w:rsidRDefault="00251178" w:rsidP="005B7BA8">
            <w:pPr>
              <w:spacing w:line="276" w:lineRule="auto"/>
              <w:jc w:val="both"/>
              <w:rPr>
                <w:rFonts w:eastAsia="Times New Roman"/>
                <w:sz w:val="28"/>
                <w:szCs w:val="28"/>
                <w:lang w:eastAsia="ru-RU"/>
              </w:rPr>
            </w:pPr>
            <w:r>
              <w:rPr>
                <w:rFonts w:eastAsia="Times New Roman"/>
                <w:sz w:val="28"/>
                <w:szCs w:val="28"/>
                <w:lang w:eastAsia="ru-RU"/>
              </w:rPr>
              <w:t>11</w:t>
            </w:r>
            <w:r w:rsidRPr="005B6322">
              <w:rPr>
                <w:rFonts w:eastAsia="Times New Roman"/>
                <w:sz w:val="28"/>
                <w:szCs w:val="28"/>
                <w:lang w:eastAsia="ru-RU"/>
              </w:rPr>
              <w:t>.03</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§41</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486"/>
        </w:trPr>
        <w:tc>
          <w:tcPr>
            <w:tcW w:w="1076"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14" w:type="dxa"/>
            <w:gridSpan w:val="5"/>
            <w:shd w:val="clear" w:color="auto" w:fill="auto"/>
          </w:tcPr>
          <w:p w:rsidR="00251178" w:rsidRPr="005B6322" w:rsidRDefault="00251178" w:rsidP="00F2127A">
            <w:pPr>
              <w:spacing w:line="276" w:lineRule="auto"/>
              <w:jc w:val="center"/>
              <w:rPr>
                <w:rFonts w:eastAsia="Times New Roman"/>
                <w:sz w:val="28"/>
                <w:szCs w:val="28"/>
                <w:lang w:eastAsia="ru-RU"/>
              </w:rPr>
            </w:pPr>
            <w:r w:rsidRPr="005B6322">
              <w:rPr>
                <w:rFonts w:eastAsia="Times New Roman"/>
                <w:b/>
                <w:sz w:val="28"/>
                <w:szCs w:val="28"/>
                <w:lang w:eastAsia="ru-RU"/>
              </w:rPr>
              <w:t>12.Выделительная система (1ч).</w:t>
            </w:r>
          </w:p>
        </w:tc>
        <w:tc>
          <w:tcPr>
            <w:tcW w:w="858" w:type="dxa"/>
            <w:gridSpan w:val="4"/>
            <w:shd w:val="clear" w:color="auto" w:fill="auto"/>
          </w:tcPr>
          <w:p w:rsidR="00251178" w:rsidRPr="005B6322" w:rsidRDefault="00251178" w:rsidP="00F2127A">
            <w:pPr>
              <w:spacing w:line="276" w:lineRule="auto"/>
              <w:jc w:val="center"/>
              <w:rPr>
                <w:rFonts w:eastAsia="Times New Roman"/>
                <w:sz w:val="28"/>
                <w:szCs w:val="28"/>
                <w:lang w:eastAsia="ru-RU"/>
              </w:rPr>
            </w:pPr>
          </w:p>
        </w:tc>
        <w:tc>
          <w:tcPr>
            <w:tcW w:w="99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357"/>
        </w:trPr>
        <w:tc>
          <w:tcPr>
            <w:tcW w:w="1076" w:type="dxa"/>
            <w:shd w:val="clear" w:color="auto" w:fill="auto"/>
          </w:tcPr>
          <w:p w:rsidR="00251178" w:rsidRPr="005B6322" w:rsidRDefault="00251178" w:rsidP="00F2127A">
            <w:pPr>
              <w:spacing w:line="276" w:lineRule="auto"/>
              <w:jc w:val="both"/>
              <w:rPr>
                <w:rFonts w:eastAsia="Times New Roman"/>
                <w:sz w:val="28"/>
                <w:szCs w:val="28"/>
                <w:lang w:eastAsia="ru-RU"/>
              </w:rPr>
            </w:pPr>
            <w:r>
              <w:rPr>
                <w:rFonts w:eastAsia="Times New Roman"/>
                <w:sz w:val="28"/>
                <w:szCs w:val="28"/>
                <w:lang w:eastAsia="ru-RU"/>
              </w:rPr>
              <w:t>1/50</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14" w:type="dxa"/>
            <w:gridSpan w:val="5"/>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Значение органов выделения.</w:t>
            </w:r>
          </w:p>
        </w:tc>
        <w:tc>
          <w:tcPr>
            <w:tcW w:w="858" w:type="dxa"/>
            <w:gridSpan w:val="4"/>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251178" w:rsidRPr="005B6322" w:rsidRDefault="00251178" w:rsidP="00F2127A">
            <w:pPr>
              <w:spacing w:line="276" w:lineRule="auto"/>
              <w:jc w:val="both"/>
              <w:rPr>
                <w:rFonts w:eastAsia="Times New Roman"/>
                <w:sz w:val="28"/>
                <w:szCs w:val="28"/>
                <w:lang w:eastAsia="ru-RU"/>
              </w:rPr>
            </w:pPr>
            <w:r>
              <w:rPr>
                <w:rFonts w:eastAsia="Times New Roman"/>
                <w:sz w:val="28"/>
                <w:szCs w:val="28"/>
                <w:lang w:eastAsia="ru-RU"/>
              </w:rPr>
              <w:t>14</w:t>
            </w:r>
            <w:r w:rsidRPr="005B6322">
              <w:rPr>
                <w:rFonts w:eastAsia="Times New Roman"/>
                <w:sz w:val="28"/>
                <w:szCs w:val="28"/>
                <w:lang w:eastAsia="ru-RU"/>
              </w:rPr>
              <w:t>.03</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§42</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407"/>
        </w:trPr>
        <w:tc>
          <w:tcPr>
            <w:tcW w:w="1076"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14" w:type="dxa"/>
            <w:gridSpan w:val="5"/>
            <w:shd w:val="clear" w:color="auto" w:fill="auto"/>
          </w:tcPr>
          <w:p w:rsidR="00251178" w:rsidRPr="005B6322" w:rsidRDefault="00251178" w:rsidP="00F2127A">
            <w:pPr>
              <w:spacing w:line="276" w:lineRule="auto"/>
              <w:jc w:val="center"/>
              <w:rPr>
                <w:rFonts w:eastAsia="Times New Roman"/>
                <w:sz w:val="28"/>
                <w:szCs w:val="28"/>
                <w:lang w:eastAsia="ru-RU"/>
              </w:rPr>
            </w:pPr>
            <w:r w:rsidRPr="005B6322">
              <w:rPr>
                <w:rFonts w:eastAsia="Times New Roman"/>
                <w:b/>
                <w:sz w:val="28"/>
                <w:szCs w:val="28"/>
                <w:lang w:eastAsia="ru-RU"/>
              </w:rPr>
              <w:t>13. Анализаторы.(5ч)</w:t>
            </w:r>
          </w:p>
        </w:tc>
        <w:tc>
          <w:tcPr>
            <w:tcW w:w="858" w:type="dxa"/>
            <w:gridSpan w:val="4"/>
            <w:shd w:val="clear" w:color="auto" w:fill="auto"/>
          </w:tcPr>
          <w:p w:rsidR="00251178" w:rsidRPr="005B6322" w:rsidRDefault="00251178" w:rsidP="00F2127A">
            <w:pPr>
              <w:spacing w:line="276" w:lineRule="auto"/>
              <w:jc w:val="center"/>
              <w:rPr>
                <w:rFonts w:eastAsia="Times New Roman"/>
                <w:sz w:val="28"/>
                <w:szCs w:val="28"/>
                <w:lang w:eastAsia="ru-RU"/>
              </w:rPr>
            </w:pPr>
          </w:p>
        </w:tc>
        <w:tc>
          <w:tcPr>
            <w:tcW w:w="99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251178">
        <w:trPr>
          <w:trHeight w:val="420"/>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1/51</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14" w:type="dxa"/>
            <w:gridSpan w:val="5"/>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Анализаторы. Значение и функции.</w:t>
            </w:r>
          </w:p>
        </w:tc>
        <w:tc>
          <w:tcPr>
            <w:tcW w:w="858" w:type="dxa"/>
            <w:gridSpan w:val="4"/>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auto"/>
          </w:tcPr>
          <w:p w:rsidR="00251178" w:rsidRPr="005B6322" w:rsidRDefault="00251178" w:rsidP="005B7BA8">
            <w:pPr>
              <w:spacing w:line="276" w:lineRule="auto"/>
              <w:jc w:val="both"/>
              <w:rPr>
                <w:rFonts w:eastAsia="Times New Roman"/>
                <w:sz w:val="28"/>
                <w:szCs w:val="28"/>
                <w:lang w:eastAsia="ru-RU"/>
              </w:rPr>
            </w:pPr>
            <w:r>
              <w:rPr>
                <w:rFonts w:eastAsia="Times New Roman"/>
                <w:sz w:val="28"/>
                <w:szCs w:val="28"/>
                <w:lang w:eastAsia="ru-RU"/>
              </w:rPr>
              <w:t>1</w:t>
            </w:r>
            <w:r w:rsidRPr="005B6322">
              <w:rPr>
                <w:rFonts w:eastAsia="Times New Roman"/>
                <w:sz w:val="28"/>
                <w:szCs w:val="28"/>
                <w:lang w:eastAsia="ru-RU"/>
              </w:rPr>
              <w:t>8.03</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§49</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306"/>
        </w:trPr>
        <w:tc>
          <w:tcPr>
            <w:tcW w:w="1076" w:type="dxa"/>
            <w:shd w:val="clear" w:color="auto" w:fill="auto"/>
          </w:tcPr>
          <w:p w:rsidR="00251178" w:rsidRDefault="00251178" w:rsidP="00E96931">
            <w:pPr>
              <w:spacing w:line="276" w:lineRule="auto"/>
              <w:jc w:val="both"/>
              <w:rPr>
                <w:rFonts w:eastAsia="Times New Roman"/>
                <w:sz w:val="28"/>
                <w:szCs w:val="28"/>
                <w:lang w:eastAsia="ru-RU"/>
              </w:rPr>
            </w:pP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14" w:type="dxa"/>
            <w:gridSpan w:val="5"/>
            <w:shd w:val="clear" w:color="auto" w:fill="auto"/>
          </w:tcPr>
          <w:p w:rsidR="00251178" w:rsidRPr="005B6322" w:rsidRDefault="00251178" w:rsidP="00F2127A">
            <w:pPr>
              <w:spacing w:line="276" w:lineRule="auto"/>
              <w:jc w:val="both"/>
              <w:rPr>
                <w:rFonts w:eastAsia="Times New Roman"/>
                <w:sz w:val="28"/>
                <w:szCs w:val="28"/>
                <w:lang w:eastAsia="ru-RU"/>
              </w:rPr>
            </w:pPr>
            <w:r>
              <w:rPr>
                <w:rFonts w:eastAsia="Times New Roman"/>
                <w:b/>
                <w:sz w:val="28"/>
                <w:szCs w:val="28"/>
                <w:lang w:eastAsia="ru-RU"/>
              </w:rPr>
              <w:t xml:space="preserve">                                </w:t>
            </w:r>
            <w:r w:rsidRPr="004F3E94">
              <w:rPr>
                <w:rFonts w:eastAsia="Times New Roman"/>
                <w:b/>
                <w:sz w:val="28"/>
                <w:szCs w:val="28"/>
                <w:lang w:eastAsia="ru-RU"/>
              </w:rPr>
              <w:t>4четверть-</w:t>
            </w:r>
            <w:r w:rsidR="00EE1398">
              <w:rPr>
                <w:rFonts w:eastAsia="Times New Roman"/>
                <w:b/>
                <w:sz w:val="28"/>
                <w:szCs w:val="28"/>
                <w:lang w:eastAsia="ru-RU"/>
              </w:rPr>
              <w:t>16ч.</w:t>
            </w:r>
          </w:p>
        </w:tc>
        <w:tc>
          <w:tcPr>
            <w:tcW w:w="858" w:type="dxa"/>
            <w:gridSpan w:val="4"/>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auto"/>
          </w:tcPr>
          <w:p w:rsidR="00251178" w:rsidRDefault="00251178" w:rsidP="005B7BA8">
            <w:pPr>
              <w:spacing w:line="276" w:lineRule="auto"/>
              <w:jc w:val="both"/>
              <w:rPr>
                <w:rFonts w:eastAsia="Times New Roman"/>
                <w:sz w:val="28"/>
                <w:szCs w:val="28"/>
                <w:lang w:eastAsia="ru-RU"/>
              </w:rPr>
            </w:pP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4F3E94">
        <w:trPr>
          <w:trHeight w:val="420"/>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2/52</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14" w:type="dxa"/>
            <w:gridSpan w:val="5"/>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Зрительный анализатор.</w:t>
            </w:r>
          </w:p>
        </w:tc>
        <w:tc>
          <w:tcPr>
            <w:tcW w:w="858" w:type="dxa"/>
            <w:gridSpan w:val="4"/>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251178" w:rsidRPr="005B6322" w:rsidRDefault="00251178" w:rsidP="005B7BA8">
            <w:pPr>
              <w:spacing w:line="276" w:lineRule="auto"/>
              <w:jc w:val="both"/>
              <w:rPr>
                <w:rFonts w:eastAsia="Times New Roman"/>
                <w:sz w:val="28"/>
                <w:szCs w:val="28"/>
                <w:lang w:eastAsia="ru-RU"/>
              </w:rPr>
            </w:pPr>
            <w:r>
              <w:rPr>
                <w:rFonts w:eastAsia="Times New Roman"/>
                <w:sz w:val="28"/>
                <w:szCs w:val="28"/>
                <w:lang w:eastAsia="ru-RU"/>
              </w:rPr>
              <w:t>28.03</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§50</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418"/>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3/53</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14" w:type="dxa"/>
            <w:gridSpan w:val="5"/>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Гигиена зрения. Предупреждение глазных болезней.</w:t>
            </w:r>
          </w:p>
          <w:p w:rsidR="00251178" w:rsidRPr="005B6322" w:rsidRDefault="00251178" w:rsidP="00F2127A">
            <w:pPr>
              <w:spacing w:line="276" w:lineRule="auto"/>
              <w:jc w:val="both"/>
              <w:rPr>
                <w:rFonts w:eastAsia="Times New Roman"/>
                <w:sz w:val="28"/>
                <w:szCs w:val="28"/>
                <w:lang w:eastAsia="ru-RU"/>
              </w:rPr>
            </w:pP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№13.</w:t>
            </w:r>
            <w:r w:rsidRPr="005B6322">
              <w:rPr>
                <w:rFonts w:eastAsia="Times New Roman"/>
                <w:sz w:val="28"/>
                <w:szCs w:val="28"/>
                <w:lang w:eastAsia="ru-RU"/>
              </w:rPr>
              <w:t xml:space="preserve"> Изучение изменения размера зрачка.</w:t>
            </w:r>
          </w:p>
        </w:tc>
        <w:tc>
          <w:tcPr>
            <w:tcW w:w="858" w:type="dxa"/>
            <w:gridSpan w:val="4"/>
            <w:shd w:val="clear" w:color="auto" w:fill="auto"/>
          </w:tcPr>
          <w:p w:rsidR="00251178" w:rsidRPr="005B6322" w:rsidRDefault="00251178" w:rsidP="00F2127A">
            <w:pPr>
              <w:spacing w:after="200" w:line="276" w:lineRule="auto"/>
              <w:rPr>
                <w:rFonts w:eastAsia="Times New Roman"/>
                <w:sz w:val="28"/>
                <w:szCs w:val="28"/>
                <w:lang w:eastAsia="ru-RU"/>
              </w:rPr>
            </w:pPr>
            <w:r w:rsidRPr="005B6322">
              <w:rPr>
                <w:rFonts w:ascii="Arial" w:hAnsi="Arial" w:cs="Arial"/>
                <w:sz w:val="28"/>
                <w:szCs w:val="28"/>
              </w:rPr>
              <w:t>+</w:t>
            </w:r>
          </w:p>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auto"/>
          </w:tcPr>
          <w:p w:rsidR="00251178" w:rsidRPr="005B6322" w:rsidRDefault="00251178" w:rsidP="009A3FEE">
            <w:pPr>
              <w:spacing w:line="276" w:lineRule="auto"/>
              <w:jc w:val="both"/>
              <w:rPr>
                <w:rFonts w:eastAsia="Times New Roman"/>
                <w:sz w:val="28"/>
                <w:szCs w:val="28"/>
                <w:lang w:eastAsia="ru-RU"/>
              </w:rPr>
            </w:pPr>
            <w:r>
              <w:rPr>
                <w:rFonts w:eastAsia="Times New Roman"/>
                <w:sz w:val="28"/>
                <w:szCs w:val="28"/>
                <w:lang w:eastAsia="ru-RU"/>
              </w:rPr>
              <w:t>1</w:t>
            </w:r>
            <w:r w:rsidRPr="005B6322">
              <w:rPr>
                <w:rFonts w:eastAsia="Times New Roman"/>
                <w:sz w:val="28"/>
                <w:szCs w:val="28"/>
                <w:lang w:eastAsia="ru-RU"/>
              </w:rPr>
              <w:t>.04</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§50</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w:t>
            </w:r>
          </w:p>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13</w:t>
            </w:r>
          </w:p>
        </w:tc>
      </w:tr>
      <w:tr w:rsidR="00251178" w:rsidRPr="005B6322" w:rsidTr="00CA48DA">
        <w:trPr>
          <w:trHeight w:val="313"/>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4/54</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14" w:type="dxa"/>
            <w:gridSpan w:val="5"/>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Слуховой анализатор, строение и функции.</w:t>
            </w:r>
          </w:p>
        </w:tc>
        <w:tc>
          <w:tcPr>
            <w:tcW w:w="858" w:type="dxa"/>
            <w:gridSpan w:val="4"/>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251178" w:rsidRPr="005B6322" w:rsidRDefault="00251178" w:rsidP="009A3FEE">
            <w:pPr>
              <w:spacing w:line="276" w:lineRule="auto"/>
              <w:jc w:val="both"/>
              <w:rPr>
                <w:rFonts w:eastAsia="Times New Roman"/>
                <w:sz w:val="28"/>
                <w:szCs w:val="28"/>
                <w:lang w:eastAsia="ru-RU"/>
              </w:rPr>
            </w:pPr>
            <w:r>
              <w:rPr>
                <w:rFonts w:eastAsia="Times New Roman"/>
                <w:sz w:val="28"/>
                <w:szCs w:val="28"/>
                <w:lang w:eastAsia="ru-RU"/>
              </w:rPr>
              <w:t>4</w:t>
            </w:r>
            <w:r w:rsidRPr="005B6322">
              <w:rPr>
                <w:rFonts w:eastAsia="Times New Roman"/>
                <w:sz w:val="28"/>
                <w:szCs w:val="28"/>
                <w:lang w:eastAsia="ru-RU"/>
              </w:rPr>
              <w:t>.04</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§51</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537"/>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5/55</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14" w:type="dxa"/>
            <w:gridSpan w:val="5"/>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Органы равновесия, кожно-мышечного чувств, обоняния и вкуса.</w:t>
            </w:r>
          </w:p>
        </w:tc>
        <w:tc>
          <w:tcPr>
            <w:tcW w:w="858" w:type="dxa"/>
            <w:gridSpan w:val="4"/>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auto"/>
          </w:tcPr>
          <w:p w:rsidR="00251178" w:rsidRPr="005B6322" w:rsidRDefault="00251178" w:rsidP="006D6595">
            <w:pPr>
              <w:spacing w:line="276" w:lineRule="auto"/>
              <w:jc w:val="both"/>
              <w:rPr>
                <w:rFonts w:eastAsia="Times New Roman"/>
                <w:sz w:val="28"/>
                <w:szCs w:val="28"/>
                <w:lang w:eastAsia="ru-RU"/>
              </w:rPr>
            </w:pPr>
            <w:r>
              <w:rPr>
                <w:rFonts w:eastAsia="Times New Roman"/>
                <w:sz w:val="28"/>
                <w:szCs w:val="28"/>
                <w:lang w:eastAsia="ru-RU"/>
              </w:rPr>
              <w:t>8</w:t>
            </w:r>
            <w:r w:rsidRPr="005B6322">
              <w:rPr>
                <w:rFonts w:eastAsia="Times New Roman"/>
                <w:sz w:val="28"/>
                <w:szCs w:val="28"/>
                <w:lang w:eastAsia="ru-RU"/>
              </w:rPr>
              <w:t>.04</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§52</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456"/>
        </w:trPr>
        <w:tc>
          <w:tcPr>
            <w:tcW w:w="1076"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072" w:type="dxa"/>
            <w:gridSpan w:val="9"/>
            <w:shd w:val="clear" w:color="auto" w:fill="auto"/>
          </w:tcPr>
          <w:p w:rsidR="00251178" w:rsidRPr="005B6322" w:rsidRDefault="00251178" w:rsidP="00F2127A">
            <w:pPr>
              <w:spacing w:line="276" w:lineRule="auto"/>
              <w:jc w:val="center"/>
              <w:rPr>
                <w:rFonts w:eastAsia="Times New Roman"/>
                <w:b/>
                <w:sz w:val="28"/>
                <w:szCs w:val="28"/>
                <w:lang w:eastAsia="ru-RU"/>
              </w:rPr>
            </w:pPr>
            <w:r w:rsidRPr="005B6322">
              <w:rPr>
                <w:rFonts w:eastAsia="Times New Roman"/>
                <w:b/>
                <w:sz w:val="28"/>
                <w:szCs w:val="28"/>
                <w:lang w:eastAsia="ru-RU"/>
              </w:rPr>
              <w:t>14</w:t>
            </w:r>
            <w:r w:rsidR="00EE1398">
              <w:rPr>
                <w:rFonts w:eastAsia="Times New Roman"/>
                <w:b/>
                <w:sz w:val="28"/>
                <w:szCs w:val="28"/>
                <w:lang w:eastAsia="ru-RU"/>
              </w:rPr>
              <w:t>. Высшая нервная деятельность.(5</w:t>
            </w:r>
            <w:r w:rsidRPr="005B6322">
              <w:rPr>
                <w:rFonts w:eastAsia="Times New Roman"/>
                <w:b/>
                <w:sz w:val="28"/>
                <w:szCs w:val="28"/>
                <w:lang w:eastAsia="ru-RU"/>
              </w:rPr>
              <w:t>ч)</w:t>
            </w:r>
          </w:p>
        </w:tc>
        <w:tc>
          <w:tcPr>
            <w:tcW w:w="99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537"/>
        </w:trPr>
        <w:tc>
          <w:tcPr>
            <w:tcW w:w="1076"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r>
              <w:rPr>
                <w:rFonts w:eastAsia="Times New Roman"/>
                <w:sz w:val="28"/>
                <w:szCs w:val="28"/>
                <w:lang w:eastAsia="ru-RU"/>
              </w:rPr>
              <w:t>1/56</w:t>
            </w:r>
          </w:p>
        </w:tc>
        <w:tc>
          <w:tcPr>
            <w:tcW w:w="1023"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8229" w:type="dxa"/>
            <w:gridSpan w:val="7"/>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Вклад отечественных ученых в разработку учения о высшей нервной деятельности.</w:t>
            </w:r>
          </w:p>
        </w:tc>
        <w:tc>
          <w:tcPr>
            <w:tcW w:w="843" w:type="dxa"/>
            <w:gridSpan w:val="2"/>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FFFFFF" w:themeFill="background1"/>
          </w:tcPr>
          <w:p w:rsidR="00251178" w:rsidRPr="005B6322" w:rsidRDefault="00251178" w:rsidP="009A3FEE">
            <w:pPr>
              <w:spacing w:line="276" w:lineRule="auto"/>
              <w:jc w:val="both"/>
              <w:rPr>
                <w:rFonts w:eastAsia="Times New Roman"/>
                <w:sz w:val="28"/>
                <w:szCs w:val="28"/>
                <w:lang w:eastAsia="ru-RU"/>
              </w:rPr>
            </w:pPr>
            <w:r>
              <w:rPr>
                <w:rFonts w:eastAsia="Times New Roman"/>
                <w:sz w:val="28"/>
                <w:szCs w:val="28"/>
                <w:lang w:eastAsia="ru-RU"/>
              </w:rPr>
              <w:t>11</w:t>
            </w:r>
            <w:r w:rsidRPr="005B6322">
              <w:rPr>
                <w:rFonts w:eastAsia="Times New Roman"/>
                <w:sz w:val="28"/>
                <w:szCs w:val="28"/>
                <w:lang w:eastAsia="ru-RU"/>
              </w:rPr>
              <w:t>.04</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§53</w:t>
            </w:r>
          </w:p>
        </w:tc>
        <w:tc>
          <w:tcPr>
            <w:tcW w:w="1034"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254"/>
        </w:trPr>
        <w:tc>
          <w:tcPr>
            <w:tcW w:w="1076"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r>
              <w:rPr>
                <w:rFonts w:eastAsia="Times New Roman"/>
                <w:sz w:val="28"/>
                <w:szCs w:val="28"/>
                <w:lang w:eastAsia="ru-RU"/>
              </w:rPr>
              <w:lastRenderedPageBreak/>
              <w:t>2/57</w:t>
            </w:r>
          </w:p>
        </w:tc>
        <w:tc>
          <w:tcPr>
            <w:tcW w:w="1023"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8229" w:type="dxa"/>
            <w:gridSpan w:val="7"/>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Врожденные и приобретенные программы поведения.</w:t>
            </w:r>
          </w:p>
        </w:tc>
        <w:tc>
          <w:tcPr>
            <w:tcW w:w="843" w:type="dxa"/>
            <w:gridSpan w:val="2"/>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FFFFFF" w:themeFill="background1"/>
          </w:tcPr>
          <w:p w:rsidR="00251178" w:rsidRPr="005B6322" w:rsidRDefault="00251178" w:rsidP="009A3FEE">
            <w:pPr>
              <w:spacing w:line="276" w:lineRule="auto"/>
              <w:jc w:val="both"/>
              <w:rPr>
                <w:rFonts w:eastAsia="Times New Roman"/>
                <w:sz w:val="28"/>
                <w:szCs w:val="28"/>
                <w:lang w:eastAsia="ru-RU"/>
              </w:rPr>
            </w:pPr>
            <w:r>
              <w:rPr>
                <w:rFonts w:eastAsia="Times New Roman"/>
                <w:sz w:val="28"/>
                <w:szCs w:val="28"/>
                <w:lang w:eastAsia="ru-RU"/>
              </w:rPr>
              <w:t>15</w:t>
            </w:r>
            <w:r w:rsidRPr="005B6322">
              <w:rPr>
                <w:rFonts w:eastAsia="Times New Roman"/>
                <w:sz w:val="28"/>
                <w:szCs w:val="28"/>
                <w:lang w:eastAsia="ru-RU"/>
              </w:rPr>
              <w:t>.04</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§54</w:t>
            </w:r>
          </w:p>
        </w:tc>
        <w:tc>
          <w:tcPr>
            <w:tcW w:w="1034"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283"/>
        </w:trPr>
        <w:tc>
          <w:tcPr>
            <w:tcW w:w="1076" w:type="dxa"/>
            <w:shd w:val="clear" w:color="auto" w:fill="auto"/>
          </w:tcPr>
          <w:p w:rsidR="00251178" w:rsidRPr="005B6322" w:rsidRDefault="00251178" w:rsidP="00F2127A">
            <w:pPr>
              <w:spacing w:line="276" w:lineRule="auto"/>
              <w:jc w:val="both"/>
              <w:rPr>
                <w:rFonts w:eastAsia="Times New Roman"/>
                <w:sz w:val="28"/>
                <w:szCs w:val="28"/>
                <w:lang w:eastAsia="ru-RU"/>
              </w:rPr>
            </w:pPr>
            <w:r>
              <w:rPr>
                <w:rFonts w:eastAsia="Times New Roman"/>
                <w:sz w:val="28"/>
                <w:szCs w:val="28"/>
                <w:lang w:eastAsia="ru-RU"/>
              </w:rPr>
              <w:t>3/58</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29" w:type="dxa"/>
            <w:gridSpan w:val="7"/>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Сон и сновидения. Биологические ритмы.</w:t>
            </w:r>
          </w:p>
        </w:tc>
        <w:tc>
          <w:tcPr>
            <w:tcW w:w="843" w:type="dxa"/>
            <w:gridSpan w:val="2"/>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auto"/>
          </w:tcPr>
          <w:p w:rsidR="00251178" w:rsidRPr="005B6322" w:rsidRDefault="00251178" w:rsidP="009A3FEE">
            <w:pPr>
              <w:spacing w:line="276" w:lineRule="auto"/>
              <w:jc w:val="both"/>
              <w:rPr>
                <w:rFonts w:eastAsia="Times New Roman"/>
                <w:sz w:val="28"/>
                <w:szCs w:val="28"/>
                <w:lang w:eastAsia="ru-RU"/>
              </w:rPr>
            </w:pPr>
            <w:r>
              <w:rPr>
                <w:rFonts w:eastAsia="Times New Roman"/>
                <w:sz w:val="28"/>
                <w:szCs w:val="28"/>
                <w:lang w:eastAsia="ru-RU"/>
              </w:rPr>
              <w:t>18</w:t>
            </w:r>
            <w:r w:rsidRPr="005B6322">
              <w:rPr>
                <w:rFonts w:eastAsia="Times New Roman"/>
                <w:sz w:val="28"/>
                <w:szCs w:val="28"/>
                <w:lang w:eastAsia="ru-RU"/>
              </w:rPr>
              <w:t>.04</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§55</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313"/>
        </w:trPr>
        <w:tc>
          <w:tcPr>
            <w:tcW w:w="1076" w:type="dxa"/>
            <w:shd w:val="clear" w:color="auto" w:fill="auto"/>
          </w:tcPr>
          <w:p w:rsidR="00251178" w:rsidRPr="005B6322" w:rsidRDefault="00251178" w:rsidP="00F2127A">
            <w:pPr>
              <w:spacing w:line="276" w:lineRule="auto"/>
              <w:jc w:val="both"/>
              <w:rPr>
                <w:rFonts w:eastAsia="Times New Roman"/>
                <w:sz w:val="28"/>
                <w:szCs w:val="28"/>
                <w:lang w:eastAsia="ru-RU"/>
              </w:rPr>
            </w:pPr>
            <w:r>
              <w:rPr>
                <w:rFonts w:eastAsia="Times New Roman"/>
                <w:sz w:val="28"/>
                <w:szCs w:val="28"/>
                <w:lang w:eastAsia="ru-RU"/>
              </w:rPr>
              <w:t>4/59</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29" w:type="dxa"/>
            <w:gridSpan w:val="7"/>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Особенности высшей нервной деятельности человека. Речь и сознание.</w:t>
            </w:r>
          </w:p>
        </w:tc>
        <w:tc>
          <w:tcPr>
            <w:tcW w:w="843" w:type="dxa"/>
            <w:gridSpan w:val="2"/>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auto"/>
          </w:tcPr>
          <w:p w:rsidR="00251178" w:rsidRPr="005B6322" w:rsidRDefault="00251178" w:rsidP="009A3FEE">
            <w:pPr>
              <w:spacing w:line="276" w:lineRule="auto"/>
              <w:jc w:val="both"/>
              <w:rPr>
                <w:rFonts w:eastAsia="Times New Roman"/>
                <w:sz w:val="28"/>
                <w:szCs w:val="28"/>
                <w:lang w:eastAsia="ru-RU"/>
              </w:rPr>
            </w:pPr>
            <w:r>
              <w:rPr>
                <w:rFonts w:eastAsia="Times New Roman"/>
                <w:sz w:val="28"/>
                <w:szCs w:val="28"/>
                <w:lang w:eastAsia="ru-RU"/>
              </w:rPr>
              <w:t>22</w:t>
            </w:r>
            <w:r w:rsidRPr="005B6322">
              <w:rPr>
                <w:rFonts w:eastAsia="Times New Roman"/>
                <w:sz w:val="28"/>
                <w:szCs w:val="28"/>
                <w:lang w:eastAsia="ru-RU"/>
              </w:rPr>
              <w:t>.04</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§56</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448"/>
        </w:trPr>
        <w:tc>
          <w:tcPr>
            <w:tcW w:w="1076" w:type="dxa"/>
            <w:shd w:val="clear" w:color="auto" w:fill="auto"/>
          </w:tcPr>
          <w:p w:rsidR="00251178" w:rsidRPr="005B6322" w:rsidRDefault="00251178" w:rsidP="00F2127A">
            <w:pPr>
              <w:spacing w:line="276" w:lineRule="auto"/>
              <w:jc w:val="both"/>
              <w:rPr>
                <w:rFonts w:eastAsia="Times New Roman"/>
                <w:sz w:val="28"/>
                <w:szCs w:val="28"/>
                <w:lang w:eastAsia="ru-RU"/>
              </w:rPr>
            </w:pPr>
            <w:r>
              <w:rPr>
                <w:rFonts w:eastAsia="Times New Roman"/>
                <w:sz w:val="28"/>
                <w:szCs w:val="28"/>
                <w:lang w:eastAsia="ru-RU"/>
              </w:rPr>
              <w:t>5/60</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229" w:type="dxa"/>
            <w:gridSpan w:val="7"/>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Воля. Эмоции. Внимание.</w:t>
            </w:r>
          </w:p>
        </w:tc>
        <w:tc>
          <w:tcPr>
            <w:tcW w:w="843" w:type="dxa"/>
            <w:gridSpan w:val="2"/>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auto"/>
          </w:tcPr>
          <w:p w:rsidR="00251178" w:rsidRPr="005B6322" w:rsidRDefault="00251178" w:rsidP="00F2127A">
            <w:pPr>
              <w:spacing w:line="276" w:lineRule="auto"/>
              <w:jc w:val="both"/>
              <w:rPr>
                <w:rFonts w:eastAsia="Times New Roman"/>
                <w:sz w:val="28"/>
                <w:szCs w:val="28"/>
                <w:lang w:eastAsia="ru-RU"/>
              </w:rPr>
            </w:pPr>
            <w:r>
              <w:rPr>
                <w:rFonts w:eastAsia="Times New Roman"/>
                <w:sz w:val="28"/>
                <w:szCs w:val="28"/>
                <w:lang w:eastAsia="ru-RU"/>
              </w:rPr>
              <w:t>25</w:t>
            </w:r>
            <w:r w:rsidRPr="005B6322">
              <w:rPr>
                <w:rFonts w:eastAsia="Times New Roman"/>
                <w:sz w:val="28"/>
                <w:szCs w:val="28"/>
                <w:lang w:eastAsia="ru-RU"/>
              </w:rPr>
              <w:t>.04</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§57</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507"/>
        </w:trPr>
        <w:tc>
          <w:tcPr>
            <w:tcW w:w="1076"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072" w:type="dxa"/>
            <w:gridSpan w:val="9"/>
            <w:shd w:val="clear" w:color="auto" w:fill="auto"/>
          </w:tcPr>
          <w:p w:rsidR="00251178" w:rsidRPr="005B6322" w:rsidRDefault="00251178" w:rsidP="00F2127A">
            <w:pPr>
              <w:spacing w:line="276" w:lineRule="auto"/>
              <w:jc w:val="center"/>
              <w:rPr>
                <w:rFonts w:eastAsia="Times New Roman"/>
                <w:b/>
                <w:sz w:val="28"/>
                <w:szCs w:val="28"/>
                <w:lang w:eastAsia="ru-RU"/>
              </w:rPr>
            </w:pPr>
            <w:r w:rsidRPr="005B6322">
              <w:rPr>
                <w:rFonts w:eastAsia="Times New Roman"/>
                <w:b/>
                <w:sz w:val="28"/>
                <w:szCs w:val="28"/>
                <w:lang w:eastAsia="ru-RU"/>
              </w:rPr>
              <w:t>15.Индивидуальное развитие организма.(6ч)</w:t>
            </w:r>
          </w:p>
        </w:tc>
        <w:tc>
          <w:tcPr>
            <w:tcW w:w="99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359"/>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1/61</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169" w:type="dxa"/>
            <w:gridSpan w:val="2"/>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Жизненные циклы. Размножение.</w:t>
            </w:r>
          </w:p>
        </w:tc>
        <w:tc>
          <w:tcPr>
            <w:tcW w:w="903" w:type="dxa"/>
            <w:gridSpan w:val="7"/>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ascii="Arial" w:hAnsi="Arial" w:cs="Arial"/>
                <w:sz w:val="28"/>
                <w:szCs w:val="28"/>
              </w:rPr>
              <w:t>+</w:t>
            </w:r>
          </w:p>
        </w:tc>
        <w:tc>
          <w:tcPr>
            <w:tcW w:w="993" w:type="dxa"/>
            <w:shd w:val="clear" w:color="auto" w:fill="auto"/>
          </w:tcPr>
          <w:p w:rsidR="00251178" w:rsidRPr="005B6322" w:rsidRDefault="00251178" w:rsidP="00F2127A">
            <w:pPr>
              <w:spacing w:line="276" w:lineRule="auto"/>
              <w:jc w:val="both"/>
              <w:rPr>
                <w:rFonts w:eastAsia="Times New Roman"/>
                <w:sz w:val="28"/>
                <w:szCs w:val="28"/>
                <w:lang w:eastAsia="ru-RU"/>
              </w:rPr>
            </w:pPr>
            <w:r>
              <w:rPr>
                <w:rFonts w:eastAsia="Times New Roman"/>
                <w:sz w:val="28"/>
                <w:szCs w:val="28"/>
                <w:lang w:eastAsia="ru-RU"/>
              </w:rPr>
              <w:t>29.04</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§60</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448"/>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2/62</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169" w:type="dxa"/>
            <w:gridSpan w:val="2"/>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Развитие зародыша и плода. Беременность и роды.</w:t>
            </w:r>
          </w:p>
        </w:tc>
        <w:tc>
          <w:tcPr>
            <w:tcW w:w="903" w:type="dxa"/>
            <w:gridSpan w:val="7"/>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auto"/>
          </w:tcPr>
          <w:p w:rsidR="00251178" w:rsidRPr="005B6322" w:rsidRDefault="00251178" w:rsidP="009A3FEE">
            <w:pPr>
              <w:spacing w:line="276" w:lineRule="auto"/>
              <w:jc w:val="both"/>
              <w:rPr>
                <w:rFonts w:eastAsia="Times New Roman"/>
                <w:sz w:val="28"/>
                <w:szCs w:val="28"/>
                <w:lang w:eastAsia="ru-RU"/>
              </w:rPr>
            </w:pPr>
            <w:r>
              <w:rPr>
                <w:rFonts w:eastAsia="Times New Roman"/>
                <w:sz w:val="28"/>
                <w:szCs w:val="28"/>
                <w:lang w:eastAsia="ru-RU"/>
              </w:rPr>
              <w:t>6</w:t>
            </w:r>
            <w:r w:rsidRPr="005B6322">
              <w:rPr>
                <w:rFonts w:eastAsia="Times New Roman"/>
                <w:sz w:val="28"/>
                <w:szCs w:val="28"/>
                <w:lang w:eastAsia="ru-RU"/>
              </w:rPr>
              <w:t>.05</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§61</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403"/>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3/63</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169" w:type="dxa"/>
            <w:gridSpan w:val="2"/>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 xml:space="preserve">Наследственные  и врожденные заболевания. </w:t>
            </w: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№14.</w:t>
            </w:r>
          </w:p>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Анализ оценка влияния факторов окружающей среды, факторов риска на здоровье.</w:t>
            </w:r>
          </w:p>
        </w:tc>
        <w:tc>
          <w:tcPr>
            <w:tcW w:w="903" w:type="dxa"/>
            <w:gridSpan w:val="7"/>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auto"/>
          </w:tcPr>
          <w:p w:rsidR="00251178" w:rsidRPr="005B6322" w:rsidRDefault="00251178" w:rsidP="00F2127A">
            <w:pPr>
              <w:spacing w:line="276" w:lineRule="auto"/>
              <w:jc w:val="both"/>
              <w:rPr>
                <w:rFonts w:eastAsia="Times New Roman"/>
                <w:sz w:val="28"/>
                <w:szCs w:val="28"/>
                <w:lang w:eastAsia="ru-RU"/>
              </w:rPr>
            </w:pPr>
            <w:r>
              <w:rPr>
                <w:rFonts w:eastAsia="Times New Roman"/>
                <w:sz w:val="28"/>
                <w:szCs w:val="28"/>
                <w:lang w:eastAsia="ru-RU"/>
              </w:rPr>
              <w:t>1</w:t>
            </w:r>
            <w:r w:rsidRPr="005B6322">
              <w:rPr>
                <w:rFonts w:eastAsia="Times New Roman"/>
                <w:sz w:val="28"/>
                <w:szCs w:val="28"/>
                <w:lang w:eastAsia="ru-RU"/>
              </w:rPr>
              <w:t>3.05</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§62</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w:t>
            </w:r>
          </w:p>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14</w:t>
            </w:r>
          </w:p>
        </w:tc>
      </w:tr>
      <w:tr w:rsidR="00251178" w:rsidRPr="005B6322" w:rsidTr="00CA48DA">
        <w:trPr>
          <w:trHeight w:val="656"/>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4/64</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169" w:type="dxa"/>
            <w:gridSpan w:val="2"/>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 xml:space="preserve">Развитие ребенка после рождения. </w:t>
            </w:r>
            <w:r w:rsidRPr="005B6322">
              <w:rPr>
                <w:rFonts w:eastAsia="Times New Roman"/>
                <w:b/>
                <w:sz w:val="28"/>
                <w:szCs w:val="28"/>
                <w:lang w:eastAsia="ru-RU"/>
              </w:rPr>
              <w:t>Л/</w:t>
            </w:r>
            <w:proofErr w:type="gramStart"/>
            <w:r w:rsidRPr="005B6322">
              <w:rPr>
                <w:rFonts w:eastAsia="Times New Roman"/>
                <w:b/>
                <w:sz w:val="28"/>
                <w:szCs w:val="28"/>
                <w:lang w:eastAsia="ru-RU"/>
              </w:rPr>
              <w:t>Р</w:t>
            </w:r>
            <w:proofErr w:type="gramEnd"/>
            <w:r w:rsidRPr="005B6322">
              <w:rPr>
                <w:rFonts w:eastAsia="Times New Roman"/>
                <w:b/>
                <w:sz w:val="28"/>
                <w:szCs w:val="28"/>
                <w:lang w:eastAsia="ru-RU"/>
              </w:rPr>
              <w:t>№15</w:t>
            </w:r>
            <w:r w:rsidRPr="005B6322">
              <w:rPr>
                <w:rFonts w:eastAsia="Times New Roman"/>
                <w:sz w:val="28"/>
                <w:szCs w:val="28"/>
                <w:lang w:eastAsia="ru-RU"/>
              </w:rPr>
              <w:t>. Измерение  массы и роста своего организма.</w:t>
            </w:r>
          </w:p>
        </w:tc>
        <w:tc>
          <w:tcPr>
            <w:tcW w:w="903" w:type="dxa"/>
            <w:gridSpan w:val="7"/>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auto"/>
          </w:tcPr>
          <w:p w:rsidR="00251178" w:rsidRPr="00251178" w:rsidRDefault="00251178" w:rsidP="00F2127A">
            <w:pPr>
              <w:spacing w:line="276" w:lineRule="auto"/>
              <w:jc w:val="both"/>
              <w:rPr>
                <w:rFonts w:eastAsia="Times New Roman"/>
                <w:sz w:val="28"/>
                <w:szCs w:val="28"/>
                <w:lang w:eastAsia="ru-RU"/>
              </w:rPr>
            </w:pPr>
            <w:r w:rsidRPr="00251178">
              <w:rPr>
                <w:rFonts w:eastAsia="Times New Roman"/>
                <w:sz w:val="28"/>
                <w:szCs w:val="28"/>
                <w:lang w:eastAsia="ru-RU"/>
              </w:rPr>
              <w:t>16.05</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§63</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roofErr w:type="gramStart"/>
            <w:r w:rsidRPr="005B6322">
              <w:rPr>
                <w:rFonts w:eastAsia="Times New Roman"/>
                <w:sz w:val="28"/>
                <w:szCs w:val="28"/>
                <w:lang w:eastAsia="ru-RU"/>
              </w:rPr>
              <w:t>л</w:t>
            </w:r>
            <w:proofErr w:type="gramEnd"/>
            <w:r w:rsidRPr="005B6322">
              <w:rPr>
                <w:rFonts w:eastAsia="Times New Roman"/>
                <w:sz w:val="28"/>
                <w:szCs w:val="28"/>
                <w:lang w:eastAsia="ru-RU"/>
              </w:rPr>
              <w:t>/р№</w:t>
            </w:r>
          </w:p>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15</w:t>
            </w:r>
          </w:p>
        </w:tc>
      </w:tr>
      <w:tr w:rsidR="00251178" w:rsidRPr="005B6322" w:rsidTr="00CA48DA">
        <w:trPr>
          <w:trHeight w:val="507"/>
        </w:trPr>
        <w:tc>
          <w:tcPr>
            <w:tcW w:w="1076" w:type="dxa"/>
            <w:shd w:val="clear" w:color="auto" w:fill="auto"/>
          </w:tcPr>
          <w:p w:rsidR="00251178" w:rsidRPr="005B6322" w:rsidRDefault="00251178" w:rsidP="00E96931">
            <w:pPr>
              <w:spacing w:line="276" w:lineRule="auto"/>
              <w:jc w:val="both"/>
              <w:rPr>
                <w:rFonts w:eastAsia="Times New Roman"/>
                <w:sz w:val="28"/>
                <w:szCs w:val="28"/>
                <w:lang w:eastAsia="ru-RU"/>
              </w:rPr>
            </w:pPr>
            <w:r>
              <w:rPr>
                <w:rFonts w:eastAsia="Times New Roman"/>
                <w:sz w:val="28"/>
                <w:szCs w:val="28"/>
                <w:lang w:eastAsia="ru-RU"/>
              </w:rPr>
              <w:t>5/65</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169" w:type="dxa"/>
            <w:gridSpan w:val="2"/>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Интересы, склонности, способности.</w:t>
            </w:r>
          </w:p>
        </w:tc>
        <w:tc>
          <w:tcPr>
            <w:tcW w:w="903" w:type="dxa"/>
            <w:gridSpan w:val="7"/>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993" w:type="dxa"/>
            <w:shd w:val="clear" w:color="auto" w:fill="auto"/>
          </w:tcPr>
          <w:p w:rsidR="00251178" w:rsidRPr="005B6322" w:rsidRDefault="00251178" w:rsidP="00F2127A">
            <w:pPr>
              <w:spacing w:line="276" w:lineRule="auto"/>
              <w:jc w:val="both"/>
              <w:rPr>
                <w:rFonts w:eastAsia="Times New Roman"/>
                <w:sz w:val="28"/>
                <w:szCs w:val="28"/>
                <w:lang w:eastAsia="ru-RU"/>
              </w:rPr>
            </w:pPr>
            <w:r>
              <w:rPr>
                <w:rFonts w:eastAsia="Times New Roman"/>
                <w:sz w:val="28"/>
                <w:szCs w:val="28"/>
                <w:lang w:eastAsia="ru-RU"/>
              </w:rPr>
              <w:t>20.05</w:t>
            </w: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r w:rsidRPr="005B6322">
              <w:rPr>
                <w:rFonts w:eastAsia="Times New Roman"/>
                <w:sz w:val="28"/>
                <w:szCs w:val="28"/>
                <w:lang w:eastAsia="ru-RU"/>
              </w:rPr>
              <w:t>§64</w:t>
            </w: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CA48DA">
        <w:trPr>
          <w:trHeight w:val="507"/>
        </w:trPr>
        <w:tc>
          <w:tcPr>
            <w:tcW w:w="1076" w:type="dxa"/>
            <w:shd w:val="clear" w:color="auto" w:fill="auto"/>
          </w:tcPr>
          <w:p w:rsidR="00251178" w:rsidRPr="005B6322" w:rsidRDefault="00AC6C80" w:rsidP="00E96931">
            <w:pPr>
              <w:spacing w:line="276" w:lineRule="auto"/>
              <w:jc w:val="both"/>
              <w:rPr>
                <w:rFonts w:eastAsia="Times New Roman"/>
                <w:sz w:val="28"/>
                <w:szCs w:val="28"/>
                <w:lang w:eastAsia="ru-RU"/>
              </w:rPr>
            </w:pPr>
            <w:r>
              <w:rPr>
                <w:rFonts w:eastAsia="Times New Roman"/>
                <w:sz w:val="28"/>
                <w:szCs w:val="28"/>
                <w:lang w:eastAsia="ru-RU"/>
              </w:rPr>
              <w:t>6/66</w:t>
            </w:r>
          </w:p>
        </w:tc>
        <w:tc>
          <w:tcPr>
            <w:tcW w:w="102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8169" w:type="dxa"/>
            <w:gridSpan w:val="2"/>
            <w:shd w:val="clear" w:color="auto" w:fill="auto"/>
          </w:tcPr>
          <w:p w:rsidR="00251178" w:rsidRDefault="00251178" w:rsidP="00F2127A">
            <w:pPr>
              <w:spacing w:line="276" w:lineRule="auto"/>
              <w:jc w:val="both"/>
              <w:rPr>
                <w:rFonts w:eastAsia="Times New Roman"/>
                <w:b/>
                <w:sz w:val="28"/>
                <w:szCs w:val="28"/>
                <w:lang w:eastAsia="ru-RU"/>
              </w:rPr>
            </w:pPr>
            <w:r w:rsidRPr="005B6322">
              <w:rPr>
                <w:rFonts w:eastAsia="Times New Roman"/>
                <w:b/>
                <w:sz w:val="28"/>
                <w:szCs w:val="28"/>
                <w:lang w:eastAsia="ru-RU"/>
              </w:rPr>
              <w:t>Контрольная работа №5 по темам «Анализаторы. Высшая нервная деятельность. Индивидуальное развитие организма».</w:t>
            </w:r>
          </w:p>
          <w:p w:rsidR="00ED1948" w:rsidRPr="005B6322" w:rsidRDefault="00ED1948" w:rsidP="00F2127A">
            <w:pPr>
              <w:spacing w:line="276" w:lineRule="auto"/>
              <w:jc w:val="both"/>
              <w:rPr>
                <w:rFonts w:eastAsia="Times New Roman"/>
                <w:b/>
                <w:sz w:val="28"/>
                <w:szCs w:val="28"/>
                <w:lang w:eastAsia="ru-RU"/>
              </w:rPr>
            </w:pPr>
            <w:bookmarkStart w:id="0" w:name="_GoBack"/>
            <w:r>
              <w:rPr>
                <w:rFonts w:eastAsia="Times New Roman"/>
                <w:b/>
                <w:sz w:val="28"/>
                <w:szCs w:val="28"/>
                <w:lang w:eastAsia="ru-RU"/>
              </w:rPr>
              <w:t>(Административная к/р)</w:t>
            </w:r>
            <w:bookmarkEnd w:id="0"/>
          </w:p>
        </w:tc>
        <w:tc>
          <w:tcPr>
            <w:tcW w:w="903" w:type="dxa"/>
            <w:gridSpan w:val="7"/>
            <w:shd w:val="clear" w:color="auto" w:fill="auto"/>
          </w:tcPr>
          <w:p w:rsidR="00251178" w:rsidRPr="005B6322" w:rsidRDefault="00251178" w:rsidP="00F2127A">
            <w:pPr>
              <w:spacing w:line="276" w:lineRule="auto"/>
              <w:jc w:val="both"/>
              <w:rPr>
                <w:rFonts w:eastAsia="Times New Roman"/>
                <w:b/>
                <w:sz w:val="28"/>
                <w:szCs w:val="28"/>
                <w:lang w:eastAsia="ru-RU"/>
              </w:rPr>
            </w:pPr>
          </w:p>
        </w:tc>
        <w:tc>
          <w:tcPr>
            <w:tcW w:w="993" w:type="dxa"/>
            <w:shd w:val="clear" w:color="auto" w:fill="auto"/>
          </w:tcPr>
          <w:p w:rsidR="00251178" w:rsidRPr="005B6322" w:rsidRDefault="00251178" w:rsidP="00F2127A">
            <w:pPr>
              <w:spacing w:line="276" w:lineRule="auto"/>
              <w:jc w:val="both"/>
              <w:rPr>
                <w:rFonts w:eastAsia="Times New Roman"/>
                <w:b/>
                <w:sz w:val="28"/>
                <w:szCs w:val="28"/>
                <w:lang w:eastAsia="ru-RU"/>
              </w:rPr>
            </w:pPr>
            <w:r>
              <w:rPr>
                <w:rFonts w:eastAsia="Times New Roman"/>
                <w:b/>
                <w:sz w:val="28"/>
                <w:szCs w:val="28"/>
                <w:lang w:eastAsia="ru-RU"/>
              </w:rPr>
              <w:t>23.05</w:t>
            </w:r>
          </w:p>
        </w:tc>
        <w:tc>
          <w:tcPr>
            <w:tcW w:w="1105" w:type="dxa"/>
            <w:shd w:val="clear" w:color="auto" w:fill="FFFFFF" w:themeFill="background1"/>
          </w:tcPr>
          <w:p w:rsidR="00251178" w:rsidRPr="005B6322" w:rsidRDefault="00251178" w:rsidP="00F2127A">
            <w:pPr>
              <w:spacing w:line="276" w:lineRule="auto"/>
              <w:jc w:val="both"/>
              <w:rPr>
                <w:rFonts w:eastAsia="Times New Roman"/>
                <w:b/>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b/>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b/>
                <w:sz w:val="28"/>
                <w:szCs w:val="28"/>
                <w:lang w:eastAsia="ru-RU"/>
              </w:rPr>
            </w:pPr>
            <w:r w:rsidRPr="005B6322">
              <w:rPr>
                <w:rFonts w:eastAsia="Times New Roman"/>
                <w:b/>
                <w:sz w:val="28"/>
                <w:szCs w:val="28"/>
                <w:lang w:eastAsia="ru-RU"/>
              </w:rPr>
              <w:t>к/р№5</w:t>
            </w:r>
          </w:p>
        </w:tc>
      </w:tr>
      <w:tr w:rsidR="00251178" w:rsidRPr="005B6322" w:rsidTr="00CA48DA">
        <w:trPr>
          <w:trHeight w:val="409"/>
        </w:trPr>
        <w:tc>
          <w:tcPr>
            <w:tcW w:w="1076" w:type="dxa"/>
            <w:shd w:val="clear" w:color="auto" w:fill="auto"/>
          </w:tcPr>
          <w:p w:rsidR="00251178" w:rsidRPr="005B6322" w:rsidRDefault="00251178" w:rsidP="00F2127A">
            <w:pPr>
              <w:spacing w:line="276" w:lineRule="auto"/>
              <w:jc w:val="both"/>
              <w:rPr>
                <w:rFonts w:eastAsia="Times New Roman"/>
                <w:b/>
                <w:sz w:val="28"/>
                <w:szCs w:val="28"/>
                <w:lang w:eastAsia="ru-RU"/>
              </w:rPr>
            </w:pPr>
          </w:p>
        </w:tc>
        <w:tc>
          <w:tcPr>
            <w:tcW w:w="1023" w:type="dxa"/>
            <w:shd w:val="clear" w:color="auto" w:fill="auto"/>
          </w:tcPr>
          <w:p w:rsidR="00251178" w:rsidRPr="005B6322" w:rsidRDefault="00251178" w:rsidP="00F2127A">
            <w:pPr>
              <w:spacing w:line="276" w:lineRule="auto"/>
              <w:jc w:val="both"/>
              <w:rPr>
                <w:rFonts w:eastAsia="Times New Roman"/>
                <w:b/>
                <w:sz w:val="28"/>
                <w:szCs w:val="28"/>
                <w:lang w:eastAsia="ru-RU"/>
              </w:rPr>
            </w:pPr>
          </w:p>
        </w:tc>
        <w:tc>
          <w:tcPr>
            <w:tcW w:w="9072" w:type="dxa"/>
            <w:gridSpan w:val="9"/>
            <w:shd w:val="clear" w:color="auto" w:fill="auto"/>
          </w:tcPr>
          <w:p w:rsidR="00251178" w:rsidRPr="005B6322" w:rsidRDefault="00251178" w:rsidP="00E96931">
            <w:pPr>
              <w:spacing w:line="276" w:lineRule="auto"/>
              <w:jc w:val="center"/>
              <w:rPr>
                <w:rFonts w:eastAsia="Times New Roman"/>
                <w:b/>
                <w:sz w:val="28"/>
                <w:szCs w:val="28"/>
                <w:lang w:eastAsia="ru-RU"/>
              </w:rPr>
            </w:pPr>
            <w:r w:rsidRPr="005B6322">
              <w:rPr>
                <w:rFonts w:eastAsia="Times New Roman"/>
                <w:b/>
                <w:sz w:val="28"/>
                <w:szCs w:val="28"/>
                <w:lang w:eastAsia="ru-RU"/>
              </w:rPr>
              <w:t>Обобщение</w:t>
            </w:r>
            <w:r>
              <w:rPr>
                <w:rFonts w:eastAsia="Times New Roman"/>
                <w:b/>
                <w:sz w:val="28"/>
                <w:szCs w:val="28"/>
                <w:lang w:eastAsia="ru-RU"/>
              </w:rPr>
              <w:t xml:space="preserve"> (1ч).</w:t>
            </w:r>
          </w:p>
        </w:tc>
        <w:tc>
          <w:tcPr>
            <w:tcW w:w="993"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105" w:type="dxa"/>
            <w:shd w:val="clear" w:color="auto" w:fill="FFFFFF" w:themeFill="background1"/>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c>
          <w:tcPr>
            <w:tcW w:w="1034" w:type="dxa"/>
            <w:shd w:val="clear" w:color="auto" w:fill="auto"/>
          </w:tcPr>
          <w:p w:rsidR="00251178" w:rsidRPr="005B6322" w:rsidRDefault="00251178" w:rsidP="00F2127A">
            <w:pPr>
              <w:spacing w:line="276" w:lineRule="auto"/>
              <w:jc w:val="both"/>
              <w:rPr>
                <w:rFonts w:eastAsia="Times New Roman"/>
                <w:sz w:val="28"/>
                <w:szCs w:val="28"/>
                <w:lang w:eastAsia="ru-RU"/>
              </w:rPr>
            </w:pPr>
          </w:p>
        </w:tc>
      </w:tr>
      <w:tr w:rsidR="00251178" w:rsidRPr="005B6322" w:rsidTr="00E8762A">
        <w:trPr>
          <w:trHeight w:val="701"/>
        </w:trPr>
        <w:tc>
          <w:tcPr>
            <w:tcW w:w="1076" w:type="dxa"/>
            <w:shd w:val="clear" w:color="auto" w:fill="D9D9D9"/>
          </w:tcPr>
          <w:p w:rsidR="00251178" w:rsidRPr="005B6322" w:rsidRDefault="00AC6C80" w:rsidP="00E96931">
            <w:pPr>
              <w:shd w:val="clear" w:color="auto" w:fill="FFFFFF" w:themeFill="background1"/>
              <w:spacing w:line="276" w:lineRule="auto"/>
              <w:jc w:val="both"/>
              <w:rPr>
                <w:rFonts w:eastAsia="Times New Roman"/>
                <w:sz w:val="28"/>
                <w:szCs w:val="28"/>
                <w:lang w:eastAsia="ru-RU"/>
              </w:rPr>
            </w:pPr>
            <w:r>
              <w:rPr>
                <w:rFonts w:eastAsia="Times New Roman"/>
                <w:sz w:val="28"/>
                <w:szCs w:val="28"/>
                <w:lang w:eastAsia="ru-RU"/>
              </w:rPr>
              <w:t>1/67</w:t>
            </w:r>
          </w:p>
        </w:tc>
        <w:tc>
          <w:tcPr>
            <w:tcW w:w="1023" w:type="dxa"/>
            <w:shd w:val="clear" w:color="auto" w:fill="D9D9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p>
          <w:p w:rsidR="00251178" w:rsidRPr="005B6322" w:rsidRDefault="00251178" w:rsidP="00CA48DA">
            <w:pPr>
              <w:shd w:val="clear" w:color="auto" w:fill="FFFFFF" w:themeFill="background1"/>
              <w:spacing w:line="276" w:lineRule="auto"/>
              <w:jc w:val="both"/>
              <w:rPr>
                <w:rFonts w:eastAsia="Times New Roman"/>
                <w:sz w:val="28"/>
                <w:szCs w:val="28"/>
                <w:lang w:eastAsia="ru-RU"/>
              </w:rPr>
            </w:pPr>
          </w:p>
          <w:p w:rsidR="00251178" w:rsidRPr="005B6322" w:rsidRDefault="00251178" w:rsidP="00CA48DA">
            <w:pPr>
              <w:shd w:val="clear" w:color="auto" w:fill="FFFFFF" w:themeFill="background1"/>
              <w:spacing w:line="276" w:lineRule="auto"/>
              <w:jc w:val="both"/>
              <w:rPr>
                <w:rFonts w:eastAsia="Times New Roman"/>
                <w:sz w:val="28"/>
                <w:szCs w:val="28"/>
                <w:lang w:eastAsia="ru-RU"/>
              </w:rPr>
            </w:pPr>
          </w:p>
        </w:tc>
        <w:tc>
          <w:tcPr>
            <w:tcW w:w="8199" w:type="dxa"/>
            <w:gridSpan w:val="4"/>
            <w:shd w:val="clear" w:color="auto" w:fill="D9D9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r w:rsidRPr="005B6322">
              <w:rPr>
                <w:rFonts w:eastAsia="Times New Roman"/>
                <w:sz w:val="28"/>
                <w:szCs w:val="28"/>
                <w:lang w:eastAsia="ru-RU"/>
              </w:rPr>
              <w:t>Анализ и оценка влияния факторов окружающей среды, факторов риска на здоровье. О вреде  наркотических средств.</w:t>
            </w:r>
          </w:p>
        </w:tc>
        <w:tc>
          <w:tcPr>
            <w:tcW w:w="873" w:type="dxa"/>
            <w:gridSpan w:val="5"/>
            <w:shd w:val="clear" w:color="auto" w:fill="D9D9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p>
        </w:tc>
        <w:tc>
          <w:tcPr>
            <w:tcW w:w="993" w:type="dxa"/>
            <w:shd w:val="clear" w:color="auto" w:fill="D9D9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r>
              <w:rPr>
                <w:rFonts w:eastAsia="Times New Roman"/>
                <w:sz w:val="28"/>
                <w:szCs w:val="28"/>
                <w:lang w:eastAsia="ru-RU"/>
              </w:rPr>
              <w:t>27.05</w:t>
            </w:r>
          </w:p>
        </w:tc>
        <w:tc>
          <w:tcPr>
            <w:tcW w:w="1105" w:type="dxa"/>
            <w:shd w:val="clear" w:color="auto" w:fill="D9D9D9" w:themeFill="background1" w:themeFillShade="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p>
        </w:tc>
        <w:tc>
          <w:tcPr>
            <w:tcW w:w="1034" w:type="dxa"/>
            <w:shd w:val="clear" w:color="auto" w:fill="D9D9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p>
        </w:tc>
        <w:tc>
          <w:tcPr>
            <w:tcW w:w="1034" w:type="dxa"/>
            <w:shd w:val="clear" w:color="auto" w:fill="D9D9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p>
        </w:tc>
      </w:tr>
      <w:tr w:rsidR="00251178" w:rsidRPr="005B6322" w:rsidTr="00E8762A">
        <w:trPr>
          <w:trHeight w:val="579"/>
        </w:trPr>
        <w:tc>
          <w:tcPr>
            <w:tcW w:w="1076" w:type="dxa"/>
            <w:shd w:val="clear" w:color="auto" w:fill="D9D9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p>
        </w:tc>
        <w:tc>
          <w:tcPr>
            <w:tcW w:w="1023" w:type="dxa"/>
            <w:shd w:val="clear" w:color="auto" w:fill="D9D9D9"/>
          </w:tcPr>
          <w:p w:rsidR="00251178" w:rsidRPr="005B6322" w:rsidRDefault="00251178" w:rsidP="00157571">
            <w:pPr>
              <w:shd w:val="clear" w:color="auto" w:fill="FFFFFF" w:themeFill="background1"/>
              <w:spacing w:line="276" w:lineRule="auto"/>
              <w:jc w:val="both"/>
              <w:rPr>
                <w:rFonts w:eastAsia="Times New Roman"/>
                <w:sz w:val="28"/>
                <w:szCs w:val="28"/>
                <w:lang w:eastAsia="ru-RU"/>
              </w:rPr>
            </w:pPr>
          </w:p>
        </w:tc>
        <w:tc>
          <w:tcPr>
            <w:tcW w:w="8199" w:type="dxa"/>
            <w:gridSpan w:val="4"/>
            <w:shd w:val="clear" w:color="auto" w:fill="D9D9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r w:rsidRPr="005B6322">
              <w:rPr>
                <w:rFonts w:eastAsia="Times New Roman"/>
                <w:sz w:val="28"/>
                <w:szCs w:val="28"/>
                <w:lang w:eastAsia="ru-RU"/>
              </w:rPr>
              <w:t>Строение и процессы жизнедеятельности организма человека.</w:t>
            </w:r>
          </w:p>
        </w:tc>
        <w:tc>
          <w:tcPr>
            <w:tcW w:w="873" w:type="dxa"/>
            <w:gridSpan w:val="5"/>
            <w:shd w:val="clear" w:color="auto" w:fill="D9D9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p>
        </w:tc>
        <w:tc>
          <w:tcPr>
            <w:tcW w:w="993" w:type="dxa"/>
            <w:shd w:val="clear" w:color="auto" w:fill="D9D9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p>
        </w:tc>
        <w:tc>
          <w:tcPr>
            <w:tcW w:w="1105" w:type="dxa"/>
            <w:shd w:val="clear" w:color="auto" w:fill="D9D9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p>
        </w:tc>
        <w:tc>
          <w:tcPr>
            <w:tcW w:w="1034" w:type="dxa"/>
            <w:shd w:val="clear" w:color="auto" w:fill="D9D9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p>
        </w:tc>
        <w:tc>
          <w:tcPr>
            <w:tcW w:w="1034" w:type="dxa"/>
            <w:shd w:val="clear" w:color="auto" w:fill="D9D9D9"/>
          </w:tcPr>
          <w:p w:rsidR="00251178" w:rsidRPr="005B6322" w:rsidRDefault="00251178" w:rsidP="00CA48DA">
            <w:pPr>
              <w:shd w:val="clear" w:color="auto" w:fill="FFFFFF" w:themeFill="background1"/>
              <w:spacing w:line="276" w:lineRule="auto"/>
              <w:jc w:val="both"/>
              <w:rPr>
                <w:rFonts w:eastAsia="Times New Roman"/>
                <w:sz w:val="28"/>
                <w:szCs w:val="28"/>
                <w:lang w:eastAsia="ru-RU"/>
              </w:rPr>
            </w:pPr>
          </w:p>
        </w:tc>
      </w:tr>
    </w:tbl>
    <w:p w:rsidR="00684958" w:rsidRPr="005B6322" w:rsidRDefault="00684958" w:rsidP="00CA48DA">
      <w:pPr>
        <w:shd w:val="clear" w:color="auto" w:fill="FFFFFF" w:themeFill="background1"/>
        <w:spacing w:line="276" w:lineRule="auto"/>
        <w:rPr>
          <w:rFonts w:eastAsia="Times New Roman"/>
          <w:b/>
          <w:sz w:val="28"/>
          <w:szCs w:val="28"/>
          <w:lang w:eastAsia="ru-RU"/>
        </w:rPr>
      </w:pPr>
    </w:p>
    <w:p w:rsidR="00554B3E" w:rsidRPr="005B6322" w:rsidRDefault="00554B3E" w:rsidP="00554B3E">
      <w:pPr>
        <w:rPr>
          <w:rFonts w:eastAsia="Times New Roman"/>
          <w:b/>
          <w:sz w:val="28"/>
          <w:szCs w:val="28"/>
          <w:lang w:eastAsia="ru-RU"/>
        </w:rPr>
      </w:pPr>
    </w:p>
    <w:p w:rsidR="006D5BD5" w:rsidRPr="005B6322" w:rsidRDefault="006D5BD5" w:rsidP="005336D9">
      <w:pPr>
        <w:jc w:val="center"/>
        <w:rPr>
          <w:b/>
          <w:sz w:val="28"/>
          <w:szCs w:val="28"/>
          <w:lang w:bidi="ru-RU"/>
        </w:rPr>
      </w:pPr>
    </w:p>
    <w:p w:rsidR="005336D9" w:rsidRPr="00157571" w:rsidRDefault="005336D9" w:rsidP="005336D9">
      <w:pPr>
        <w:jc w:val="center"/>
        <w:rPr>
          <w:b/>
          <w:color w:val="1A1A1A" w:themeColor="background1" w:themeShade="1A"/>
          <w:sz w:val="28"/>
          <w:szCs w:val="28"/>
        </w:rPr>
      </w:pPr>
      <w:r w:rsidRPr="00157571">
        <w:rPr>
          <w:b/>
          <w:color w:val="1A1A1A" w:themeColor="background1" w:themeShade="1A"/>
          <w:sz w:val="28"/>
          <w:szCs w:val="28"/>
          <w:lang w:bidi="ru-RU"/>
        </w:rPr>
        <w:t xml:space="preserve">6. Раздел «Учебно-методическое </w:t>
      </w:r>
      <w:r w:rsidRPr="00157571">
        <w:rPr>
          <w:b/>
          <w:iCs/>
          <w:color w:val="1A1A1A" w:themeColor="background1" w:themeShade="1A"/>
          <w:sz w:val="28"/>
          <w:szCs w:val="28"/>
          <w:lang w:bidi="ru-RU"/>
        </w:rPr>
        <w:t>и</w:t>
      </w:r>
      <w:r w:rsidRPr="00157571">
        <w:rPr>
          <w:b/>
          <w:i/>
          <w:iCs/>
          <w:color w:val="1A1A1A" w:themeColor="background1" w:themeShade="1A"/>
          <w:sz w:val="28"/>
          <w:szCs w:val="28"/>
          <w:lang w:bidi="ru-RU"/>
        </w:rPr>
        <w:t xml:space="preserve"> </w:t>
      </w:r>
      <w:r w:rsidRPr="00157571">
        <w:rPr>
          <w:b/>
          <w:color w:val="1A1A1A" w:themeColor="background1" w:themeShade="1A"/>
          <w:sz w:val="28"/>
          <w:szCs w:val="28"/>
          <w:lang w:bidi="ru-RU"/>
        </w:rPr>
        <w:t>материально-техническое обеспечение образовательного процесса»</w:t>
      </w:r>
    </w:p>
    <w:p w:rsidR="004B1F72" w:rsidRPr="00157571" w:rsidRDefault="005336D9" w:rsidP="005336D9">
      <w:pPr>
        <w:spacing w:line="276" w:lineRule="auto"/>
        <w:rPr>
          <w:color w:val="1A1A1A" w:themeColor="background1" w:themeShade="1A"/>
          <w:sz w:val="28"/>
          <w:szCs w:val="28"/>
        </w:rPr>
      </w:pPr>
      <w:r w:rsidRPr="00157571">
        <w:rPr>
          <w:color w:val="1A1A1A" w:themeColor="background1" w:themeShade="1A"/>
          <w:sz w:val="28"/>
          <w:szCs w:val="28"/>
        </w:rPr>
        <w:t>Основная литература</w:t>
      </w:r>
    </w:p>
    <w:p w:rsidR="00684958" w:rsidRPr="00157571" w:rsidRDefault="00684958" w:rsidP="005336D9">
      <w:pPr>
        <w:numPr>
          <w:ilvl w:val="0"/>
          <w:numId w:val="12"/>
        </w:numPr>
        <w:spacing w:line="276" w:lineRule="auto"/>
        <w:rPr>
          <w:color w:val="1A1A1A" w:themeColor="background1" w:themeShade="1A"/>
          <w:sz w:val="28"/>
          <w:szCs w:val="28"/>
        </w:rPr>
      </w:pPr>
      <w:r w:rsidRPr="00157571">
        <w:rPr>
          <w:color w:val="1A1A1A" w:themeColor="background1" w:themeShade="1A"/>
          <w:sz w:val="28"/>
          <w:szCs w:val="28"/>
        </w:rPr>
        <w:t>Биология. Человек. 8 класс. Учебник для общеобразовательных учреждений. Колесов Д.В., Маш Р.Д., И.Н.  М., Дрофа, 2006</w:t>
      </w:r>
    </w:p>
    <w:p w:rsidR="00684958" w:rsidRPr="00157571" w:rsidRDefault="00684958" w:rsidP="005336D9">
      <w:pPr>
        <w:numPr>
          <w:ilvl w:val="0"/>
          <w:numId w:val="12"/>
        </w:numPr>
        <w:spacing w:line="276" w:lineRule="auto"/>
        <w:rPr>
          <w:color w:val="1A1A1A" w:themeColor="background1" w:themeShade="1A"/>
          <w:spacing w:val="-2"/>
          <w:sz w:val="28"/>
          <w:szCs w:val="28"/>
        </w:rPr>
      </w:pPr>
      <w:r w:rsidRPr="00157571">
        <w:rPr>
          <w:color w:val="1A1A1A" w:themeColor="background1" w:themeShade="1A"/>
          <w:sz w:val="28"/>
          <w:szCs w:val="28"/>
        </w:rPr>
        <w:t xml:space="preserve"> Рабочая тетрадь</w:t>
      </w:r>
    </w:p>
    <w:p w:rsidR="00684958" w:rsidRPr="00157571" w:rsidRDefault="00684958" w:rsidP="005336D9">
      <w:pPr>
        <w:numPr>
          <w:ilvl w:val="0"/>
          <w:numId w:val="12"/>
        </w:numPr>
        <w:spacing w:line="276" w:lineRule="auto"/>
        <w:rPr>
          <w:color w:val="1A1A1A" w:themeColor="background1" w:themeShade="1A"/>
          <w:spacing w:val="-2"/>
          <w:sz w:val="28"/>
          <w:szCs w:val="28"/>
        </w:rPr>
      </w:pPr>
      <w:r w:rsidRPr="00157571">
        <w:rPr>
          <w:color w:val="1A1A1A" w:themeColor="background1" w:themeShade="1A"/>
          <w:sz w:val="28"/>
          <w:szCs w:val="28"/>
        </w:rPr>
        <w:t>Тематическое и поурочное планирование к учебнику. Биология. Человек. Колесов Д.В., Маш Р.Д., Беляев И.Н. М., Дрофа, 2006 г.</w:t>
      </w:r>
    </w:p>
    <w:p w:rsidR="00684958" w:rsidRPr="00157571" w:rsidRDefault="00684958" w:rsidP="005336D9">
      <w:pPr>
        <w:spacing w:line="276" w:lineRule="auto"/>
        <w:rPr>
          <w:color w:val="1A1A1A" w:themeColor="background1" w:themeShade="1A"/>
          <w:sz w:val="28"/>
          <w:szCs w:val="28"/>
        </w:rPr>
      </w:pPr>
      <w:r w:rsidRPr="00157571">
        <w:rPr>
          <w:color w:val="1A1A1A" w:themeColor="background1" w:themeShade="1A"/>
          <w:sz w:val="28"/>
          <w:szCs w:val="28"/>
        </w:rPr>
        <w:t>Дополнительная литература</w:t>
      </w:r>
    </w:p>
    <w:p w:rsidR="00157571" w:rsidRPr="00157571" w:rsidRDefault="00684958" w:rsidP="00157571">
      <w:pPr>
        <w:pStyle w:val="a4"/>
        <w:numPr>
          <w:ilvl w:val="0"/>
          <w:numId w:val="24"/>
        </w:numPr>
        <w:rPr>
          <w:rFonts w:ascii="Times New Roman" w:hAnsi="Times New Roman"/>
          <w:color w:val="000000"/>
          <w:spacing w:val="-2"/>
          <w:sz w:val="28"/>
          <w:szCs w:val="28"/>
        </w:rPr>
      </w:pPr>
      <w:r w:rsidRPr="00157571">
        <w:rPr>
          <w:rFonts w:ascii="Times New Roman" w:hAnsi="Times New Roman"/>
          <w:color w:val="000000"/>
          <w:spacing w:val="-2"/>
          <w:sz w:val="28"/>
          <w:szCs w:val="28"/>
        </w:rPr>
        <w:t>Биология в вопросах и ответах. Пособие для абитуриентов. Ермаков П.Н., Щербатых Ю.В., Ростов-на-Дону, издательство Ростовского университета, 1993 г.</w:t>
      </w:r>
      <w:r w:rsidR="00157571" w:rsidRPr="00157571">
        <w:rPr>
          <w:rFonts w:ascii="Times New Roman" w:hAnsi="Times New Roman"/>
          <w:color w:val="000000"/>
          <w:spacing w:val="-2"/>
          <w:sz w:val="28"/>
          <w:szCs w:val="28"/>
        </w:rPr>
        <w:t xml:space="preserve">      </w:t>
      </w:r>
    </w:p>
    <w:p w:rsidR="00157571" w:rsidRPr="00157571" w:rsidRDefault="00157571" w:rsidP="00157571">
      <w:pPr>
        <w:spacing w:line="276" w:lineRule="auto"/>
        <w:rPr>
          <w:color w:val="000000"/>
          <w:spacing w:val="-2"/>
          <w:sz w:val="28"/>
          <w:szCs w:val="28"/>
        </w:rPr>
      </w:pPr>
      <w:r w:rsidRPr="00157571">
        <w:rPr>
          <w:color w:val="000000"/>
          <w:spacing w:val="-2"/>
          <w:sz w:val="28"/>
          <w:szCs w:val="28"/>
        </w:rPr>
        <w:t xml:space="preserve">     2 .Биология. 8-11 классы. Человек и его здоровье. Подготовка к ЕГЭ и ГИА-9. Тематические тесты, тренировочные задания</w:t>
      </w:r>
      <w:proofErr w:type="gramStart"/>
      <w:r w:rsidRPr="00157571">
        <w:rPr>
          <w:color w:val="000000"/>
          <w:spacing w:val="-2"/>
          <w:sz w:val="28"/>
          <w:szCs w:val="28"/>
        </w:rPr>
        <w:t xml:space="preserve"> :</w:t>
      </w:r>
      <w:proofErr w:type="gramEnd"/>
      <w:r w:rsidRPr="00157571">
        <w:rPr>
          <w:color w:val="000000"/>
          <w:spacing w:val="-2"/>
          <w:sz w:val="28"/>
          <w:szCs w:val="28"/>
        </w:rPr>
        <w:t xml:space="preserve"> учебно-методическое пособие / А.А. Кириленко. – Изд. 2-е. – Ростов н/Д</w:t>
      </w:r>
      <w:proofErr w:type="gramStart"/>
      <w:r w:rsidRPr="00157571">
        <w:rPr>
          <w:color w:val="000000"/>
          <w:spacing w:val="-2"/>
          <w:sz w:val="28"/>
          <w:szCs w:val="28"/>
        </w:rPr>
        <w:t xml:space="preserve"> :</w:t>
      </w:r>
      <w:proofErr w:type="gramEnd"/>
      <w:r w:rsidRPr="00157571">
        <w:rPr>
          <w:color w:val="000000"/>
          <w:spacing w:val="-2"/>
          <w:sz w:val="28"/>
          <w:szCs w:val="28"/>
        </w:rPr>
        <w:t xml:space="preserve"> Легион, 2013. – 298с.</w:t>
      </w:r>
    </w:p>
    <w:p w:rsidR="00157571" w:rsidRPr="00157571" w:rsidRDefault="00157571" w:rsidP="00157571">
      <w:pPr>
        <w:spacing w:line="276" w:lineRule="auto"/>
        <w:rPr>
          <w:color w:val="000000"/>
          <w:spacing w:val="-2"/>
          <w:sz w:val="28"/>
          <w:szCs w:val="28"/>
        </w:rPr>
      </w:pPr>
      <w:r w:rsidRPr="00157571">
        <w:rPr>
          <w:color w:val="000000"/>
          <w:spacing w:val="-2"/>
          <w:sz w:val="28"/>
          <w:szCs w:val="28"/>
        </w:rPr>
        <w:t xml:space="preserve">      3. Биология. 9-й класс. Тематические тесты для подготовки к ГИА-9. Базовый, повышенный и высокий уровни. Новые задания: учебно-</w:t>
      </w:r>
      <w:proofErr w:type="spellStart"/>
      <w:r w:rsidRPr="00157571">
        <w:rPr>
          <w:color w:val="000000"/>
          <w:spacing w:val="-2"/>
          <w:sz w:val="28"/>
          <w:szCs w:val="28"/>
        </w:rPr>
        <w:t>методичсеское</w:t>
      </w:r>
      <w:proofErr w:type="spellEnd"/>
      <w:r w:rsidRPr="00157571">
        <w:rPr>
          <w:color w:val="000000"/>
          <w:spacing w:val="-2"/>
          <w:sz w:val="28"/>
          <w:szCs w:val="28"/>
        </w:rPr>
        <w:t xml:space="preserve"> пособие / А.А. Кириленко, С.И. Колесников. – Изд. 4-е, </w:t>
      </w:r>
      <w:proofErr w:type="spellStart"/>
      <w:r w:rsidRPr="00157571">
        <w:rPr>
          <w:color w:val="000000"/>
          <w:spacing w:val="-2"/>
          <w:sz w:val="28"/>
          <w:szCs w:val="28"/>
        </w:rPr>
        <w:t>перераб</w:t>
      </w:r>
      <w:proofErr w:type="spellEnd"/>
      <w:r w:rsidRPr="00157571">
        <w:rPr>
          <w:color w:val="000000"/>
          <w:spacing w:val="-2"/>
          <w:sz w:val="28"/>
          <w:szCs w:val="28"/>
        </w:rPr>
        <w:t xml:space="preserve">. и </w:t>
      </w:r>
      <w:proofErr w:type="spellStart"/>
      <w:r w:rsidRPr="00157571">
        <w:rPr>
          <w:color w:val="000000"/>
          <w:spacing w:val="-2"/>
          <w:sz w:val="28"/>
          <w:szCs w:val="28"/>
        </w:rPr>
        <w:t>дополн</w:t>
      </w:r>
      <w:proofErr w:type="spellEnd"/>
      <w:r w:rsidRPr="00157571">
        <w:rPr>
          <w:color w:val="000000"/>
          <w:spacing w:val="-2"/>
          <w:sz w:val="28"/>
          <w:szCs w:val="28"/>
        </w:rPr>
        <w:t>. – Ростов н/Д</w:t>
      </w:r>
      <w:proofErr w:type="gramStart"/>
      <w:r w:rsidRPr="00157571">
        <w:rPr>
          <w:color w:val="000000"/>
          <w:spacing w:val="-2"/>
          <w:sz w:val="28"/>
          <w:szCs w:val="28"/>
        </w:rPr>
        <w:t xml:space="preserve"> :</w:t>
      </w:r>
      <w:proofErr w:type="gramEnd"/>
      <w:r w:rsidRPr="00157571">
        <w:rPr>
          <w:color w:val="000000"/>
          <w:spacing w:val="-2"/>
          <w:sz w:val="28"/>
          <w:szCs w:val="28"/>
        </w:rPr>
        <w:t xml:space="preserve"> Легион, 2013. – 320 с.</w:t>
      </w:r>
    </w:p>
    <w:p w:rsidR="00684958" w:rsidRPr="00157571" w:rsidRDefault="00157571" w:rsidP="00157571">
      <w:pPr>
        <w:rPr>
          <w:color w:val="000000"/>
          <w:spacing w:val="-2"/>
          <w:sz w:val="28"/>
          <w:szCs w:val="28"/>
        </w:rPr>
      </w:pPr>
      <w:r w:rsidRPr="00157571">
        <w:rPr>
          <w:color w:val="000000"/>
          <w:spacing w:val="-2"/>
          <w:sz w:val="28"/>
          <w:szCs w:val="28"/>
        </w:rPr>
        <w:t xml:space="preserve">    4.</w:t>
      </w:r>
      <w:r w:rsidR="00684958" w:rsidRPr="00157571">
        <w:rPr>
          <w:color w:val="000000"/>
          <w:spacing w:val="-2"/>
          <w:sz w:val="28"/>
          <w:szCs w:val="28"/>
        </w:rPr>
        <w:t>Уро</w:t>
      </w:r>
      <w:r w:rsidRPr="00157571">
        <w:rPr>
          <w:color w:val="000000"/>
          <w:spacing w:val="-2"/>
          <w:sz w:val="28"/>
          <w:szCs w:val="28"/>
        </w:rPr>
        <w:t xml:space="preserve">ки биологии Кирилла и </w:t>
      </w:r>
      <w:proofErr w:type="spellStart"/>
      <w:r w:rsidRPr="00157571">
        <w:rPr>
          <w:color w:val="000000"/>
          <w:spacing w:val="-2"/>
          <w:sz w:val="28"/>
          <w:szCs w:val="28"/>
        </w:rPr>
        <w:t>Мефодия</w:t>
      </w:r>
      <w:proofErr w:type="spellEnd"/>
      <w:r w:rsidRPr="00157571">
        <w:rPr>
          <w:color w:val="000000"/>
          <w:spacing w:val="-2"/>
          <w:sz w:val="28"/>
          <w:szCs w:val="28"/>
        </w:rPr>
        <w:t xml:space="preserve">. </w:t>
      </w:r>
      <w:r w:rsidR="00684958" w:rsidRPr="00157571">
        <w:rPr>
          <w:color w:val="000000"/>
          <w:spacing w:val="-2"/>
          <w:sz w:val="28"/>
          <w:szCs w:val="28"/>
        </w:rPr>
        <w:t xml:space="preserve">8 класс. Виртуальная школа Кирилла и </w:t>
      </w:r>
      <w:proofErr w:type="spellStart"/>
      <w:r w:rsidRPr="00157571">
        <w:rPr>
          <w:color w:val="000000"/>
          <w:spacing w:val="-2"/>
          <w:sz w:val="28"/>
          <w:szCs w:val="28"/>
        </w:rPr>
        <w:t>Мефодия</w:t>
      </w:r>
      <w:proofErr w:type="spellEnd"/>
      <w:r w:rsidRPr="00157571">
        <w:rPr>
          <w:color w:val="000000"/>
          <w:spacing w:val="-2"/>
          <w:sz w:val="28"/>
          <w:szCs w:val="28"/>
        </w:rPr>
        <w:t>. ООО «Кирилл и Мефодий</w:t>
      </w:r>
      <w:r w:rsidR="00684958" w:rsidRPr="00157571">
        <w:rPr>
          <w:color w:val="000000"/>
          <w:spacing w:val="-2"/>
          <w:sz w:val="28"/>
          <w:szCs w:val="28"/>
        </w:rPr>
        <w:t xml:space="preserve"> 2.   Интернет-ресурсы</w:t>
      </w:r>
    </w:p>
    <w:p w:rsidR="00684958" w:rsidRPr="00157571" w:rsidRDefault="00684958" w:rsidP="00157571">
      <w:pPr>
        <w:pStyle w:val="a4"/>
        <w:numPr>
          <w:ilvl w:val="0"/>
          <w:numId w:val="25"/>
        </w:numPr>
        <w:spacing w:after="0" w:line="240" w:lineRule="auto"/>
        <w:rPr>
          <w:rFonts w:ascii="Times New Roman" w:hAnsi="Times New Roman"/>
          <w:color w:val="000000"/>
          <w:spacing w:val="-2"/>
          <w:sz w:val="28"/>
          <w:szCs w:val="28"/>
        </w:rPr>
      </w:pPr>
      <w:r w:rsidRPr="00157571">
        <w:rPr>
          <w:rFonts w:ascii="Times New Roman" w:hAnsi="Times New Roman"/>
          <w:color w:val="000000"/>
          <w:spacing w:val="-2"/>
          <w:sz w:val="28"/>
          <w:szCs w:val="28"/>
        </w:rPr>
        <w:t>http://bio.1september.ru - газета «Биология» - приложение к «1 сентября» www.bio.nature.ru - научные новости биологии.</w:t>
      </w:r>
    </w:p>
    <w:p w:rsidR="00684958" w:rsidRPr="00157571" w:rsidRDefault="00157571" w:rsidP="00157571">
      <w:pPr>
        <w:rPr>
          <w:color w:val="000000"/>
          <w:spacing w:val="-2"/>
          <w:sz w:val="28"/>
          <w:szCs w:val="28"/>
        </w:rPr>
      </w:pPr>
      <w:r>
        <w:rPr>
          <w:color w:val="000000"/>
          <w:spacing w:val="-2"/>
          <w:sz w:val="28"/>
          <w:szCs w:val="28"/>
        </w:rPr>
        <w:t xml:space="preserve">    2.</w:t>
      </w:r>
      <w:r w:rsidR="00684958" w:rsidRPr="00157571">
        <w:rPr>
          <w:color w:val="000000"/>
          <w:spacing w:val="-2"/>
          <w:sz w:val="28"/>
          <w:szCs w:val="28"/>
        </w:rPr>
        <w:t xml:space="preserve"> www.edios.ru - </w:t>
      </w:r>
      <w:proofErr w:type="spellStart"/>
      <w:r w:rsidR="00684958" w:rsidRPr="00157571">
        <w:rPr>
          <w:color w:val="000000"/>
          <w:spacing w:val="-2"/>
          <w:sz w:val="28"/>
          <w:szCs w:val="28"/>
        </w:rPr>
        <w:t>Эйдос</w:t>
      </w:r>
      <w:proofErr w:type="spellEnd"/>
      <w:r w:rsidR="00684958" w:rsidRPr="00157571">
        <w:rPr>
          <w:color w:val="000000"/>
          <w:spacing w:val="-2"/>
          <w:sz w:val="28"/>
          <w:szCs w:val="28"/>
        </w:rPr>
        <w:t xml:space="preserve"> - центр дистанционного образования. www.km.ru/education - Учебные материалы и словари на сайте «Кирилл и Мефодий»</w:t>
      </w:r>
    </w:p>
    <w:p w:rsidR="005336D9" w:rsidRPr="00157571" w:rsidRDefault="00157571" w:rsidP="00157571">
      <w:pPr>
        <w:rPr>
          <w:color w:val="000000"/>
          <w:spacing w:val="-2"/>
          <w:sz w:val="28"/>
          <w:szCs w:val="28"/>
        </w:rPr>
      </w:pPr>
      <w:r>
        <w:rPr>
          <w:color w:val="000000"/>
          <w:spacing w:val="-2"/>
          <w:sz w:val="28"/>
          <w:szCs w:val="28"/>
        </w:rPr>
        <w:t xml:space="preserve">   3. </w:t>
      </w:r>
      <w:r w:rsidR="005336D9" w:rsidRPr="00157571">
        <w:rPr>
          <w:color w:val="000000"/>
          <w:spacing w:val="-2"/>
          <w:sz w:val="28"/>
          <w:szCs w:val="28"/>
        </w:rPr>
        <w:t>www.biodan.narod.ru - Биологический с</w:t>
      </w:r>
      <w:r>
        <w:rPr>
          <w:color w:val="000000"/>
          <w:spacing w:val="-2"/>
          <w:sz w:val="28"/>
          <w:szCs w:val="28"/>
        </w:rPr>
        <w:t xml:space="preserve">ловарь с алфавитным указателем </w:t>
      </w:r>
    </w:p>
    <w:p w:rsidR="00157571" w:rsidRDefault="00157571" w:rsidP="00157571">
      <w:pPr>
        <w:spacing w:line="276" w:lineRule="auto"/>
        <w:rPr>
          <w:color w:val="000000"/>
          <w:spacing w:val="-2"/>
          <w:sz w:val="28"/>
          <w:szCs w:val="28"/>
        </w:rPr>
      </w:pPr>
      <w:r>
        <w:rPr>
          <w:color w:val="000000"/>
          <w:spacing w:val="-2"/>
          <w:sz w:val="28"/>
          <w:szCs w:val="28"/>
        </w:rPr>
        <w:lastRenderedPageBreak/>
        <w:t xml:space="preserve">   4.</w:t>
      </w:r>
      <w:r w:rsidR="005336D9" w:rsidRPr="005B6322">
        <w:rPr>
          <w:color w:val="000000"/>
          <w:spacing w:val="-2"/>
          <w:sz w:val="28"/>
          <w:szCs w:val="28"/>
        </w:rPr>
        <w:t>www.nsu.ru - Биология в вопросах и ответах</w:t>
      </w:r>
      <w:r w:rsidR="005336D9" w:rsidRPr="005B6322">
        <w:rPr>
          <w:color w:val="000000"/>
          <w:spacing w:val="-2"/>
          <w:sz w:val="28"/>
          <w:szCs w:val="28"/>
        </w:rPr>
        <w:cr/>
      </w:r>
      <w:r>
        <w:rPr>
          <w:color w:val="000000"/>
          <w:spacing w:val="-2"/>
          <w:sz w:val="28"/>
          <w:szCs w:val="28"/>
        </w:rPr>
        <w:t xml:space="preserve">    5.</w:t>
      </w:r>
      <w:r w:rsidR="005336D9" w:rsidRPr="005B6322">
        <w:rPr>
          <w:color w:val="000000"/>
          <w:spacing w:val="-2"/>
          <w:sz w:val="28"/>
          <w:szCs w:val="28"/>
        </w:rPr>
        <w:t>www.college.ru - Учебник по биологии он-</w:t>
      </w:r>
      <w:proofErr w:type="spellStart"/>
      <w:r w:rsidR="005336D9" w:rsidRPr="005B6322">
        <w:rPr>
          <w:color w:val="000000"/>
          <w:spacing w:val="-2"/>
          <w:sz w:val="28"/>
          <w:szCs w:val="28"/>
        </w:rPr>
        <w:t>лайн</w:t>
      </w:r>
      <w:proofErr w:type="spellEnd"/>
      <w:r w:rsidR="005336D9" w:rsidRPr="005B6322">
        <w:rPr>
          <w:color w:val="000000"/>
          <w:spacing w:val="-2"/>
          <w:sz w:val="28"/>
          <w:szCs w:val="28"/>
        </w:rPr>
        <w:cr/>
      </w:r>
    </w:p>
    <w:p w:rsidR="005336D9" w:rsidRPr="00157571" w:rsidRDefault="005336D9" w:rsidP="00157571">
      <w:pPr>
        <w:spacing w:line="276" w:lineRule="auto"/>
        <w:jc w:val="center"/>
        <w:rPr>
          <w:color w:val="000000"/>
          <w:spacing w:val="-2"/>
          <w:sz w:val="28"/>
          <w:szCs w:val="28"/>
        </w:rPr>
      </w:pPr>
      <w:r w:rsidRPr="00157571">
        <w:rPr>
          <w:b/>
          <w:color w:val="1A1A1A" w:themeColor="background1" w:themeShade="1A"/>
          <w:sz w:val="28"/>
          <w:szCs w:val="28"/>
          <w:lang w:bidi="ru-RU"/>
        </w:rPr>
        <w:t>7. Раздел «Результаты освоения учебного курса  «Биология »</w:t>
      </w:r>
    </w:p>
    <w:p w:rsidR="005336D9" w:rsidRPr="005B6322" w:rsidRDefault="005336D9" w:rsidP="005336D9">
      <w:pPr>
        <w:rPr>
          <w:sz w:val="28"/>
          <w:szCs w:val="28"/>
        </w:rPr>
      </w:pP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xml:space="preserve">Изучение школьниками биологии   направлено на достижение следующих </w:t>
      </w:r>
      <w:r w:rsidRPr="005B6322">
        <w:rPr>
          <w:rFonts w:eastAsia="Times New Roman"/>
          <w:b/>
          <w:bCs/>
          <w:color w:val="3A453B"/>
          <w:sz w:val="28"/>
          <w:szCs w:val="28"/>
          <w:lang w:eastAsia="ru-RU"/>
        </w:rPr>
        <w:t>личностных результатов:</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xml:space="preserve">1) овладение принципами и правилами отношения к живой природе, основами ведения здорового образа жизни и </w:t>
      </w:r>
      <w:proofErr w:type="spellStart"/>
      <w:r w:rsidRPr="005B6322">
        <w:rPr>
          <w:rFonts w:eastAsia="Times New Roman"/>
          <w:color w:val="3A453B"/>
          <w:sz w:val="28"/>
          <w:szCs w:val="28"/>
          <w:lang w:eastAsia="ru-RU"/>
        </w:rPr>
        <w:t>здоровьесберегающими</w:t>
      </w:r>
      <w:proofErr w:type="spellEnd"/>
      <w:r w:rsidRPr="005B6322">
        <w:rPr>
          <w:rFonts w:eastAsia="Times New Roman"/>
          <w:color w:val="3A453B"/>
          <w:sz w:val="28"/>
          <w:szCs w:val="28"/>
          <w:lang w:eastAsia="ru-RU"/>
        </w:rPr>
        <w:t xml:space="preserve"> технологиями;</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xml:space="preserve">2) </w:t>
      </w:r>
      <w:proofErr w:type="spellStart"/>
      <w:r w:rsidRPr="005B6322">
        <w:rPr>
          <w:rFonts w:eastAsia="Times New Roman"/>
          <w:color w:val="3A453B"/>
          <w:sz w:val="28"/>
          <w:szCs w:val="28"/>
          <w:lang w:eastAsia="ru-RU"/>
        </w:rPr>
        <w:t>сформированность</w:t>
      </w:r>
      <w:proofErr w:type="spellEnd"/>
      <w:r w:rsidRPr="005B6322">
        <w:rPr>
          <w:rFonts w:eastAsia="Times New Roman"/>
          <w:color w:val="3A453B"/>
          <w:sz w:val="28"/>
          <w:szCs w:val="28"/>
          <w:lang w:eastAsia="ru-RU"/>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эстетического отношения к живым объектам.</w:t>
      </w:r>
    </w:p>
    <w:p w:rsidR="005336D9" w:rsidRPr="005B6322" w:rsidRDefault="005336D9" w:rsidP="00EF5922">
      <w:pPr>
        <w:shd w:val="clear" w:color="auto" w:fill="FFFFFF"/>
        <w:spacing w:line="276" w:lineRule="auto"/>
        <w:jc w:val="center"/>
        <w:rPr>
          <w:rFonts w:eastAsia="Times New Roman"/>
          <w:color w:val="3A453B"/>
          <w:sz w:val="28"/>
          <w:szCs w:val="28"/>
          <w:lang w:eastAsia="ru-RU"/>
        </w:rPr>
      </w:pPr>
      <w:proofErr w:type="spellStart"/>
      <w:r w:rsidRPr="005B6322">
        <w:rPr>
          <w:rFonts w:eastAsia="Times New Roman"/>
          <w:b/>
          <w:bCs/>
          <w:color w:val="3A453B"/>
          <w:sz w:val="28"/>
          <w:szCs w:val="28"/>
          <w:lang w:eastAsia="ru-RU"/>
        </w:rPr>
        <w:t>Метапредметными</w:t>
      </w:r>
      <w:proofErr w:type="spellEnd"/>
      <w:r w:rsidRPr="005B6322">
        <w:rPr>
          <w:rFonts w:eastAsia="Times New Roman"/>
          <w:b/>
          <w:bCs/>
          <w:color w:val="3A453B"/>
          <w:sz w:val="28"/>
          <w:szCs w:val="28"/>
          <w:lang w:eastAsia="ru-RU"/>
        </w:rPr>
        <w:t xml:space="preserve"> результатами</w:t>
      </w:r>
      <w:r w:rsidRPr="005B6322">
        <w:rPr>
          <w:rFonts w:eastAsia="Times New Roman"/>
          <w:color w:val="3A453B"/>
          <w:sz w:val="28"/>
          <w:szCs w:val="28"/>
          <w:lang w:eastAsia="ru-RU"/>
        </w:rPr>
        <w:t> являются:</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proofErr w:type="gramStart"/>
      <w:r w:rsidRPr="005B6322">
        <w:rPr>
          <w:rFonts w:eastAsia="Times New Roman"/>
          <w:color w:val="3A453B"/>
          <w:sz w:val="28"/>
          <w:szCs w:val="28"/>
          <w:lang w:eastAsia="ru-RU"/>
        </w:rP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2) овладение умением работать с разными источниками биологической информации: находить в различных источниках (тексте учебника, научно-популярной литературе, биологических словарях и справочниках), анализировать и оценивать, преобразовывать из одной формы в другую;</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3) овладение умением выбирать целевые и смысловые установки в своих действиях и поступках по отношению к живой природе, своему и окружающих здоровью;</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4) овладение умением адекватно использовать речевые средства для дискуссии и аргументации своей позиции, сравнивать разные точки зрения, аргументировать собственную точку зрения, отстаивать позицию.</w:t>
      </w:r>
    </w:p>
    <w:p w:rsidR="005336D9" w:rsidRPr="005B6322" w:rsidRDefault="005336D9" w:rsidP="00EF5922">
      <w:pPr>
        <w:shd w:val="clear" w:color="auto" w:fill="FFFFFF"/>
        <w:spacing w:line="276" w:lineRule="auto"/>
        <w:jc w:val="center"/>
        <w:rPr>
          <w:rFonts w:eastAsia="Times New Roman"/>
          <w:color w:val="3A453B"/>
          <w:sz w:val="28"/>
          <w:szCs w:val="28"/>
          <w:lang w:eastAsia="ru-RU"/>
        </w:rPr>
      </w:pPr>
      <w:r w:rsidRPr="005B6322">
        <w:rPr>
          <w:rFonts w:eastAsia="Times New Roman"/>
          <w:b/>
          <w:bCs/>
          <w:color w:val="3A453B"/>
          <w:sz w:val="28"/>
          <w:szCs w:val="28"/>
          <w:lang w:eastAsia="ru-RU"/>
        </w:rPr>
        <w:t>Предметными результатами</w:t>
      </w:r>
      <w:r w:rsidRPr="005B6322">
        <w:rPr>
          <w:rFonts w:eastAsia="Times New Roman"/>
          <w:color w:val="3A453B"/>
          <w:sz w:val="28"/>
          <w:szCs w:val="28"/>
          <w:lang w:eastAsia="ru-RU"/>
        </w:rPr>
        <w:t> становятся:</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1. В познавательной (интеллектуальной) сфере:</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lastRenderedPageBreak/>
        <w:t>• выделение существенных признаков биологических объектов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proofErr w:type="gramStart"/>
      <w:r w:rsidRPr="005B6322">
        <w:rPr>
          <w:rFonts w:eastAsia="Times New Roman"/>
          <w:color w:val="3A453B"/>
          <w:sz w:val="28"/>
          <w:szCs w:val="28"/>
          <w:lang w:eastAsia="ru-RU"/>
        </w:rPr>
        <w:t>•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классификация – определение принадлежности биологических объектов к определенной систематической группе;</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различение на таблицах частей и органоидов клетки, органов и систем органов человека;</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сравнение биологических объектов и процессов, умение делать выводы и умозаключения на основе сравнения;</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2. В ценностно-ориентационной сфере:</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знание основных правил поведения в природе и основ здорового образа жизни;</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анализ и оценка последствий деятельности человека в природе, влияния факторов риска на здоровье человека.</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3. В сфере трудовой деятельности:</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знание и соблюдение правил работы в кабинете биологии;</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 соблюдение правил работы с биологическими приборами и инструментами</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t>4. В сфере физической деятельности:</w:t>
      </w:r>
    </w:p>
    <w:p w:rsidR="005336D9" w:rsidRPr="005B6322" w:rsidRDefault="005336D9" w:rsidP="00EF5922">
      <w:pPr>
        <w:shd w:val="clear" w:color="auto" w:fill="FFFFFF"/>
        <w:spacing w:line="276" w:lineRule="auto"/>
        <w:jc w:val="both"/>
        <w:rPr>
          <w:rFonts w:eastAsia="Times New Roman"/>
          <w:color w:val="3A453B"/>
          <w:sz w:val="28"/>
          <w:szCs w:val="28"/>
          <w:lang w:eastAsia="ru-RU"/>
        </w:rPr>
      </w:pPr>
      <w:r w:rsidRPr="005B6322">
        <w:rPr>
          <w:rFonts w:eastAsia="Times New Roman"/>
          <w:color w:val="3A453B"/>
          <w:sz w:val="28"/>
          <w:szCs w:val="28"/>
          <w:lang w:eastAsia="ru-RU"/>
        </w:rPr>
        <w:lastRenderedPageBreak/>
        <w:t>•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5336D9" w:rsidRPr="005B6322" w:rsidRDefault="005336D9" w:rsidP="00EF5922">
      <w:pPr>
        <w:spacing w:line="276" w:lineRule="auto"/>
        <w:ind w:left="720"/>
        <w:jc w:val="center"/>
        <w:rPr>
          <w:b/>
          <w:sz w:val="28"/>
          <w:szCs w:val="28"/>
        </w:rPr>
      </w:pPr>
    </w:p>
    <w:p w:rsidR="00554B3E" w:rsidRPr="00157571" w:rsidRDefault="00EF5922" w:rsidP="00157571">
      <w:pPr>
        <w:jc w:val="center"/>
        <w:rPr>
          <w:b/>
          <w:bCs/>
          <w:iCs/>
          <w:sz w:val="28"/>
          <w:szCs w:val="28"/>
        </w:rPr>
      </w:pPr>
      <w:r w:rsidRPr="00157571">
        <w:rPr>
          <w:b/>
          <w:bCs/>
          <w:iCs/>
          <w:sz w:val="28"/>
          <w:szCs w:val="28"/>
        </w:rPr>
        <w:t>Требования к уровню подготовки учащихся 8 класс</w:t>
      </w:r>
    </w:p>
    <w:p w:rsidR="00EF5922" w:rsidRPr="005B6322" w:rsidRDefault="00EF5922" w:rsidP="00EF5922">
      <w:pPr>
        <w:spacing w:line="276" w:lineRule="auto"/>
        <w:rPr>
          <w:sz w:val="28"/>
          <w:szCs w:val="28"/>
        </w:rPr>
      </w:pPr>
      <w:r w:rsidRPr="005B6322">
        <w:rPr>
          <w:i/>
          <w:iCs/>
          <w:sz w:val="28"/>
          <w:szCs w:val="28"/>
        </w:rPr>
        <w:t>      </w:t>
      </w:r>
      <w:r w:rsidRPr="005B6322">
        <w:rPr>
          <w:sz w:val="28"/>
          <w:szCs w:val="28"/>
        </w:rPr>
        <w:t xml:space="preserve">В результате изучения биологии учащиеся должны </w:t>
      </w:r>
    </w:p>
    <w:p w:rsidR="00EF5922" w:rsidRPr="005B6322" w:rsidRDefault="00EF5922" w:rsidP="00EF5922">
      <w:pPr>
        <w:spacing w:line="276" w:lineRule="auto"/>
        <w:jc w:val="both"/>
        <w:rPr>
          <w:sz w:val="28"/>
          <w:szCs w:val="28"/>
        </w:rPr>
      </w:pPr>
      <w:r w:rsidRPr="005B6322">
        <w:rPr>
          <w:b/>
          <w:bCs/>
          <w:sz w:val="28"/>
          <w:szCs w:val="28"/>
        </w:rPr>
        <w:t>знать/понимать</w:t>
      </w:r>
      <w:r w:rsidRPr="005B6322">
        <w:rPr>
          <w:sz w:val="28"/>
          <w:szCs w:val="28"/>
        </w:rPr>
        <w:t xml:space="preserve">: </w:t>
      </w:r>
    </w:p>
    <w:p w:rsidR="00EF5922" w:rsidRPr="005B6322" w:rsidRDefault="00EF5922" w:rsidP="00EF5922">
      <w:pPr>
        <w:spacing w:line="276" w:lineRule="auto"/>
        <w:jc w:val="both"/>
        <w:rPr>
          <w:b/>
          <w:sz w:val="28"/>
          <w:szCs w:val="28"/>
        </w:rPr>
      </w:pPr>
      <w:r w:rsidRPr="005B6322">
        <w:rPr>
          <w:b/>
          <w:sz w:val="28"/>
          <w:szCs w:val="28"/>
        </w:rPr>
        <w:t>• сущность биологических процессов:</w:t>
      </w:r>
    </w:p>
    <w:p w:rsidR="00EF5922" w:rsidRPr="005B6322" w:rsidRDefault="00EF5922" w:rsidP="00EF5922">
      <w:pPr>
        <w:spacing w:line="276" w:lineRule="auto"/>
        <w:jc w:val="both"/>
        <w:rPr>
          <w:sz w:val="28"/>
          <w:szCs w:val="28"/>
        </w:rPr>
      </w:pPr>
      <w:proofErr w:type="gramStart"/>
      <w:r w:rsidRPr="005B6322">
        <w:rPr>
          <w:b/>
          <w:sz w:val="28"/>
          <w:szCs w:val="28"/>
        </w:rPr>
        <w:t xml:space="preserve">- </w:t>
      </w:r>
      <w:r w:rsidRPr="005B6322">
        <w:rPr>
          <w:sz w:val="28"/>
          <w:szCs w:val="28"/>
        </w:rPr>
        <w:t>обмен веществ и энергии, питание, дыхание, выделение, транспорт веществ, рост, развитие, размножение, регуляция жизнедеятельности  организма;</w:t>
      </w:r>
      <w:proofErr w:type="gramEnd"/>
    </w:p>
    <w:p w:rsidR="00EF5922" w:rsidRPr="005B6322" w:rsidRDefault="00EF5922" w:rsidP="00EF5922">
      <w:pPr>
        <w:spacing w:line="276" w:lineRule="auto"/>
        <w:jc w:val="both"/>
        <w:rPr>
          <w:sz w:val="28"/>
          <w:szCs w:val="28"/>
        </w:rPr>
      </w:pPr>
      <w:r w:rsidRPr="005B6322">
        <w:rPr>
          <w:b/>
          <w:sz w:val="28"/>
          <w:szCs w:val="28"/>
        </w:rPr>
        <w:t>-</w:t>
      </w:r>
      <w:r w:rsidRPr="005B6322">
        <w:rPr>
          <w:sz w:val="28"/>
          <w:szCs w:val="28"/>
        </w:rPr>
        <w:t xml:space="preserve"> особенности организма человека, его строения, жизнедеятельности, высшей нервной деятельности и поведения;</w:t>
      </w:r>
    </w:p>
    <w:p w:rsidR="00EF5922" w:rsidRPr="005B6322" w:rsidRDefault="00EF5922" w:rsidP="00EF5922">
      <w:pPr>
        <w:spacing w:line="276" w:lineRule="auto"/>
        <w:jc w:val="both"/>
        <w:rPr>
          <w:b/>
          <w:sz w:val="28"/>
          <w:szCs w:val="28"/>
        </w:rPr>
      </w:pPr>
      <w:r w:rsidRPr="005B6322">
        <w:rPr>
          <w:b/>
          <w:sz w:val="28"/>
          <w:szCs w:val="28"/>
        </w:rPr>
        <w:t>Учащиеся должны уметь:</w:t>
      </w:r>
    </w:p>
    <w:p w:rsidR="00EF5922" w:rsidRPr="005B6322" w:rsidRDefault="00EF5922" w:rsidP="00EF5922">
      <w:pPr>
        <w:spacing w:line="276" w:lineRule="auto"/>
        <w:jc w:val="both"/>
        <w:rPr>
          <w:b/>
          <w:sz w:val="28"/>
          <w:szCs w:val="28"/>
        </w:rPr>
      </w:pPr>
      <w:r w:rsidRPr="005B6322">
        <w:rPr>
          <w:b/>
          <w:sz w:val="28"/>
          <w:szCs w:val="28"/>
        </w:rPr>
        <w:t>• объяснять:</w:t>
      </w:r>
    </w:p>
    <w:p w:rsidR="00EF5922" w:rsidRPr="005B6322" w:rsidRDefault="00EF5922" w:rsidP="00EF5922">
      <w:pPr>
        <w:spacing w:line="276" w:lineRule="auto"/>
        <w:jc w:val="both"/>
        <w:rPr>
          <w:sz w:val="28"/>
          <w:szCs w:val="28"/>
        </w:rPr>
      </w:pPr>
      <w:r w:rsidRPr="005B6322">
        <w:rPr>
          <w:b/>
          <w:sz w:val="28"/>
          <w:szCs w:val="28"/>
        </w:rPr>
        <w:t xml:space="preserve">- </w:t>
      </w:r>
      <w:r w:rsidRPr="005B6322">
        <w:rPr>
          <w:sz w:val="28"/>
          <w:szCs w:val="28"/>
        </w:rPr>
        <w:t>роль различных организмов в жизни человека;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проявления иммунитета у человека; роль гормонов и витаминов в организме;</w:t>
      </w:r>
    </w:p>
    <w:p w:rsidR="00EF5922" w:rsidRPr="005B6322" w:rsidRDefault="00EF5922" w:rsidP="00EF5922">
      <w:pPr>
        <w:spacing w:line="276" w:lineRule="auto"/>
        <w:jc w:val="both"/>
        <w:rPr>
          <w:b/>
          <w:sz w:val="28"/>
          <w:szCs w:val="28"/>
        </w:rPr>
      </w:pPr>
      <w:r w:rsidRPr="005B6322">
        <w:rPr>
          <w:b/>
          <w:sz w:val="28"/>
          <w:szCs w:val="28"/>
        </w:rPr>
        <w:t>•</w:t>
      </w:r>
      <w:r w:rsidRPr="005B6322">
        <w:rPr>
          <w:sz w:val="28"/>
          <w:szCs w:val="28"/>
        </w:rPr>
        <w:t xml:space="preserve"> </w:t>
      </w:r>
      <w:r w:rsidRPr="005B6322">
        <w:rPr>
          <w:b/>
          <w:sz w:val="28"/>
          <w:szCs w:val="28"/>
        </w:rPr>
        <w:t>изучать биологические объекты и процессы:</w:t>
      </w:r>
    </w:p>
    <w:p w:rsidR="00EF5922" w:rsidRPr="005B6322" w:rsidRDefault="00EF5922" w:rsidP="00EF5922">
      <w:pPr>
        <w:spacing w:line="276" w:lineRule="auto"/>
        <w:jc w:val="both"/>
        <w:rPr>
          <w:sz w:val="28"/>
          <w:szCs w:val="28"/>
        </w:rPr>
      </w:pPr>
      <w:r w:rsidRPr="005B6322">
        <w:rPr>
          <w:sz w:val="28"/>
          <w:szCs w:val="28"/>
        </w:rPr>
        <w:t>- ставить биологические эксперименты, описывать и объяснять результаты опытов; рассматривать на готовых микропрепаратах и описывать биологические объекты;</w:t>
      </w:r>
    </w:p>
    <w:p w:rsidR="00EF5922" w:rsidRPr="005B6322" w:rsidRDefault="00EF5922" w:rsidP="00EF5922">
      <w:pPr>
        <w:spacing w:line="276" w:lineRule="auto"/>
        <w:jc w:val="both"/>
        <w:rPr>
          <w:b/>
          <w:sz w:val="28"/>
          <w:szCs w:val="28"/>
        </w:rPr>
      </w:pPr>
      <w:r w:rsidRPr="005B6322">
        <w:rPr>
          <w:sz w:val="28"/>
          <w:szCs w:val="28"/>
        </w:rPr>
        <w:t>•</w:t>
      </w:r>
      <w:r w:rsidRPr="005B6322">
        <w:rPr>
          <w:b/>
          <w:sz w:val="28"/>
          <w:szCs w:val="28"/>
        </w:rPr>
        <w:t xml:space="preserve"> распознавать и описывать:</w:t>
      </w:r>
    </w:p>
    <w:p w:rsidR="00EF5922" w:rsidRPr="005B6322" w:rsidRDefault="00EF5922" w:rsidP="00EF5922">
      <w:pPr>
        <w:spacing w:line="276" w:lineRule="auto"/>
        <w:jc w:val="both"/>
        <w:rPr>
          <w:sz w:val="28"/>
          <w:szCs w:val="28"/>
        </w:rPr>
      </w:pPr>
      <w:r w:rsidRPr="005B6322">
        <w:rPr>
          <w:sz w:val="28"/>
          <w:szCs w:val="28"/>
        </w:rPr>
        <w:t>- на таблицах основные части и органоиды клетки, органы и системы органов человека;</w:t>
      </w:r>
    </w:p>
    <w:p w:rsidR="00EF5922" w:rsidRPr="005B6322" w:rsidRDefault="00EF5922" w:rsidP="00EF5922">
      <w:pPr>
        <w:spacing w:line="276" w:lineRule="auto"/>
        <w:jc w:val="both"/>
        <w:rPr>
          <w:b/>
          <w:sz w:val="28"/>
          <w:szCs w:val="28"/>
        </w:rPr>
      </w:pPr>
      <w:r w:rsidRPr="005B6322">
        <w:rPr>
          <w:b/>
          <w:sz w:val="28"/>
          <w:szCs w:val="28"/>
        </w:rPr>
        <w:t>• проводить самостоятельный поиск биологической информации:</w:t>
      </w:r>
    </w:p>
    <w:p w:rsidR="00EF5922" w:rsidRPr="005B6322" w:rsidRDefault="00EF5922" w:rsidP="00EF5922">
      <w:pPr>
        <w:spacing w:line="276" w:lineRule="auto"/>
        <w:jc w:val="both"/>
        <w:rPr>
          <w:sz w:val="28"/>
          <w:szCs w:val="28"/>
        </w:rPr>
      </w:pPr>
      <w:r w:rsidRPr="005B6322">
        <w:rPr>
          <w:sz w:val="28"/>
          <w:szCs w:val="28"/>
        </w:rPr>
        <w:t>- находить в биологических словарях и справочниках значения биологических терминов; в различных источниках необходимую информацию (в том числе с использованием информационных технологий);</w:t>
      </w:r>
    </w:p>
    <w:p w:rsidR="00EF5922" w:rsidRPr="005B6322" w:rsidRDefault="00EF5922" w:rsidP="00EF5922">
      <w:pPr>
        <w:spacing w:line="276" w:lineRule="auto"/>
        <w:jc w:val="both"/>
        <w:rPr>
          <w:b/>
          <w:sz w:val="28"/>
          <w:szCs w:val="28"/>
        </w:rPr>
      </w:pPr>
      <w:r w:rsidRPr="005B6322">
        <w:rPr>
          <w:b/>
          <w:sz w:val="28"/>
          <w:szCs w:val="28"/>
        </w:rPr>
        <w:lastRenderedPageBreak/>
        <w:t xml:space="preserve">Использовать приобретенные знания и умения в практической деятельности и повседневной жизни </w:t>
      </w:r>
      <w:proofErr w:type="gramStart"/>
      <w:r w:rsidRPr="005B6322">
        <w:rPr>
          <w:b/>
          <w:sz w:val="28"/>
          <w:szCs w:val="28"/>
        </w:rPr>
        <w:t>для</w:t>
      </w:r>
      <w:proofErr w:type="gramEnd"/>
      <w:r w:rsidRPr="005B6322">
        <w:rPr>
          <w:b/>
          <w:sz w:val="28"/>
          <w:szCs w:val="28"/>
        </w:rPr>
        <w:t>:</w:t>
      </w:r>
    </w:p>
    <w:p w:rsidR="00EF5922" w:rsidRPr="005B6322" w:rsidRDefault="00EF5922" w:rsidP="00EF5922">
      <w:pPr>
        <w:spacing w:line="276" w:lineRule="auto"/>
        <w:jc w:val="both"/>
        <w:rPr>
          <w:sz w:val="28"/>
          <w:szCs w:val="28"/>
        </w:rPr>
      </w:pPr>
      <w:proofErr w:type="gramStart"/>
      <w:r w:rsidRPr="005B6322">
        <w:rPr>
          <w:sz w:val="28"/>
          <w:szCs w:val="28"/>
        </w:rPr>
        <w:t>- соблюдения мер профилактики заболеваний, вызываемых бактериями, животными,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EF5922" w:rsidRPr="005B6322" w:rsidRDefault="00EF5922" w:rsidP="00EF5922">
      <w:pPr>
        <w:spacing w:line="276" w:lineRule="auto"/>
        <w:jc w:val="both"/>
        <w:rPr>
          <w:sz w:val="28"/>
          <w:szCs w:val="28"/>
        </w:rPr>
      </w:pPr>
      <w:r w:rsidRPr="005B6322">
        <w:rPr>
          <w:sz w:val="28"/>
          <w:szCs w:val="28"/>
        </w:rPr>
        <w:t>- оказания первой помощи при отравлении ядовитыми грибами, укусах животных; при простудных заболеваниях, ожогах, обморожениях, травмах, спасении утопающего;</w:t>
      </w:r>
    </w:p>
    <w:p w:rsidR="00EF5922" w:rsidRPr="005B6322" w:rsidRDefault="00EF5922" w:rsidP="00EF5922">
      <w:pPr>
        <w:spacing w:line="276" w:lineRule="auto"/>
        <w:jc w:val="both"/>
        <w:rPr>
          <w:sz w:val="28"/>
          <w:szCs w:val="28"/>
        </w:rPr>
      </w:pPr>
      <w:r w:rsidRPr="005B6322">
        <w:rPr>
          <w:sz w:val="28"/>
          <w:szCs w:val="28"/>
        </w:rPr>
        <w:t>- рациональной организации труда и отдыха, соблюдения правил поведения в окружающей среде;</w:t>
      </w:r>
    </w:p>
    <w:p w:rsidR="00EF5922" w:rsidRPr="005B6322" w:rsidRDefault="00EF5922" w:rsidP="00EF5922">
      <w:pPr>
        <w:spacing w:line="276" w:lineRule="auto"/>
        <w:jc w:val="both"/>
        <w:rPr>
          <w:sz w:val="28"/>
          <w:szCs w:val="28"/>
        </w:rPr>
      </w:pPr>
      <w:r w:rsidRPr="005B6322">
        <w:rPr>
          <w:sz w:val="28"/>
          <w:szCs w:val="28"/>
        </w:rPr>
        <w:t>- проведения наблюдений за состоянием собственного организма.</w:t>
      </w:r>
    </w:p>
    <w:p w:rsidR="00EF5922" w:rsidRPr="005B6322" w:rsidRDefault="00EF5922" w:rsidP="00EF5922">
      <w:pPr>
        <w:spacing w:line="276" w:lineRule="auto"/>
        <w:jc w:val="center"/>
        <w:rPr>
          <w:sz w:val="28"/>
          <w:szCs w:val="28"/>
        </w:rPr>
      </w:pPr>
      <w:r w:rsidRPr="005B6322">
        <w:rPr>
          <w:b/>
          <w:sz w:val="28"/>
          <w:szCs w:val="28"/>
          <w:lang w:bidi="ru-RU"/>
        </w:rPr>
        <w:t>Критерии оценки уровня достижений обучающихся по предмету.</w:t>
      </w:r>
    </w:p>
    <w:p w:rsidR="00554B3E" w:rsidRPr="005B6322" w:rsidRDefault="00554B3E" w:rsidP="00EF5922">
      <w:pPr>
        <w:spacing w:before="100" w:beforeAutospacing="1" w:after="100" w:afterAutospacing="1" w:line="276" w:lineRule="auto"/>
        <w:jc w:val="both"/>
        <w:rPr>
          <w:sz w:val="28"/>
          <w:szCs w:val="28"/>
        </w:rPr>
      </w:pPr>
      <w:r w:rsidRPr="005B6322">
        <w:rPr>
          <w:sz w:val="28"/>
          <w:szCs w:val="28"/>
        </w:rPr>
        <w:t>I. УСТНЫЕ ОТВЕТЫ</w:t>
      </w:r>
    </w:p>
    <w:p w:rsidR="00554B3E" w:rsidRPr="005B6322" w:rsidRDefault="00554B3E" w:rsidP="00EF5922">
      <w:pPr>
        <w:spacing w:before="100" w:beforeAutospacing="1" w:after="100" w:afterAutospacing="1" w:line="276" w:lineRule="auto"/>
        <w:ind w:firstLine="567"/>
        <w:jc w:val="both"/>
        <w:rPr>
          <w:sz w:val="28"/>
          <w:szCs w:val="28"/>
        </w:rPr>
      </w:pPr>
      <w:r w:rsidRPr="005B6322">
        <w:rPr>
          <w:sz w:val="28"/>
          <w:szCs w:val="28"/>
        </w:rPr>
        <w:t xml:space="preserve"> 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 </w:t>
      </w:r>
    </w:p>
    <w:p w:rsidR="00554B3E" w:rsidRPr="005B6322" w:rsidRDefault="00554B3E" w:rsidP="00EF5922">
      <w:pPr>
        <w:spacing w:before="100" w:beforeAutospacing="1" w:after="100" w:afterAutospacing="1" w:line="276" w:lineRule="auto"/>
        <w:ind w:firstLine="567"/>
        <w:jc w:val="both"/>
        <w:rPr>
          <w:sz w:val="28"/>
          <w:szCs w:val="28"/>
        </w:rPr>
      </w:pPr>
      <w:r w:rsidRPr="005B6322">
        <w:rPr>
          <w:i/>
          <w:iCs/>
          <w:sz w:val="28"/>
          <w:szCs w:val="28"/>
        </w:rPr>
        <w:t>Отметка “5” выставляется, если</w:t>
      </w:r>
      <w:r w:rsidRPr="005B6322">
        <w:rPr>
          <w:sz w:val="28"/>
          <w:szCs w:val="28"/>
        </w:rPr>
        <w:t xml:space="preserve">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 </w:t>
      </w:r>
    </w:p>
    <w:p w:rsidR="00554B3E" w:rsidRPr="005B6322" w:rsidRDefault="00554B3E" w:rsidP="00EF5922">
      <w:pPr>
        <w:spacing w:before="100" w:beforeAutospacing="1" w:after="100" w:afterAutospacing="1" w:line="276" w:lineRule="auto"/>
        <w:ind w:firstLine="567"/>
        <w:jc w:val="both"/>
        <w:rPr>
          <w:sz w:val="28"/>
          <w:szCs w:val="28"/>
        </w:rPr>
      </w:pPr>
      <w:r w:rsidRPr="005B6322">
        <w:rPr>
          <w:i/>
          <w:iCs/>
          <w:sz w:val="28"/>
          <w:szCs w:val="28"/>
        </w:rPr>
        <w:t>Отметка “4” выставляется, если</w:t>
      </w:r>
      <w:r w:rsidRPr="005B6322">
        <w:rPr>
          <w:sz w:val="28"/>
          <w:szCs w:val="28"/>
        </w:rPr>
        <w:t xml:space="preserve"> ученик дает ответ, удовлетворяющий тем же требованиям, что и для отметки “5”, но допускаются 1-2 ошибки, которые сам же исправляет, и 1-2 недочета в последовательности и языковом оформлении излагаемого. </w:t>
      </w:r>
    </w:p>
    <w:p w:rsidR="00554B3E" w:rsidRPr="005B6322" w:rsidRDefault="00554B3E" w:rsidP="00EF5922">
      <w:pPr>
        <w:spacing w:before="100" w:beforeAutospacing="1" w:after="100" w:afterAutospacing="1" w:line="276" w:lineRule="auto"/>
        <w:ind w:firstLine="567"/>
        <w:jc w:val="both"/>
        <w:rPr>
          <w:sz w:val="28"/>
          <w:szCs w:val="28"/>
        </w:rPr>
      </w:pPr>
      <w:r w:rsidRPr="005B6322">
        <w:rPr>
          <w:i/>
          <w:iCs/>
          <w:sz w:val="28"/>
          <w:szCs w:val="28"/>
        </w:rPr>
        <w:lastRenderedPageBreak/>
        <w:t>Отметка “3” выставляется, если</w:t>
      </w:r>
      <w:r w:rsidRPr="005B6322">
        <w:rPr>
          <w:sz w:val="28"/>
          <w:szCs w:val="28"/>
        </w:rPr>
        <w:t xml:space="preserve">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554B3E" w:rsidRPr="005B6322" w:rsidRDefault="00554B3E" w:rsidP="00EF5922">
      <w:pPr>
        <w:spacing w:before="100" w:beforeAutospacing="1" w:after="100" w:afterAutospacing="1" w:line="276" w:lineRule="auto"/>
        <w:ind w:firstLine="567"/>
        <w:jc w:val="both"/>
        <w:rPr>
          <w:sz w:val="28"/>
          <w:szCs w:val="28"/>
        </w:rPr>
      </w:pPr>
      <w:r w:rsidRPr="005B6322">
        <w:rPr>
          <w:sz w:val="28"/>
          <w:szCs w:val="28"/>
        </w:rPr>
        <w:t> </w:t>
      </w:r>
      <w:r w:rsidRPr="005B6322">
        <w:rPr>
          <w:i/>
          <w:iCs/>
          <w:sz w:val="28"/>
          <w:szCs w:val="28"/>
        </w:rPr>
        <w:t>Отметка “2” выставляется, если</w:t>
      </w:r>
      <w:r w:rsidRPr="005B6322">
        <w:rPr>
          <w:sz w:val="28"/>
          <w:szCs w:val="28"/>
        </w:rPr>
        <w:t xml:space="preserve">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54B3E" w:rsidRPr="005B6322" w:rsidRDefault="00554B3E" w:rsidP="00EF5922">
      <w:pPr>
        <w:spacing w:before="100" w:beforeAutospacing="1" w:after="100" w:afterAutospacing="1" w:line="276" w:lineRule="auto"/>
        <w:ind w:firstLine="567"/>
        <w:jc w:val="both"/>
        <w:rPr>
          <w:sz w:val="28"/>
          <w:szCs w:val="28"/>
        </w:rPr>
      </w:pPr>
      <w:r w:rsidRPr="005B6322">
        <w:rPr>
          <w:sz w:val="28"/>
          <w:szCs w:val="28"/>
        </w:rPr>
        <w:t xml:space="preserve"> ПИСЬМЕННЫЕ РАБОТЫ </w:t>
      </w:r>
    </w:p>
    <w:p w:rsidR="00554B3E" w:rsidRPr="005B6322" w:rsidRDefault="00554B3E" w:rsidP="00EF5922">
      <w:pPr>
        <w:spacing w:before="100" w:beforeAutospacing="1" w:after="100" w:afterAutospacing="1" w:line="276" w:lineRule="auto"/>
        <w:ind w:firstLine="567"/>
        <w:jc w:val="both"/>
        <w:rPr>
          <w:sz w:val="28"/>
          <w:szCs w:val="28"/>
        </w:rPr>
      </w:pPr>
      <w:r w:rsidRPr="005B6322">
        <w:rPr>
          <w:sz w:val="28"/>
          <w:szCs w:val="28"/>
        </w:rPr>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 </w:t>
      </w:r>
    </w:p>
    <w:p w:rsidR="00554B3E" w:rsidRPr="005B6322" w:rsidRDefault="00554B3E" w:rsidP="00EF5922">
      <w:pPr>
        <w:spacing w:before="100" w:beforeAutospacing="1" w:after="100" w:afterAutospacing="1" w:line="276" w:lineRule="auto"/>
        <w:ind w:firstLine="567"/>
        <w:jc w:val="both"/>
        <w:rPr>
          <w:sz w:val="28"/>
          <w:szCs w:val="28"/>
        </w:rPr>
      </w:pPr>
      <w:r w:rsidRPr="005B6322">
        <w:rPr>
          <w:i/>
          <w:iCs/>
          <w:sz w:val="28"/>
          <w:szCs w:val="28"/>
        </w:rPr>
        <w:t>Отметка “5” выставляется, если</w:t>
      </w:r>
      <w:r w:rsidRPr="005B6322">
        <w:rPr>
          <w:sz w:val="28"/>
          <w:szCs w:val="28"/>
        </w:rPr>
        <w:t xml:space="preserve">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 </w:t>
      </w:r>
    </w:p>
    <w:p w:rsidR="00554B3E" w:rsidRPr="005B6322" w:rsidRDefault="00554B3E" w:rsidP="00EF5922">
      <w:pPr>
        <w:spacing w:before="100" w:beforeAutospacing="1" w:after="100" w:afterAutospacing="1" w:line="276" w:lineRule="auto"/>
        <w:ind w:firstLine="567"/>
        <w:jc w:val="both"/>
        <w:rPr>
          <w:sz w:val="28"/>
          <w:szCs w:val="28"/>
        </w:rPr>
      </w:pPr>
      <w:r w:rsidRPr="005B6322">
        <w:rPr>
          <w:i/>
          <w:iCs/>
          <w:sz w:val="28"/>
          <w:szCs w:val="28"/>
        </w:rPr>
        <w:lastRenderedPageBreak/>
        <w:t xml:space="preserve">Отметка “4” выставляется, если </w:t>
      </w:r>
      <w:r w:rsidRPr="005B6322">
        <w:rPr>
          <w:sz w:val="28"/>
          <w:szCs w:val="28"/>
        </w:rPr>
        <w:t xml:space="preserve">ученик допустил 2 ошибки, а также при наличии 2-х негрубых ошибок. Учитывается оформление работы и общая грамотность. </w:t>
      </w:r>
    </w:p>
    <w:p w:rsidR="00554B3E" w:rsidRPr="005B6322" w:rsidRDefault="00554B3E" w:rsidP="00EF5922">
      <w:pPr>
        <w:spacing w:before="100" w:beforeAutospacing="1" w:after="100" w:afterAutospacing="1" w:line="276" w:lineRule="auto"/>
        <w:ind w:firstLine="567"/>
        <w:jc w:val="both"/>
        <w:rPr>
          <w:sz w:val="28"/>
          <w:szCs w:val="28"/>
        </w:rPr>
      </w:pPr>
      <w:r w:rsidRPr="005B6322">
        <w:rPr>
          <w:i/>
          <w:iCs/>
          <w:sz w:val="28"/>
          <w:szCs w:val="28"/>
        </w:rPr>
        <w:t>Отметка “3” выставляется, если</w:t>
      </w:r>
      <w:r w:rsidRPr="005B6322">
        <w:rPr>
          <w:sz w:val="28"/>
          <w:szCs w:val="28"/>
        </w:rPr>
        <w:t xml:space="preserve"> ученик допустил до 4-х ошибок, а также при наличии 5 негрубых ошибок. Учитывается оформление работы </w:t>
      </w:r>
    </w:p>
    <w:p w:rsidR="00554B3E" w:rsidRPr="005B6322" w:rsidRDefault="00554B3E" w:rsidP="00EF5922">
      <w:pPr>
        <w:spacing w:before="100" w:beforeAutospacing="1" w:after="100" w:afterAutospacing="1" w:line="276" w:lineRule="auto"/>
        <w:ind w:firstLine="567"/>
        <w:jc w:val="both"/>
        <w:rPr>
          <w:sz w:val="28"/>
          <w:szCs w:val="28"/>
        </w:rPr>
      </w:pPr>
      <w:r w:rsidRPr="005B6322">
        <w:rPr>
          <w:i/>
          <w:iCs/>
          <w:sz w:val="28"/>
          <w:szCs w:val="28"/>
        </w:rPr>
        <w:t>Отметка “2” выставляется, если</w:t>
      </w:r>
      <w:r w:rsidRPr="005B6322">
        <w:rPr>
          <w:sz w:val="28"/>
          <w:szCs w:val="28"/>
        </w:rPr>
        <w:t xml:space="preserve"> ученик допустил более 4-х ошибок. </w:t>
      </w:r>
    </w:p>
    <w:p w:rsidR="00554B3E" w:rsidRPr="005B6322" w:rsidRDefault="00554B3E" w:rsidP="00EF5922">
      <w:pPr>
        <w:spacing w:before="100" w:beforeAutospacing="1" w:after="100" w:afterAutospacing="1" w:line="276" w:lineRule="auto"/>
        <w:ind w:firstLine="567"/>
        <w:jc w:val="both"/>
        <w:rPr>
          <w:sz w:val="28"/>
          <w:szCs w:val="28"/>
        </w:rPr>
      </w:pPr>
      <w:r w:rsidRPr="005B6322">
        <w:rPr>
          <w:sz w:val="28"/>
          <w:szCs w:val="28"/>
        </w:rPr>
        <w:t xml:space="preserve">При выставлении оценок за письменную работу учитель пользуется образовательным стандартом своей дисциплины. </w:t>
      </w:r>
    </w:p>
    <w:p w:rsidR="00554B3E" w:rsidRPr="005B6322" w:rsidRDefault="00554B3E" w:rsidP="00EF5922">
      <w:pPr>
        <w:spacing w:before="100" w:beforeAutospacing="1" w:after="100" w:afterAutospacing="1" w:line="276" w:lineRule="auto"/>
        <w:ind w:firstLine="567"/>
        <w:jc w:val="both"/>
        <w:rPr>
          <w:sz w:val="28"/>
          <w:szCs w:val="28"/>
        </w:rPr>
      </w:pPr>
      <w:r w:rsidRPr="005B6322">
        <w:rPr>
          <w:sz w:val="28"/>
          <w:szCs w:val="28"/>
        </w:rPr>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w:t>
      </w:r>
      <w:proofErr w:type="gramStart"/>
      <w:r w:rsidRPr="005B6322">
        <w:rPr>
          <w:sz w:val="28"/>
          <w:szCs w:val="28"/>
        </w:rPr>
        <w:t>работу</w:t>
      </w:r>
      <w:proofErr w:type="gramEnd"/>
      <w:r w:rsidRPr="005B6322">
        <w:rPr>
          <w:sz w:val="28"/>
          <w:szCs w:val="28"/>
        </w:rPr>
        <w:t xml:space="preserve">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 </w:t>
      </w:r>
    </w:p>
    <w:p w:rsidR="00554B3E" w:rsidRPr="005B6322" w:rsidRDefault="00554B3E" w:rsidP="00EF5922">
      <w:pPr>
        <w:spacing w:before="100" w:beforeAutospacing="1" w:after="100" w:afterAutospacing="1" w:line="276" w:lineRule="auto"/>
        <w:ind w:firstLine="567"/>
        <w:jc w:val="both"/>
        <w:rPr>
          <w:sz w:val="28"/>
          <w:szCs w:val="28"/>
        </w:rPr>
      </w:pPr>
      <w:r w:rsidRPr="005B6322">
        <w:rPr>
          <w:sz w:val="28"/>
          <w:szCs w:val="28"/>
        </w:rPr>
        <w:t xml:space="preserve">II. ТВОРЧЕСКИЕ РАБОТЫ. </w:t>
      </w:r>
    </w:p>
    <w:p w:rsidR="00554B3E" w:rsidRPr="005B6322" w:rsidRDefault="00554B3E" w:rsidP="00EF5922">
      <w:pPr>
        <w:spacing w:before="100" w:beforeAutospacing="1" w:after="100" w:afterAutospacing="1" w:line="276" w:lineRule="auto"/>
        <w:ind w:firstLine="567"/>
        <w:jc w:val="both"/>
        <w:rPr>
          <w:sz w:val="28"/>
          <w:szCs w:val="28"/>
        </w:rPr>
      </w:pPr>
      <w:r w:rsidRPr="005B6322">
        <w:rPr>
          <w:sz w:val="28"/>
          <w:szCs w:val="28"/>
        </w:rPr>
        <w:t xml:space="preserve">Творческая работа выявляет </w:t>
      </w:r>
      <w:proofErr w:type="spellStart"/>
      <w:r w:rsidRPr="005B6322">
        <w:rPr>
          <w:sz w:val="28"/>
          <w:szCs w:val="28"/>
        </w:rPr>
        <w:t>сформированность</w:t>
      </w:r>
      <w:proofErr w:type="spellEnd"/>
      <w:r w:rsidRPr="005B6322">
        <w:rPr>
          <w:sz w:val="28"/>
          <w:szCs w:val="28"/>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w:t>
      </w:r>
      <w:r w:rsidRPr="005B6322">
        <w:rPr>
          <w:sz w:val="28"/>
          <w:szCs w:val="28"/>
        </w:rPr>
        <w:lastRenderedPageBreak/>
        <w:t xml:space="preserve">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 </w:t>
      </w:r>
    </w:p>
    <w:p w:rsidR="00554B3E" w:rsidRPr="005B6322" w:rsidRDefault="00554B3E" w:rsidP="00EF5922">
      <w:pPr>
        <w:spacing w:before="100" w:beforeAutospacing="1" w:after="100" w:afterAutospacing="1" w:line="276" w:lineRule="auto"/>
        <w:ind w:firstLine="567"/>
        <w:jc w:val="both"/>
        <w:rPr>
          <w:sz w:val="28"/>
          <w:szCs w:val="28"/>
        </w:rPr>
      </w:pPr>
      <w:r w:rsidRPr="005B6322">
        <w:rPr>
          <w:sz w:val="28"/>
          <w:szCs w:val="28"/>
        </w:rPr>
        <w:t xml:space="preserve">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5B6322">
        <w:rPr>
          <w:sz w:val="28"/>
          <w:szCs w:val="28"/>
        </w:rPr>
        <w:t>речевых</w:t>
      </w:r>
      <w:proofErr w:type="gramEnd"/>
      <w:r w:rsidRPr="005B6322">
        <w:rPr>
          <w:sz w:val="28"/>
          <w:szCs w:val="28"/>
        </w:rPr>
        <w:t xml:space="preserve"> недочета;1 грамматическая ошибка. </w:t>
      </w:r>
    </w:p>
    <w:p w:rsidR="00554B3E" w:rsidRPr="005B6322" w:rsidRDefault="00554B3E" w:rsidP="00EF5922">
      <w:pPr>
        <w:spacing w:before="100" w:beforeAutospacing="1" w:after="100" w:afterAutospacing="1" w:line="276" w:lineRule="auto"/>
        <w:ind w:firstLine="567"/>
        <w:jc w:val="both"/>
        <w:rPr>
          <w:sz w:val="28"/>
          <w:szCs w:val="28"/>
        </w:rPr>
      </w:pPr>
      <w:r w:rsidRPr="005B6322">
        <w:rPr>
          <w:sz w:val="28"/>
          <w:szCs w:val="28"/>
        </w:rPr>
        <w:t xml:space="preserve">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554B3E" w:rsidRPr="005B6322" w:rsidRDefault="00554B3E" w:rsidP="00EF5922">
      <w:pPr>
        <w:spacing w:before="100" w:beforeAutospacing="1" w:after="100" w:afterAutospacing="1" w:line="276" w:lineRule="auto"/>
        <w:ind w:firstLine="567"/>
        <w:jc w:val="both"/>
        <w:rPr>
          <w:sz w:val="28"/>
          <w:szCs w:val="28"/>
        </w:rPr>
      </w:pPr>
      <w:r w:rsidRPr="005B6322">
        <w:rPr>
          <w:sz w:val="28"/>
          <w:szCs w:val="28"/>
        </w:rPr>
        <w:t xml:space="preserve">Отметка “3”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p>
    <w:p w:rsidR="00554B3E" w:rsidRPr="005B6322" w:rsidRDefault="00554B3E" w:rsidP="00EF5922">
      <w:pPr>
        <w:spacing w:before="100" w:beforeAutospacing="1" w:after="100" w:afterAutospacing="1" w:line="276" w:lineRule="auto"/>
        <w:ind w:firstLine="567"/>
        <w:jc w:val="both"/>
        <w:rPr>
          <w:sz w:val="28"/>
          <w:szCs w:val="28"/>
        </w:rPr>
      </w:pPr>
      <w:r w:rsidRPr="005B6322">
        <w:rPr>
          <w:sz w:val="28"/>
          <w:szCs w:val="28"/>
        </w:rPr>
        <w:lastRenderedPageBreak/>
        <w:t xml:space="preserve">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sidRPr="005B6322">
        <w:rPr>
          <w:sz w:val="28"/>
          <w:szCs w:val="28"/>
        </w:rPr>
        <w:t>речевых</w:t>
      </w:r>
      <w:proofErr w:type="gramEnd"/>
      <w:r w:rsidRPr="005B6322">
        <w:rPr>
          <w:sz w:val="28"/>
          <w:szCs w:val="28"/>
        </w:rPr>
        <w:t xml:space="preserve"> и до 7 грамматических ошибки. </w:t>
      </w:r>
    </w:p>
    <w:p w:rsidR="00554B3E" w:rsidRPr="005B6322" w:rsidRDefault="00554B3E" w:rsidP="00EF5922">
      <w:pPr>
        <w:spacing w:before="100" w:beforeAutospacing="1" w:after="100" w:afterAutospacing="1" w:line="276" w:lineRule="auto"/>
        <w:ind w:firstLine="567"/>
        <w:jc w:val="both"/>
        <w:rPr>
          <w:b/>
          <w:bCs/>
          <w:iCs/>
          <w:sz w:val="28"/>
          <w:szCs w:val="28"/>
        </w:rPr>
      </w:pPr>
      <w:r w:rsidRPr="005B6322">
        <w:rPr>
          <w:sz w:val="28"/>
          <w:szCs w:val="28"/>
        </w:rP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 </w:t>
      </w:r>
    </w:p>
    <w:p w:rsidR="00684958" w:rsidRPr="00EF5922" w:rsidRDefault="00684958" w:rsidP="00EF5922">
      <w:pPr>
        <w:spacing w:line="276" w:lineRule="auto"/>
        <w:rPr>
          <w:color w:val="000000"/>
          <w:spacing w:val="-2"/>
        </w:rPr>
      </w:pPr>
    </w:p>
    <w:p w:rsidR="00684958" w:rsidRDefault="00684958" w:rsidP="00684958">
      <w:pPr>
        <w:rPr>
          <w:color w:val="000000"/>
          <w:spacing w:val="-2"/>
          <w:sz w:val="28"/>
          <w:szCs w:val="28"/>
        </w:rPr>
      </w:pPr>
    </w:p>
    <w:p w:rsidR="009C1613" w:rsidRPr="009C1613" w:rsidRDefault="00EF5922" w:rsidP="009C1613">
      <w:pPr>
        <w:tabs>
          <w:tab w:val="left" w:pos="2650"/>
        </w:tabs>
        <w:spacing w:after="200" w:line="276" w:lineRule="auto"/>
        <w:rPr>
          <w:rFonts w:ascii="Courier New" w:eastAsiaTheme="minorHAnsi" w:hAnsi="Courier New" w:cs="Courier New"/>
          <w:b/>
          <w:sz w:val="28"/>
          <w:szCs w:val="28"/>
          <w:lang w:eastAsia="en-US"/>
        </w:rPr>
      </w:pPr>
      <w:r>
        <w:rPr>
          <w:rFonts w:ascii="Courier New" w:eastAsiaTheme="minorHAnsi" w:hAnsi="Courier New" w:cs="Courier New"/>
          <w:b/>
          <w:sz w:val="28"/>
          <w:szCs w:val="28"/>
          <w:lang w:eastAsia="en-US"/>
        </w:rPr>
        <w:t xml:space="preserve">            </w:t>
      </w:r>
      <w:r w:rsidR="009C1613" w:rsidRPr="009C1613">
        <w:rPr>
          <w:rFonts w:ascii="Courier New" w:eastAsiaTheme="minorHAnsi" w:hAnsi="Courier New" w:cs="Courier New"/>
          <w:b/>
          <w:sz w:val="28"/>
          <w:szCs w:val="28"/>
          <w:lang w:eastAsia="en-US"/>
        </w:rPr>
        <w:t xml:space="preserve">СОГЛАСОВАНО                           </w:t>
      </w:r>
      <w:proofErr w:type="spellStart"/>
      <w:proofErr w:type="gramStart"/>
      <w:r w:rsidR="009C1613" w:rsidRPr="009C1613">
        <w:rPr>
          <w:rFonts w:ascii="Courier New" w:eastAsiaTheme="minorHAnsi" w:hAnsi="Courier New" w:cs="Courier New"/>
          <w:b/>
          <w:sz w:val="28"/>
          <w:szCs w:val="28"/>
          <w:lang w:eastAsia="en-US"/>
        </w:rPr>
        <w:t>СОГЛАСОВАНО</w:t>
      </w:r>
      <w:proofErr w:type="spellEnd"/>
      <w:proofErr w:type="gramEnd"/>
    </w:p>
    <w:p w:rsidR="009C1613" w:rsidRPr="009C1613" w:rsidRDefault="00EF5922" w:rsidP="009C1613">
      <w:pPr>
        <w:tabs>
          <w:tab w:val="left" w:pos="2650"/>
        </w:tabs>
        <w:spacing w:after="200" w:line="276" w:lineRule="auto"/>
        <w:ind w:hanging="993"/>
        <w:rPr>
          <w:rFonts w:ascii="Courier New" w:eastAsiaTheme="minorHAnsi" w:hAnsi="Courier New" w:cs="Courier New"/>
          <w:b/>
          <w:sz w:val="22"/>
          <w:szCs w:val="22"/>
          <w:lang w:eastAsia="en-US"/>
        </w:rPr>
      </w:pPr>
      <w:r>
        <w:rPr>
          <w:rFonts w:ascii="Courier New" w:eastAsiaTheme="minorHAnsi" w:hAnsi="Courier New" w:cs="Courier New"/>
          <w:b/>
          <w:sz w:val="22"/>
          <w:szCs w:val="22"/>
          <w:lang w:eastAsia="en-US"/>
        </w:rPr>
        <w:t xml:space="preserve">            </w:t>
      </w:r>
      <w:r w:rsidR="009C1613" w:rsidRPr="009C1613">
        <w:rPr>
          <w:rFonts w:ascii="Courier New" w:eastAsiaTheme="minorHAnsi" w:hAnsi="Courier New" w:cs="Courier New"/>
          <w:b/>
          <w:sz w:val="22"/>
          <w:szCs w:val="22"/>
          <w:lang w:eastAsia="en-US"/>
        </w:rPr>
        <w:t xml:space="preserve">Протокол заседания </w:t>
      </w:r>
      <w:proofErr w:type="spellStart"/>
      <w:r w:rsidR="009C1613" w:rsidRPr="009C1613">
        <w:rPr>
          <w:rFonts w:ascii="Courier New" w:eastAsiaTheme="minorHAnsi" w:hAnsi="Courier New" w:cs="Courier New"/>
          <w:b/>
          <w:sz w:val="22"/>
          <w:szCs w:val="22"/>
          <w:lang w:eastAsia="en-US"/>
        </w:rPr>
        <w:t>методобъединенния</w:t>
      </w:r>
      <w:proofErr w:type="spellEnd"/>
      <w:r w:rsidR="009C1613" w:rsidRPr="009C1613">
        <w:rPr>
          <w:rFonts w:ascii="Courier New" w:eastAsiaTheme="minorHAnsi" w:hAnsi="Courier New" w:cs="Courier New"/>
          <w:b/>
          <w:sz w:val="22"/>
          <w:szCs w:val="22"/>
          <w:lang w:eastAsia="en-US"/>
        </w:rPr>
        <w:t xml:space="preserve">           Заместитель директора по УВР</w:t>
      </w:r>
    </w:p>
    <w:p w:rsidR="009C1613" w:rsidRPr="009C1613" w:rsidRDefault="00EF5922" w:rsidP="009C1613">
      <w:pPr>
        <w:tabs>
          <w:tab w:val="left" w:pos="2650"/>
        </w:tabs>
        <w:spacing w:after="200" w:line="276" w:lineRule="auto"/>
        <w:ind w:hanging="993"/>
        <w:rPr>
          <w:rFonts w:ascii="Courier New" w:eastAsiaTheme="minorHAnsi" w:hAnsi="Courier New" w:cs="Courier New"/>
          <w:b/>
          <w:sz w:val="22"/>
          <w:szCs w:val="22"/>
          <w:lang w:eastAsia="en-US"/>
        </w:rPr>
      </w:pPr>
      <w:r>
        <w:rPr>
          <w:rFonts w:ascii="Courier New" w:eastAsiaTheme="minorHAnsi" w:hAnsi="Courier New" w:cs="Courier New"/>
          <w:b/>
          <w:sz w:val="22"/>
          <w:szCs w:val="22"/>
          <w:lang w:eastAsia="en-US"/>
        </w:rPr>
        <w:t xml:space="preserve">            </w:t>
      </w:r>
      <w:r w:rsidR="009C1613" w:rsidRPr="009C1613">
        <w:rPr>
          <w:rFonts w:ascii="Courier New" w:eastAsiaTheme="minorHAnsi" w:hAnsi="Courier New" w:cs="Courier New"/>
          <w:b/>
          <w:sz w:val="22"/>
          <w:szCs w:val="22"/>
          <w:lang w:eastAsia="en-US"/>
        </w:rPr>
        <w:t>М Б О У   Быстрянской СОШ</w:t>
      </w:r>
      <w:r w:rsidR="009C1613" w:rsidRPr="009C1613">
        <w:rPr>
          <w:rFonts w:ascii="Courier New" w:eastAsiaTheme="minorHAnsi" w:hAnsi="Courier New" w:cs="Courier New"/>
          <w:b/>
          <w:sz w:val="22"/>
          <w:szCs w:val="22"/>
          <w:lang w:eastAsia="en-US"/>
        </w:rPr>
        <w:tab/>
        <w:t xml:space="preserve">      </w:t>
      </w:r>
      <w:r>
        <w:rPr>
          <w:rFonts w:ascii="Courier New" w:eastAsiaTheme="minorHAnsi" w:hAnsi="Courier New" w:cs="Courier New"/>
          <w:b/>
          <w:sz w:val="22"/>
          <w:szCs w:val="22"/>
          <w:lang w:eastAsia="en-US"/>
        </w:rPr>
        <w:t xml:space="preserve">             </w:t>
      </w:r>
      <w:r w:rsidR="009C1613" w:rsidRPr="009C1613">
        <w:rPr>
          <w:rFonts w:ascii="Courier New" w:eastAsiaTheme="minorHAnsi" w:hAnsi="Courier New" w:cs="Courier New"/>
          <w:b/>
          <w:sz w:val="22"/>
          <w:szCs w:val="22"/>
          <w:lang w:eastAsia="en-US"/>
        </w:rPr>
        <w:t xml:space="preserve"> М Б О У   Быстрянской СОШ</w:t>
      </w:r>
    </w:p>
    <w:p w:rsidR="009C1613" w:rsidRPr="009C1613" w:rsidRDefault="00EF5922" w:rsidP="009C1613">
      <w:pPr>
        <w:tabs>
          <w:tab w:val="left" w:pos="2650"/>
        </w:tabs>
        <w:spacing w:after="200" w:line="276" w:lineRule="auto"/>
        <w:ind w:hanging="993"/>
        <w:rPr>
          <w:rFonts w:ascii="Courier New" w:eastAsiaTheme="minorHAnsi" w:hAnsi="Courier New" w:cs="Courier New"/>
          <w:b/>
          <w:sz w:val="22"/>
          <w:szCs w:val="22"/>
          <w:lang w:eastAsia="en-US"/>
        </w:rPr>
      </w:pPr>
      <w:r>
        <w:rPr>
          <w:rFonts w:ascii="Courier New" w:eastAsiaTheme="minorHAnsi" w:hAnsi="Courier New" w:cs="Courier New"/>
          <w:b/>
          <w:sz w:val="22"/>
          <w:szCs w:val="22"/>
          <w:lang w:eastAsia="en-US"/>
        </w:rPr>
        <w:t xml:space="preserve">            </w:t>
      </w:r>
      <w:r w:rsidR="006D5BD5">
        <w:rPr>
          <w:rFonts w:ascii="Courier New" w:eastAsiaTheme="minorHAnsi" w:hAnsi="Courier New" w:cs="Courier New"/>
          <w:b/>
          <w:sz w:val="22"/>
          <w:szCs w:val="22"/>
          <w:lang w:eastAsia="en-US"/>
        </w:rPr>
        <w:t>От _________2015</w:t>
      </w:r>
      <w:r w:rsidR="009C1613" w:rsidRPr="009C1613">
        <w:rPr>
          <w:rFonts w:ascii="Courier New" w:eastAsiaTheme="minorHAnsi" w:hAnsi="Courier New" w:cs="Courier New"/>
          <w:b/>
          <w:sz w:val="22"/>
          <w:szCs w:val="22"/>
          <w:lang w:eastAsia="en-US"/>
        </w:rPr>
        <w:t xml:space="preserve"> года №____                        _______________ЯЦУН Т.Н.</w:t>
      </w:r>
    </w:p>
    <w:p w:rsidR="009C1613" w:rsidRPr="009C1613" w:rsidRDefault="00EF5922" w:rsidP="009C1613">
      <w:pPr>
        <w:tabs>
          <w:tab w:val="left" w:pos="2650"/>
        </w:tabs>
        <w:spacing w:after="200" w:line="276" w:lineRule="auto"/>
        <w:rPr>
          <w:rFonts w:ascii="Courier New" w:eastAsiaTheme="minorHAnsi" w:hAnsi="Courier New" w:cs="Courier New"/>
          <w:b/>
          <w:sz w:val="22"/>
          <w:szCs w:val="22"/>
          <w:lang w:eastAsia="en-US"/>
        </w:rPr>
      </w:pPr>
      <w:r>
        <w:rPr>
          <w:rFonts w:ascii="Courier New" w:eastAsiaTheme="minorHAnsi" w:hAnsi="Courier New" w:cs="Courier New"/>
          <w:b/>
          <w:sz w:val="22"/>
          <w:szCs w:val="22"/>
          <w:lang w:eastAsia="en-US"/>
        </w:rPr>
        <w:t xml:space="preserve">     </w:t>
      </w:r>
      <w:r w:rsidR="009C1613" w:rsidRPr="009C1613">
        <w:rPr>
          <w:rFonts w:ascii="Courier New" w:eastAsiaTheme="minorHAnsi" w:hAnsi="Courier New" w:cs="Courier New"/>
          <w:b/>
          <w:sz w:val="22"/>
          <w:szCs w:val="22"/>
          <w:lang w:eastAsia="en-US"/>
        </w:rPr>
        <w:t xml:space="preserve">________________КАЙНОВА С.А.          </w:t>
      </w:r>
      <w:r w:rsidR="006D5BD5">
        <w:rPr>
          <w:rFonts w:ascii="Courier New" w:eastAsiaTheme="minorHAnsi" w:hAnsi="Courier New" w:cs="Courier New"/>
          <w:b/>
          <w:sz w:val="22"/>
          <w:szCs w:val="22"/>
          <w:lang w:eastAsia="en-US"/>
        </w:rPr>
        <w:t xml:space="preserve">             _______________2015</w:t>
      </w:r>
      <w:r w:rsidR="009C1613" w:rsidRPr="009C1613">
        <w:rPr>
          <w:rFonts w:ascii="Courier New" w:eastAsiaTheme="minorHAnsi" w:hAnsi="Courier New" w:cs="Courier New"/>
          <w:b/>
          <w:sz w:val="22"/>
          <w:szCs w:val="22"/>
          <w:lang w:eastAsia="en-US"/>
        </w:rPr>
        <w:t xml:space="preserve"> года</w:t>
      </w:r>
    </w:p>
    <w:p w:rsidR="009C1613" w:rsidRPr="009C1613" w:rsidRDefault="009C1613" w:rsidP="009C1613">
      <w:pPr>
        <w:tabs>
          <w:tab w:val="left" w:pos="5568"/>
        </w:tabs>
        <w:spacing w:after="200" w:line="276" w:lineRule="auto"/>
        <w:ind w:hanging="993"/>
        <w:rPr>
          <w:rFonts w:ascii="Courier New" w:eastAsiaTheme="minorHAnsi" w:hAnsi="Courier New" w:cs="Courier New"/>
          <w:b/>
          <w:sz w:val="22"/>
          <w:szCs w:val="22"/>
          <w:lang w:eastAsia="en-US"/>
        </w:rPr>
      </w:pPr>
    </w:p>
    <w:p w:rsidR="00684958" w:rsidRDefault="00684958" w:rsidP="00684958">
      <w:pPr>
        <w:rPr>
          <w:color w:val="000000"/>
          <w:spacing w:val="-2"/>
          <w:sz w:val="28"/>
          <w:szCs w:val="28"/>
        </w:rPr>
      </w:pPr>
    </w:p>
    <w:p w:rsidR="00684958" w:rsidRDefault="00684958" w:rsidP="00684958">
      <w:pPr>
        <w:rPr>
          <w:color w:val="000000"/>
          <w:spacing w:val="-2"/>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684958" w:rsidRDefault="00684958" w:rsidP="00684958">
      <w:pPr>
        <w:jc w:val="center"/>
        <w:rPr>
          <w:b/>
          <w:sz w:val="28"/>
          <w:szCs w:val="28"/>
        </w:rPr>
      </w:pPr>
    </w:p>
    <w:p w:rsidR="00D3357D" w:rsidRPr="00D3357D" w:rsidRDefault="00D3357D" w:rsidP="00D3357D">
      <w:pPr>
        <w:shd w:val="clear" w:color="auto" w:fill="FFFFFF"/>
        <w:spacing w:before="100" w:beforeAutospacing="1" w:after="100" w:afterAutospacing="1"/>
        <w:jc w:val="both"/>
        <w:rPr>
          <w:rFonts w:ascii="Arial" w:eastAsia="Times New Roman" w:hAnsi="Arial" w:cs="Arial"/>
          <w:color w:val="3A453B"/>
          <w:sz w:val="18"/>
          <w:szCs w:val="18"/>
          <w:lang w:eastAsia="ru-RU"/>
        </w:rPr>
      </w:pPr>
      <w:r w:rsidRPr="00D3357D">
        <w:rPr>
          <w:rFonts w:ascii="Arial" w:eastAsia="Times New Roman" w:hAnsi="Arial" w:cs="Arial"/>
          <w:color w:val="3A453B"/>
          <w:sz w:val="18"/>
          <w:szCs w:val="18"/>
          <w:lang w:eastAsia="ru-RU"/>
        </w:rPr>
        <w:t> </w:t>
      </w:r>
    </w:p>
    <w:sectPr w:rsidR="00D3357D" w:rsidRPr="00D3357D" w:rsidSect="00007B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006"/>
    <w:multiLevelType w:val="singleLevel"/>
    <w:tmpl w:val="97B0AFAC"/>
    <w:lvl w:ilvl="0">
      <w:start w:val="1"/>
      <w:numFmt w:val="decimal"/>
      <w:lvlText w:val="%1)"/>
      <w:legacy w:legacy="1" w:legacySpace="0" w:legacyIndent="249"/>
      <w:lvlJc w:val="left"/>
      <w:pPr>
        <w:ind w:left="0" w:firstLine="0"/>
      </w:pPr>
      <w:rPr>
        <w:rFonts w:ascii="Arial" w:hAnsi="Arial" w:cs="Arial" w:hint="default"/>
      </w:rPr>
    </w:lvl>
  </w:abstractNum>
  <w:abstractNum w:abstractNumId="1">
    <w:nsid w:val="056B0516"/>
    <w:multiLevelType w:val="hybridMultilevel"/>
    <w:tmpl w:val="B86C8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22788"/>
    <w:multiLevelType w:val="hybridMultilevel"/>
    <w:tmpl w:val="1BDAEA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8178EF"/>
    <w:multiLevelType w:val="hybridMultilevel"/>
    <w:tmpl w:val="98CEC3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8A5CB9"/>
    <w:multiLevelType w:val="hybridMultilevel"/>
    <w:tmpl w:val="FD58B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C6C361A"/>
    <w:multiLevelType w:val="hybridMultilevel"/>
    <w:tmpl w:val="297A8FB0"/>
    <w:lvl w:ilvl="0" w:tplc="68A889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136B3"/>
    <w:multiLevelType w:val="hybridMultilevel"/>
    <w:tmpl w:val="39306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C046C8"/>
    <w:multiLevelType w:val="singleLevel"/>
    <w:tmpl w:val="442A6E5E"/>
    <w:lvl w:ilvl="0">
      <w:start w:val="6"/>
      <w:numFmt w:val="decimal"/>
      <w:lvlText w:val="%1."/>
      <w:legacy w:legacy="1" w:legacySpace="0" w:legacyIndent="244"/>
      <w:lvlJc w:val="left"/>
      <w:rPr>
        <w:rFonts w:ascii="Times New Roman" w:hAnsi="Times New Roman" w:cs="Times New Roman" w:hint="default"/>
      </w:rPr>
    </w:lvl>
  </w:abstractNum>
  <w:abstractNum w:abstractNumId="8">
    <w:nsid w:val="24F460E1"/>
    <w:multiLevelType w:val="hybridMultilevel"/>
    <w:tmpl w:val="EC16B3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C2371CA"/>
    <w:multiLevelType w:val="singleLevel"/>
    <w:tmpl w:val="26F62D16"/>
    <w:lvl w:ilvl="0">
      <w:start w:val="1"/>
      <w:numFmt w:val="decimal"/>
      <w:lvlText w:val="%1."/>
      <w:legacy w:legacy="1" w:legacySpace="0" w:legacyIndent="260"/>
      <w:lvlJc w:val="left"/>
      <w:rPr>
        <w:rFonts w:ascii="Times New Roman" w:hAnsi="Times New Roman" w:cs="Times New Roman" w:hint="default"/>
      </w:rPr>
    </w:lvl>
  </w:abstractNum>
  <w:abstractNum w:abstractNumId="10">
    <w:nsid w:val="2E1D55F8"/>
    <w:multiLevelType w:val="hybridMultilevel"/>
    <w:tmpl w:val="E3968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0F04F7"/>
    <w:multiLevelType w:val="singleLevel"/>
    <w:tmpl w:val="710EC3FC"/>
    <w:lvl w:ilvl="0">
      <w:start w:val="6"/>
      <w:numFmt w:val="decimal"/>
      <w:lvlText w:val="%1."/>
      <w:legacy w:legacy="1" w:legacySpace="0" w:legacyIndent="259"/>
      <w:lvlJc w:val="left"/>
      <w:rPr>
        <w:rFonts w:ascii="Times New Roman" w:hAnsi="Times New Roman" w:cs="Times New Roman" w:hint="default"/>
      </w:rPr>
    </w:lvl>
  </w:abstractNum>
  <w:abstractNum w:abstractNumId="12">
    <w:nsid w:val="341A7BB4"/>
    <w:multiLevelType w:val="hybridMultilevel"/>
    <w:tmpl w:val="13AE63DC"/>
    <w:lvl w:ilvl="0" w:tplc="BE8EF97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332472"/>
    <w:multiLevelType w:val="hybridMultilevel"/>
    <w:tmpl w:val="AB708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654B2A"/>
    <w:multiLevelType w:val="hybridMultilevel"/>
    <w:tmpl w:val="8F564D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EA27D28"/>
    <w:multiLevelType w:val="hybridMultilevel"/>
    <w:tmpl w:val="CA48BA80"/>
    <w:lvl w:ilvl="0" w:tplc="0BE8419E">
      <w:start w:val="12"/>
      <w:numFmt w:val="decimal"/>
      <w:lvlText w:val="%1."/>
      <w:lvlJc w:val="left"/>
      <w:pPr>
        <w:tabs>
          <w:tab w:val="num" w:pos="662"/>
        </w:tabs>
        <w:ind w:left="662" w:hanging="360"/>
      </w:pPr>
      <w:rPr>
        <w:rFonts w:hint="default"/>
      </w:rPr>
    </w:lvl>
    <w:lvl w:ilvl="1" w:tplc="04190019" w:tentative="1">
      <w:start w:val="1"/>
      <w:numFmt w:val="lowerLetter"/>
      <w:lvlText w:val="%2."/>
      <w:lvlJc w:val="left"/>
      <w:pPr>
        <w:tabs>
          <w:tab w:val="num" w:pos="1382"/>
        </w:tabs>
        <w:ind w:left="1382" w:hanging="360"/>
      </w:pPr>
    </w:lvl>
    <w:lvl w:ilvl="2" w:tplc="0419001B" w:tentative="1">
      <w:start w:val="1"/>
      <w:numFmt w:val="lowerRoman"/>
      <w:lvlText w:val="%3."/>
      <w:lvlJc w:val="right"/>
      <w:pPr>
        <w:tabs>
          <w:tab w:val="num" w:pos="2102"/>
        </w:tabs>
        <w:ind w:left="2102" w:hanging="180"/>
      </w:pPr>
    </w:lvl>
    <w:lvl w:ilvl="3" w:tplc="0419000F" w:tentative="1">
      <w:start w:val="1"/>
      <w:numFmt w:val="decimal"/>
      <w:lvlText w:val="%4."/>
      <w:lvlJc w:val="left"/>
      <w:pPr>
        <w:tabs>
          <w:tab w:val="num" w:pos="2822"/>
        </w:tabs>
        <w:ind w:left="2822" w:hanging="360"/>
      </w:pPr>
    </w:lvl>
    <w:lvl w:ilvl="4" w:tplc="04190019" w:tentative="1">
      <w:start w:val="1"/>
      <w:numFmt w:val="lowerLetter"/>
      <w:lvlText w:val="%5."/>
      <w:lvlJc w:val="left"/>
      <w:pPr>
        <w:tabs>
          <w:tab w:val="num" w:pos="3542"/>
        </w:tabs>
        <w:ind w:left="3542" w:hanging="360"/>
      </w:pPr>
    </w:lvl>
    <w:lvl w:ilvl="5" w:tplc="0419001B" w:tentative="1">
      <w:start w:val="1"/>
      <w:numFmt w:val="lowerRoman"/>
      <w:lvlText w:val="%6."/>
      <w:lvlJc w:val="right"/>
      <w:pPr>
        <w:tabs>
          <w:tab w:val="num" w:pos="4262"/>
        </w:tabs>
        <w:ind w:left="4262" w:hanging="180"/>
      </w:pPr>
    </w:lvl>
    <w:lvl w:ilvl="6" w:tplc="0419000F" w:tentative="1">
      <w:start w:val="1"/>
      <w:numFmt w:val="decimal"/>
      <w:lvlText w:val="%7."/>
      <w:lvlJc w:val="left"/>
      <w:pPr>
        <w:tabs>
          <w:tab w:val="num" w:pos="4982"/>
        </w:tabs>
        <w:ind w:left="4982" w:hanging="360"/>
      </w:pPr>
    </w:lvl>
    <w:lvl w:ilvl="7" w:tplc="04190019" w:tentative="1">
      <w:start w:val="1"/>
      <w:numFmt w:val="lowerLetter"/>
      <w:lvlText w:val="%8."/>
      <w:lvlJc w:val="left"/>
      <w:pPr>
        <w:tabs>
          <w:tab w:val="num" w:pos="5702"/>
        </w:tabs>
        <w:ind w:left="5702" w:hanging="360"/>
      </w:pPr>
    </w:lvl>
    <w:lvl w:ilvl="8" w:tplc="0419001B" w:tentative="1">
      <w:start w:val="1"/>
      <w:numFmt w:val="lowerRoman"/>
      <w:lvlText w:val="%9."/>
      <w:lvlJc w:val="right"/>
      <w:pPr>
        <w:tabs>
          <w:tab w:val="num" w:pos="6422"/>
        </w:tabs>
        <w:ind w:left="6422" w:hanging="180"/>
      </w:pPr>
    </w:lvl>
  </w:abstractNum>
  <w:abstractNum w:abstractNumId="16">
    <w:nsid w:val="414658E3"/>
    <w:multiLevelType w:val="hybridMultilevel"/>
    <w:tmpl w:val="75689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5350AA"/>
    <w:multiLevelType w:val="hybridMultilevel"/>
    <w:tmpl w:val="92AC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F90B94"/>
    <w:multiLevelType w:val="hybridMultilevel"/>
    <w:tmpl w:val="DD68799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52444CF4"/>
    <w:multiLevelType w:val="singleLevel"/>
    <w:tmpl w:val="D138F7FA"/>
    <w:lvl w:ilvl="0">
      <w:start w:val="4"/>
      <w:numFmt w:val="decimal"/>
      <w:lvlText w:val="%1."/>
      <w:legacy w:legacy="1" w:legacySpace="0" w:legacyIndent="260"/>
      <w:lvlJc w:val="left"/>
      <w:rPr>
        <w:rFonts w:ascii="Times New Roman" w:hAnsi="Times New Roman" w:cs="Times New Roman" w:hint="default"/>
      </w:rPr>
    </w:lvl>
  </w:abstractNum>
  <w:abstractNum w:abstractNumId="20">
    <w:nsid w:val="565E2D4B"/>
    <w:multiLevelType w:val="hybridMultilevel"/>
    <w:tmpl w:val="A5289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B34CD4"/>
    <w:multiLevelType w:val="hybridMultilevel"/>
    <w:tmpl w:val="192AA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4F5713"/>
    <w:multiLevelType w:val="hybridMultilevel"/>
    <w:tmpl w:val="667C17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78764F"/>
    <w:multiLevelType w:val="singleLevel"/>
    <w:tmpl w:val="F6A477AC"/>
    <w:lvl w:ilvl="0">
      <w:start w:val="3"/>
      <w:numFmt w:val="decimal"/>
      <w:lvlText w:val="%1)"/>
      <w:legacy w:legacy="1" w:legacySpace="0" w:legacyIndent="239"/>
      <w:lvlJc w:val="left"/>
      <w:pPr>
        <w:ind w:left="0" w:firstLine="0"/>
      </w:pPr>
      <w:rPr>
        <w:rFonts w:ascii="Arial" w:hAnsi="Arial" w:cs="Arial" w:hint="default"/>
      </w:rPr>
    </w:lvl>
  </w:abstractNum>
  <w:abstractNum w:abstractNumId="24">
    <w:nsid w:val="7ABB20C1"/>
    <w:multiLevelType w:val="hybridMultilevel"/>
    <w:tmpl w:val="99FCF246"/>
    <w:lvl w:ilvl="0" w:tplc="95CE830E">
      <w:start w:val="1"/>
      <w:numFmt w:val="bullet"/>
      <w:lvlText w:val=""/>
      <w:lvlJc w:val="left"/>
      <w:pPr>
        <w:tabs>
          <w:tab w:val="num" w:pos="2099"/>
        </w:tabs>
        <w:ind w:left="2099" w:hanging="567"/>
      </w:pPr>
      <w:rPr>
        <w:rFonts w:ascii="Symbol" w:hAnsi="Symbol"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6"/>
  </w:num>
  <w:num w:numId="4">
    <w:abstractNumId w:val="4"/>
  </w:num>
  <w:num w:numId="5">
    <w:abstractNumId w:val="20"/>
  </w:num>
  <w:num w:numId="6">
    <w:abstractNumId w:val="3"/>
  </w:num>
  <w:num w:numId="7">
    <w:abstractNumId w:val="2"/>
  </w:num>
  <w:num w:numId="8">
    <w:abstractNumId w:val="14"/>
  </w:num>
  <w:num w:numId="9">
    <w:abstractNumId w:val="10"/>
  </w:num>
  <w:num w:numId="10">
    <w:abstractNumId w:val="8"/>
  </w:num>
  <w:num w:numId="11">
    <w:abstractNumId w:val="6"/>
  </w:num>
  <w:num w:numId="12">
    <w:abstractNumId w:val="12"/>
  </w:num>
  <w:num w:numId="13">
    <w:abstractNumId w:val="13"/>
  </w:num>
  <w:num w:numId="14">
    <w:abstractNumId w:val="22"/>
  </w:num>
  <w:num w:numId="15">
    <w:abstractNumId w:val="9"/>
  </w:num>
  <w:num w:numId="16">
    <w:abstractNumId w:val="15"/>
  </w:num>
  <w:num w:numId="17">
    <w:abstractNumId w:val="7"/>
  </w:num>
  <w:num w:numId="18">
    <w:abstractNumId w:val="19"/>
  </w:num>
  <w:num w:numId="19">
    <w:abstractNumId w:val="11"/>
  </w:num>
  <w:num w:numId="20">
    <w:abstractNumId w:val="0"/>
    <w:lvlOverride w:ilvl="0">
      <w:startOverride w:val="1"/>
    </w:lvlOverride>
  </w:num>
  <w:num w:numId="21">
    <w:abstractNumId w:val="23"/>
    <w:lvlOverride w:ilvl="0">
      <w:startOverride w:val="3"/>
    </w:lvlOverride>
  </w:num>
  <w:num w:numId="22">
    <w:abstractNumId w:val="1"/>
  </w:num>
  <w:num w:numId="23">
    <w:abstractNumId w:val="21"/>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58"/>
    <w:rsid w:val="00007B82"/>
    <w:rsid w:val="00062204"/>
    <w:rsid w:val="00070AB1"/>
    <w:rsid w:val="000A3698"/>
    <w:rsid w:val="000A7874"/>
    <w:rsid w:val="00157571"/>
    <w:rsid w:val="001B1CFA"/>
    <w:rsid w:val="001C7553"/>
    <w:rsid w:val="00225F98"/>
    <w:rsid w:val="00251178"/>
    <w:rsid w:val="00280436"/>
    <w:rsid w:val="002E4D91"/>
    <w:rsid w:val="0031454C"/>
    <w:rsid w:val="00317A0C"/>
    <w:rsid w:val="00343ED5"/>
    <w:rsid w:val="003741E6"/>
    <w:rsid w:val="003A01D5"/>
    <w:rsid w:val="003E7011"/>
    <w:rsid w:val="00420B65"/>
    <w:rsid w:val="004311EE"/>
    <w:rsid w:val="00440480"/>
    <w:rsid w:val="004B1F72"/>
    <w:rsid w:val="004E7189"/>
    <w:rsid w:val="004F3E94"/>
    <w:rsid w:val="005336D9"/>
    <w:rsid w:val="005453FB"/>
    <w:rsid w:val="00554B3E"/>
    <w:rsid w:val="005865C2"/>
    <w:rsid w:val="00586EEF"/>
    <w:rsid w:val="005B6322"/>
    <w:rsid w:val="005B7BA8"/>
    <w:rsid w:val="00604F18"/>
    <w:rsid w:val="006312F0"/>
    <w:rsid w:val="006806B6"/>
    <w:rsid w:val="00684958"/>
    <w:rsid w:val="00696879"/>
    <w:rsid w:val="006A55C6"/>
    <w:rsid w:val="006B650E"/>
    <w:rsid w:val="006D3209"/>
    <w:rsid w:val="006D35DE"/>
    <w:rsid w:val="006D5BD5"/>
    <w:rsid w:val="006D6595"/>
    <w:rsid w:val="0072341A"/>
    <w:rsid w:val="007F3CFD"/>
    <w:rsid w:val="00820B60"/>
    <w:rsid w:val="00882329"/>
    <w:rsid w:val="008A2B3C"/>
    <w:rsid w:val="00923F4F"/>
    <w:rsid w:val="0099494C"/>
    <w:rsid w:val="009B7129"/>
    <w:rsid w:val="009C1613"/>
    <w:rsid w:val="009C676A"/>
    <w:rsid w:val="009F664E"/>
    <w:rsid w:val="00A07909"/>
    <w:rsid w:val="00A42386"/>
    <w:rsid w:val="00A45351"/>
    <w:rsid w:val="00A61FB4"/>
    <w:rsid w:val="00A646ED"/>
    <w:rsid w:val="00AA5807"/>
    <w:rsid w:val="00AC6C80"/>
    <w:rsid w:val="00B37E9C"/>
    <w:rsid w:val="00B46B02"/>
    <w:rsid w:val="00BA5D28"/>
    <w:rsid w:val="00BB2821"/>
    <w:rsid w:val="00BB3B90"/>
    <w:rsid w:val="00C66344"/>
    <w:rsid w:val="00CA48DA"/>
    <w:rsid w:val="00CB36BB"/>
    <w:rsid w:val="00CC1FC9"/>
    <w:rsid w:val="00CE567E"/>
    <w:rsid w:val="00D17EAD"/>
    <w:rsid w:val="00D25CCE"/>
    <w:rsid w:val="00D3357D"/>
    <w:rsid w:val="00D94115"/>
    <w:rsid w:val="00DD2434"/>
    <w:rsid w:val="00E46BFF"/>
    <w:rsid w:val="00E63D78"/>
    <w:rsid w:val="00E66F51"/>
    <w:rsid w:val="00E8762A"/>
    <w:rsid w:val="00E96931"/>
    <w:rsid w:val="00ED1948"/>
    <w:rsid w:val="00EE1398"/>
    <w:rsid w:val="00EF5922"/>
    <w:rsid w:val="00F2127A"/>
    <w:rsid w:val="00F42B83"/>
    <w:rsid w:val="00F72F7D"/>
    <w:rsid w:val="00FE5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58"/>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495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684958"/>
    <w:pPr>
      <w:spacing w:after="200" w:line="276" w:lineRule="auto"/>
      <w:ind w:left="720"/>
      <w:contextualSpacing/>
    </w:pPr>
    <w:rPr>
      <w:rFonts w:ascii="Calibri" w:eastAsia="Times New Roman" w:hAnsi="Calibri"/>
      <w:sz w:val="22"/>
      <w:szCs w:val="22"/>
      <w:lang w:eastAsia="ru-RU"/>
    </w:rPr>
  </w:style>
  <w:style w:type="paragraph" w:styleId="3">
    <w:name w:val="Body Text 3"/>
    <w:basedOn w:val="a"/>
    <w:link w:val="30"/>
    <w:rsid w:val="00684958"/>
    <w:rPr>
      <w:rFonts w:eastAsia="Times New Roman"/>
      <w:b/>
      <w:bCs/>
      <w:sz w:val="28"/>
      <w:lang w:eastAsia="ru-RU"/>
    </w:rPr>
  </w:style>
  <w:style w:type="character" w:customStyle="1" w:styleId="30">
    <w:name w:val="Основной текст 3 Знак"/>
    <w:basedOn w:val="a0"/>
    <w:link w:val="3"/>
    <w:rsid w:val="00684958"/>
    <w:rPr>
      <w:rFonts w:ascii="Times New Roman" w:eastAsia="Times New Roman" w:hAnsi="Times New Roman" w:cs="Times New Roman"/>
      <w:b/>
      <w:bCs/>
      <w:sz w:val="28"/>
      <w:szCs w:val="24"/>
      <w:lang w:eastAsia="ru-RU"/>
    </w:rPr>
  </w:style>
  <w:style w:type="paragraph" w:styleId="a5">
    <w:name w:val="footer"/>
    <w:basedOn w:val="a"/>
    <w:link w:val="a6"/>
    <w:rsid w:val="00684958"/>
    <w:pPr>
      <w:tabs>
        <w:tab w:val="center" w:pos="4677"/>
        <w:tab w:val="right" w:pos="9355"/>
      </w:tabs>
    </w:pPr>
  </w:style>
  <w:style w:type="character" w:customStyle="1" w:styleId="a6">
    <w:name w:val="Нижний колонтитул Знак"/>
    <w:basedOn w:val="a0"/>
    <w:link w:val="a5"/>
    <w:rsid w:val="00684958"/>
    <w:rPr>
      <w:rFonts w:ascii="Times New Roman" w:eastAsia="SimSun" w:hAnsi="Times New Roman" w:cs="Times New Roman"/>
      <w:sz w:val="24"/>
      <w:szCs w:val="24"/>
      <w:lang w:eastAsia="zh-CN"/>
    </w:rPr>
  </w:style>
  <w:style w:type="character" w:styleId="a7">
    <w:name w:val="page number"/>
    <w:basedOn w:val="a0"/>
    <w:rsid w:val="00684958"/>
  </w:style>
  <w:style w:type="paragraph" w:styleId="a8">
    <w:name w:val="Balloon Text"/>
    <w:basedOn w:val="a"/>
    <w:link w:val="a9"/>
    <w:rsid w:val="00684958"/>
    <w:rPr>
      <w:rFonts w:ascii="Tahoma" w:hAnsi="Tahoma"/>
      <w:sz w:val="16"/>
      <w:szCs w:val="16"/>
    </w:rPr>
  </w:style>
  <w:style w:type="character" w:customStyle="1" w:styleId="a9">
    <w:name w:val="Текст выноски Знак"/>
    <w:basedOn w:val="a0"/>
    <w:link w:val="a8"/>
    <w:rsid w:val="00684958"/>
    <w:rPr>
      <w:rFonts w:ascii="Tahoma" w:eastAsia="SimSun" w:hAnsi="Tahoma" w:cs="Times New Roma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58"/>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4958"/>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684958"/>
    <w:pPr>
      <w:spacing w:after="200" w:line="276" w:lineRule="auto"/>
      <w:ind w:left="720"/>
      <w:contextualSpacing/>
    </w:pPr>
    <w:rPr>
      <w:rFonts w:ascii="Calibri" w:eastAsia="Times New Roman" w:hAnsi="Calibri"/>
      <w:sz w:val="22"/>
      <w:szCs w:val="22"/>
      <w:lang w:eastAsia="ru-RU"/>
    </w:rPr>
  </w:style>
  <w:style w:type="paragraph" w:styleId="3">
    <w:name w:val="Body Text 3"/>
    <w:basedOn w:val="a"/>
    <w:link w:val="30"/>
    <w:rsid w:val="00684958"/>
    <w:rPr>
      <w:rFonts w:eastAsia="Times New Roman"/>
      <w:b/>
      <w:bCs/>
      <w:sz w:val="28"/>
      <w:lang w:eastAsia="ru-RU"/>
    </w:rPr>
  </w:style>
  <w:style w:type="character" w:customStyle="1" w:styleId="30">
    <w:name w:val="Основной текст 3 Знак"/>
    <w:basedOn w:val="a0"/>
    <w:link w:val="3"/>
    <w:rsid w:val="00684958"/>
    <w:rPr>
      <w:rFonts w:ascii="Times New Roman" w:eastAsia="Times New Roman" w:hAnsi="Times New Roman" w:cs="Times New Roman"/>
      <w:b/>
      <w:bCs/>
      <w:sz w:val="28"/>
      <w:szCs w:val="24"/>
      <w:lang w:eastAsia="ru-RU"/>
    </w:rPr>
  </w:style>
  <w:style w:type="paragraph" w:styleId="a5">
    <w:name w:val="footer"/>
    <w:basedOn w:val="a"/>
    <w:link w:val="a6"/>
    <w:rsid w:val="00684958"/>
    <w:pPr>
      <w:tabs>
        <w:tab w:val="center" w:pos="4677"/>
        <w:tab w:val="right" w:pos="9355"/>
      </w:tabs>
    </w:pPr>
  </w:style>
  <w:style w:type="character" w:customStyle="1" w:styleId="a6">
    <w:name w:val="Нижний колонтитул Знак"/>
    <w:basedOn w:val="a0"/>
    <w:link w:val="a5"/>
    <w:rsid w:val="00684958"/>
    <w:rPr>
      <w:rFonts w:ascii="Times New Roman" w:eastAsia="SimSun" w:hAnsi="Times New Roman" w:cs="Times New Roman"/>
      <w:sz w:val="24"/>
      <w:szCs w:val="24"/>
      <w:lang w:eastAsia="zh-CN"/>
    </w:rPr>
  </w:style>
  <w:style w:type="character" w:styleId="a7">
    <w:name w:val="page number"/>
    <w:basedOn w:val="a0"/>
    <w:rsid w:val="00684958"/>
  </w:style>
  <w:style w:type="paragraph" w:styleId="a8">
    <w:name w:val="Balloon Text"/>
    <w:basedOn w:val="a"/>
    <w:link w:val="a9"/>
    <w:rsid w:val="00684958"/>
    <w:rPr>
      <w:rFonts w:ascii="Tahoma" w:hAnsi="Tahoma"/>
      <w:sz w:val="16"/>
      <w:szCs w:val="16"/>
    </w:rPr>
  </w:style>
  <w:style w:type="character" w:customStyle="1" w:styleId="a9">
    <w:name w:val="Текст выноски Знак"/>
    <w:basedOn w:val="a0"/>
    <w:link w:val="a8"/>
    <w:rsid w:val="00684958"/>
    <w:rPr>
      <w:rFonts w:ascii="Tahoma" w:eastAsia="SimSun" w:hAnsi="Tahoma"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CE34-57C7-44B8-A959-A24A57F8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5997</Words>
  <Characters>34187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Быстрянская СОШ</dc:creator>
  <cp:lastModifiedBy>User</cp:lastModifiedBy>
  <cp:revision>3</cp:revision>
  <cp:lastPrinted>2015-01-18T18:45:00Z</cp:lastPrinted>
  <dcterms:created xsi:type="dcterms:W3CDTF">2015-09-06T14:42:00Z</dcterms:created>
  <dcterms:modified xsi:type="dcterms:W3CDTF">2015-09-07T17:55:00Z</dcterms:modified>
</cp:coreProperties>
</file>